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B32B85">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B32B85">
        <w:tc>
          <w:tcPr>
            <w:tcW w:w="4219" w:type="dxa"/>
            <w:tcBorders>
              <w:top w:val="single" w:sz="4" w:space="0" w:color="auto"/>
              <w:left w:val="single" w:sz="4" w:space="0" w:color="auto"/>
              <w:bottom w:val="single" w:sz="4" w:space="0" w:color="auto"/>
              <w:right w:val="single" w:sz="4" w:space="0" w:color="auto"/>
            </w:tcBorders>
            <w:vAlign w:val="center"/>
          </w:tcPr>
          <w:p w:rsidR="00B55BF9" w:rsidRPr="006E6DEF" w:rsidRDefault="00B32B85" w:rsidP="007774E5">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t>223862201231086220100100970124399244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B32B85" w:rsidRDefault="00AC2AC7" w:rsidP="000D0A37">
      <w:pPr>
        <w:suppressAutoHyphens/>
        <w:spacing w:after="0" w:line="240" w:lineRule="auto"/>
        <w:ind w:right="-1"/>
        <w:jc w:val="center"/>
        <w:rPr>
          <w:rFonts w:ascii="PT Astra Serif" w:eastAsia="Times New Roman" w:hAnsi="PT Astra Serif" w:cs="Times New Roman"/>
          <w:b/>
          <w:kern w:val="2"/>
          <w:lang w:eastAsia="ar-SA"/>
        </w:rPr>
      </w:pPr>
      <w:r w:rsidRPr="00CC1E7A">
        <w:rPr>
          <w:rFonts w:ascii="PT Astra Serif" w:eastAsia="Times New Roman" w:hAnsi="PT Astra Serif" w:cs="Times New Roman"/>
          <w:b/>
          <w:kern w:val="2"/>
          <w:lang w:eastAsia="ar-SA"/>
        </w:rPr>
        <w:t xml:space="preserve">на </w:t>
      </w:r>
      <w:r w:rsidR="00AD3FD3" w:rsidRPr="00AD3FD3">
        <w:rPr>
          <w:rFonts w:ascii="PT Astra Serif" w:eastAsia="Times New Roman" w:hAnsi="PT Astra Serif" w:cs="Times New Roman"/>
          <w:b/>
          <w:kern w:val="2"/>
          <w:lang w:eastAsia="ar-SA"/>
        </w:rPr>
        <w:t xml:space="preserve">выполнение работ по </w:t>
      </w:r>
      <w:r w:rsidR="00B32B85" w:rsidRPr="00B32B85">
        <w:rPr>
          <w:rFonts w:ascii="PT Astra Serif" w:eastAsia="Times New Roman" w:hAnsi="PT Astra Serif" w:cs="Times New Roman"/>
          <w:b/>
          <w:kern w:val="2"/>
          <w:lang w:eastAsia="ar-SA"/>
        </w:rPr>
        <w:t>устройству автомобильной стоянки по адресу ул. Чкалова, 7/6</w:t>
      </w:r>
    </w:p>
    <w:p w:rsidR="000D0A37" w:rsidRDefault="00B32B85" w:rsidP="000D0A37">
      <w:pPr>
        <w:suppressAutoHyphens/>
        <w:spacing w:after="0" w:line="240" w:lineRule="auto"/>
        <w:ind w:right="-1"/>
        <w:jc w:val="center"/>
        <w:rPr>
          <w:rFonts w:ascii="PT Astra Serif" w:eastAsia="Times New Roman" w:hAnsi="PT Astra Serif" w:cs="Times New Roman"/>
          <w:b/>
          <w:kern w:val="2"/>
          <w:lang w:eastAsia="ar-SA"/>
        </w:rPr>
      </w:pPr>
      <w:r w:rsidRPr="00B32B85">
        <w:rPr>
          <w:rFonts w:ascii="PT Astra Serif" w:eastAsia="Times New Roman" w:hAnsi="PT Astra Serif" w:cs="Times New Roman"/>
          <w:b/>
          <w:kern w:val="2"/>
          <w:lang w:eastAsia="ar-SA"/>
        </w:rPr>
        <w:t xml:space="preserve"> в городе </w:t>
      </w:r>
      <w:proofErr w:type="spellStart"/>
      <w:r w:rsidRPr="00B32B85">
        <w:rPr>
          <w:rFonts w:ascii="PT Astra Serif" w:eastAsia="Times New Roman" w:hAnsi="PT Astra Serif" w:cs="Times New Roman"/>
          <w:b/>
          <w:kern w:val="2"/>
          <w:lang w:eastAsia="ar-SA"/>
        </w:rPr>
        <w:t>Югорске</w:t>
      </w:r>
      <w:proofErr w:type="spellEnd"/>
    </w:p>
    <w:p w:rsidR="00AD3FD3" w:rsidRPr="000144A6" w:rsidRDefault="00AD3FD3" w:rsidP="000D0A37">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340C2A" w:rsidRPr="00340C2A" w:rsidRDefault="00340C2A"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AD3FD3" w:rsidRPr="00AD3FD3">
        <w:rPr>
          <w:rFonts w:ascii="PT Astra Serif" w:hAnsi="PT Astra Serif"/>
        </w:rPr>
        <w:t xml:space="preserve">по </w:t>
      </w:r>
      <w:r w:rsidR="00B32B85">
        <w:rPr>
          <w:rFonts w:ascii="PT Astra Serif" w:hAnsi="PT Astra Serif"/>
        </w:rPr>
        <w:t xml:space="preserve">устройству автомобильной стоянки по адресу ул. Чкалова, 7/6 в городе </w:t>
      </w:r>
      <w:proofErr w:type="spellStart"/>
      <w:r w:rsidR="00B32B85">
        <w:rPr>
          <w:rFonts w:ascii="PT Astra Serif" w:hAnsi="PT Astra Serif"/>
        </w:rPr>
        <w:t>Югорске</w:t>
      </w:r>
      <w:proofErr w:type="spellEnd"/>
      <w:r w:rsidR="000D0A37">
        <w:rPr>
          <w:rFonts w:ascii="PT Astra Serif" w:hAnsi="PT Astra Serif"/>
        </w:rPr>
        <w:t>,</w:t>
      </w:r>
      <w:r w:rsidR="00B2761B">
        <w:rPr>
          <w:rFonts w:ascii="PT Astra Serif" w:hAnsi="PT Astra Serif"/>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080EF8" w:rsidRDefault="00B55BF9" w:rsidP="00080EF8">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в соответствии с протоколом единой</w:t>
      </w:r>
      <w:r w:rsidR="00080EF8">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B32B85" w:rsidRDefault="00B55BF9" w:rsidP="00B32B85">
      <w:pPr>
        <w:autoSpaceDE w:val="0"/>
        <w:autoSpaceDN w:val="0"/>
        <w:adjustRightInd w:val="0"/>
        <w:spacing w:after="0"/>
        <w:rPr>
          <w:rFonts w:ascii="PT Astra Serif" w:hAnsi="PT Astra Serif"/>
        </w:rPr>
      </w:pPr>
      <w:r w:rsidRPr="000144A6">
        <w:rPr>
          <w:rFonts w:ascii="PT Astra Serif" w:eastAsia="Times New Roman" w:hAnsi="PT Astra Serif" w:cs="Times New Roman"/>
          <w:kern w:val="2"/>
          <w:lang w:eastAsia="ar-SA"/>
        </w:rPr>
        <w:t xml:space="preserve">1.3. Место выполнения работ: </w:t>
      </w:r>
      <w:proofErr w:type="gramStart"/>
      <w:r w:rsidR="00E348E3">
        <w:rPr>
          <w:rFonts w:ascii="PT Astra Serif" w:hAnsi="PT Astra Serif"/>
        </w:rPr>
        <w:t>Ханты - Мансийский автономный округ - Югра,</w:t>
      </w:r>
      <w:r w:rsidR="009E181C">
        <w:rPr>
          <w:rFonts w:ascii="PT Astra Serif" w:hAnsi="PT Astra Serif"/>
        </w:rPr>
        <w:t xml:space="preserve"> г. </w:t>
      </w:r>
      <w:proofErr w:type="spellStart"/>
      <w:r w:rsidR="009E181C">
        <w:rPr>
          <w:rFonts w:ascii="PT Astra Serif" w:hAnsi="PT Astra Serif"/>
        </w:rPr>
        <w:t>Югорск</w:t>
      </w:r>
      <w:proofErr w:type="spellEnd"/>
      <w:r w:rsidR="009E181C">
        <w:rPr>
          <w:rFonts w:ascii="PT Astra Serif" w:hAnsi="PT Astra Serif"/>
        </w:rPr>
        <w:t>,</w:t>
      </w:r>
      <w:r w:rsidR="00E348E3">
        <w:rPr>
          <w:rFonts w:ascii="PT Astra Serif" w:hAnsi="PT Astra Serif"/>
          <w:b/>
        </w:rPr>
        <w:t xml:space="preserve"> </w:t>
      </w:r>
      <w:r w:rsidR="00B32B85">
        <w:rPr>
          <w:rFonts w:ascii="PT Astra Serif" w:hAnsi="PT Astra Serif"/>
        </w:rPr>
        <w:t>ул. Чкалова, 7/6.</w:t>
      </w:r>
      <w:proofErr w:type="gramEnd"/>
    </w:p>
    <w:p w:rsidR="00B55BF9" w:rsidRPr="000144A6" w:rsidRDefault="00B55BF9" w:rsidP="00DE39FF">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340C2A"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C2AC7" w:rsidRPr="00C65A79" w:rsidRDefault="00B55BF9" w:rsidP="00623B44">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C65A79">
        <w:rPr>
          <w:rFonts w:ascii="PT Astra Serif" w:eastAsia="Times New Roman" w:hAnsi="PT Astra Serif" w:cs="Times New Roman"/>
          <w:kern w:val="2"/>
          <w:lang w:eastAsia="ar-SA"/>
        </w:rPr>
        <w:t xml:space="preserve"> на счет Подрядчика </w:t>
      </w:r>
      <w:r w:rsidR="0077131D" w:rsidRPr="0035061F">
        <w:rPr>
          <w:rFonts w:ascii="PT Astra Serif" w:eastAsia="Times New Roman" w:hAnsi="PT Astra Serif" w:cs="Times New Roman"/>
          <w:kern w:val="2"/>
          <w:lang w:eastAsia="ar-SA"/>
        </w:rPr>
        <w:t xml:space="preserve">в течение </w:t>
      </w:r>
      <w:r w:rsidR="00D51D54" w:rsidRPr="0035061F">
        <w:rPr>
          <w:rFonts w:ascii="PT Astra Serif" w:eastAsia="Times New Roman" w:hAnsi="PT Astra Serif" w:cs="Times New Roman"/>
          <w:kern w:val="2"/>
          <w:lang w:eastAsia="ar-SA"/>
        </w:rPr>
        <w:t>7</w:t>
      </w:r>
      <w:r w:rsidR="00AC2AC7" w:rsidRPr="0035061F">
        <w:rPr>
          <w:rFonts w:ascii="PT Astra Serif" w:eastAsia="Times New Roman" w:hAnsi="PT Astra Serif" w:cs="Times New Roman"/>
          <w:kern w:val="2"/>
          <w:lang w:eastAsia="ar-SA"/>
        </w:rPr>
        <w:t xml:space="preserve"> (рабочих) дней </w:t>
      </w:r>
      <w:r w:rsidR="00AC2AC7" w:rsidRPr="00C65A79">
        <w:rPr>
          <w:rFonts w:ascii="PT Astra Serif" w:hAnsi="PT Astra Serif" w:cs="Times New Roman"/>
          <w:shd w:val="clear" w:color="auto" w:fill="FFFFFF"/>
        </w:rPr>
        <w:t xml:space="preserve">с даты подписания заказчиком документа о приемке, </w:t>
      </w:r>
      <w:r w:rsidR="00B2197C" w:rsidRPr="009F7B6B">
        <w:rPr>
          <w:rFonts w:ascii="PT Astra Serif" w:hAnsi="PT Astra Serif"/>
        </w:rPr>
        <w:t>сформированного с использованием единой информационной системы</w:t>
      </w:r>
      <w:r w:rsidR="00B2197C" w:rsidRPr="00C65A79">
        <w:rPr>
          <w:rFonts w:ascii="PT Astra Serif" w:hAnsi="PT Astra Serif" w:cs="Times New Roman"/>
          <w:shd w:val="clear" w:color="auto" w:fill="FFFFFF"/>
        </w:rPr>
        <w:t xml:space="preserve"> </w:t>
      </w:r>
      <w:r w:rsidR="00AC2AC7" w:rsidRPr="00C65A79">
        <w:rPr>
          <w:rFonts w:ascii="PT Astra Serif" w:hAnsi="PT Astra Serif" w:cs="Times New Roman"/>
          <w:shd w:val="clear" w:color="auto" w:fill="FFFFFF"/>
        </w:rPr>
        <w:t>предусмотренного </w:t>
      </w:r>
      <w:hyperlink r:id="rId8" w:anchor="/document/70353464/entry/947" w:history="1">
        <w:r w:rsidR="001D39CF" w:rsidRPr="00B2197C">
          <w:rPr>
            <w:rStyle w:val="aa"/>
            <w:rFonts w:ascii="PT Astra Serif" w:hAnsi="PT Astra Serif" w:cs="Times New Roman"/>
            <w:color w:val="auto"/>
            <w:u w:val="none"/>
            <w:shd w:val="clear" w:color="auto" w:fill="FFFFFF"/>
          </w:rPr>
          <w:t>частью 13 статьи 94</w:t>
        </w:r>
      </w:hyperlink>
      <w:r w:rsidR="001D39CF" w:rsidRPr="00B2197C">
        <w:rPr>
          <w:rFonts w:ascii="PT Astra Serif" w:hAnsi="PT Astra Serif" w:cs="Times New Roman"/>
          <w:shd w:val="clear" w:color="auto" w:fill="FFFFFF"/>
        </w:rPr>
        <w:t> </w:t>
      </w:r>
      <w:r w:rsidR="00B2197C" w:rsidRPr="00C65A79">
        <w:rPr>
          <w:rFonts w:ascii="PT Astra Serif" w:hAnsi="PT Astra Serif"/>
        </w:rPr>
        <w:t xml:space="preserve"> </w:t>
      </w:r>
      <w:r w:rsidR="00B2197C">
        <w:rPr>
          <w:rFonts w:ascii="PT Astra Serif" w:hAnsi="PT Astra Serif"/>
        </w:rPr>
        <w:t>Федерального закона № 44-ФЗ</w:t>
      </w:r>
      <w:r w:rsidR="00AC2AC7" w:rsidRPr="00C65A79">
        <w:rPr>
          <w:rFonts w:ascii="PT Astra Serif" w:hAnsi="PT Astra Serif"/>
        </w:rPr>
        <w:t xml:space="preserve">, но не более объема соответствующих лимитов бюджетных обязательств. </w:t>
      </w:r>
      <w:proofErr w:type="gramEnd"/>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0901DF" w:rsidRPr="0035061F" w:rsidRDefault="00B55BF9" w:rsidP="000901DF">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r w:rsidR="000901DF">
        <w:rPr>
          <w:rFonts w:ascii="PT Astra Serif" w:eastAsia="Times New Roman" w:hAnsi="PT Astra Serif" w:cs="Times New Roman"/>
          <w:kern w:val="2"/>
          <w:lang w:eastAsia="ar-SA"/>
        </w:rPr>
        <w:t xml:space="preserve"> </w:t>
      </w:r>
      <w:r w:rsidR="000901DF" w:rsidRPr="0035061F">
        <w:rPr>
          <w:rFonts w:ascii="PT Astra Serif" w:eastAsia="Times New Roman" w:hAnsi="PT Astra Serif" w:cs="Times New Roman"/>
          <w:kern w:val="2"/>
          <w:lang w:eastAsia="ar-SA"/>
        </w:rPr>
        <w:t>Обеспечение исполнения гарантийных обязатель</w:t>
      </w:r>
      <w:proofErr w:type="gramStart"/>
      <w:r w:rsidR="000901DF" w:rsidRPr="0035061F">
        <w:rPr>
          <w:rFonts w:ascii="PT Astra Serif" w:eastAsia="Times New Roman" w:hAnsi="PT Astra Serif" w:cs="Times New Roman"/>
          <w:kern w:val="2"/>
          <w:lang w:eastAsia="ar-SA"/>
        </w:rPr>
        <w:t>ств пр</w:t>
      </w:r>
      <w:proofErr w:type="gramEnd"/>
      <w:r w:rsidR="000901DF" w:rsidRPr="0035061F">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53259" w:rsidRDefault="00B55BF9" w:rsidP="00623B44">
      <w:pPr>
        <w:spacing w:after="0" w:line="240" w:lineRule="auto"/>
        <w:contextualSpacing/>
        <w:jc w:val="both"/>
        <w:rPr>
          <w:rFonts w:ascii="PT Astra Serif" w:eastAsia="Times New Roman" w:hAnsi="PT Astra Serif" w:cs="Times New Roman"/>
          <w:kern w:val="2"/>
          <w:sz w:val="10"/>
          <w:szCs w:val="10"/>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E16762">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E16762">
      <w:pPr>
        <w:autoSpaceDE w:val="0"/>
        <w:autoSpaceDN w:val="0"/>
        <w:adjustRightInd w:val="0"/>
        <w:spacing w:after="0" w:line="240" w:lineRule="auto"/>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E16762">
      <w:pPr>
        <w:autoSpaceDE w:val="0"/>
        <w:autoSpaceDN w:val="0"/>
        <w:adjustRightInd w:val="0"/>
        <w:spacing w:after="0" w:line="240" w:lineRule="auto"/>
        <w:rPr>
          <w:rFonts w:ascii="PT Astra Serif" w:hAnsi="PT Astra Serif"/>
        </w:rPr>
      </w:pPr>
      <w:r>
        <w:rPr>
          <w:rFonts w:ascii="PT Astra Serif" w:hAnsi="PT Astra Serif"/>
        </w:rPr>
        <w:t xml:space="preserve">- окончание: </w:t>
      </w:r>
      <w:r w:rsidR="00AD3FD3">
        <w:rPr>
          <w:rFonts w:ascii="PT Astra Serif" w:hAnsi="PT Astra Serif"/>
        </w:rPr>
        <w:t>25</w:t>
      </w:r>
      <w:r>
        <w:rPr>
          <w:rFonts w:ascii="PT Astra Serif" w:hAnsi="PT Astra Serif"/>
        </w:rPr>
        <w:t xml:space="preserve"> августа</w:t>
      </w:r>
      <w:r w:rsidR="00D56013" w:rsidRPr="003F4454">
        <w:rPr>
          <w:rFonts w:ascii="PT Astra Serif" w:hAnsi="PT Astra Serif"/>
        </w:rPr>
        <w:t xml:space="preserve"> 2022 года.</w:t>
      </w:r>
    </w:p>
    <w:p w:rsidR="001B3705" w:rsidRPr="00F73897" w:rsidRDefault="001B3705" w:rsidP="001B3705">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C53AF7" w:rsidRDefault="00B55BF9" w:rsidP="004A5EBA">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Pr="000144A6">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053259" w:rsidRPr="00053259"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w:t>
      </w:r>
      <w:proofErr w:type="gramStart"/>
      <w:r w:rsidRPr="00C53AF7">
        <w:rPr>
          <w:rFonts w:ascii="PT Astra Serif" w:eastAsia="Times New Roman" w:hAnsi="PT Astra Serif" w:cs="Times New Roman"/>
          <w:kern w:val="2"/>
          <w:lang w:eastAsia="ar-SA"/>
        </w:rPr>
        <w:t>Об</w:t>
      </w:r>
      <w:proofErr w:type="gramEnd"/>
      <w:r w:rsidRPr="00C53AF7">
        <w:rPr>
          <w:rFonts w:ascii="PT Astra Serif" w:eastAsia="Times New Roman" w:hAnsi="PT Astra Serif" w:cs="Times New Roman"/>
          <w:kern w:val="2"/>
          <w:lang w:eastAsia="ar-SA"/>
        </w:rPr>
        <w:t xml:space="preserve"> </w:t>
      </w:r>
    </w:p>
    <w:p w:rsidR="00C53AF7" w:rsidRPr="00C53AF7" w:rsidRDefault="00584B59" w:rsidP="00053259">
      <w:pPr>
        <w:pStyle w:val="a8"/>
        <w:suppressAutoHyphens/>
        <w:spacing w:after="0" w:line="240" w:lineRule="auto"/>
        <w:ind w:left="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lastRenderedPageBreak/>
        <w:t>определении</w:t>
      </w:r>
      <w:proofErr w:type="gramEnd"/>
      <w:r w:rsidRPr="00C53AF7">
        <w:rPr>
          <w:rFonts w:ascii="PT Astra Serif" w:eastAsia="Times New Roman" w:hAnsi="PT Astra Serif" w:cs="Times New Roman"/>
          <w:kern w:val="2"/>
          <w:lang w:eastAsia="ar-SA"/>
        </w:rPr>
        <w:t xml:space="preserve">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53259" w:rsidRDefault="00B55BF9" w:rsidP="00623B44">
      <w:pPr>
        <w:spacing w:after="0" w:line="240" w:lineRule="auto"/>
        <w:jc w:val="both"/>
        <w:rPr>
          <w:rFonts w:ascii="PT Astra Serif" w:eastAsia="Times New Roman" w:hAnsi="PT Astra Serif" w:cs="Times New Roman"/>
          <w:bCs/>
          <w:kern w:val="2"/>
          <w:sz w:val="10"/>
          <w:szCs w:val="10"/>
          <w:lang w:eastAsia="ar-SA"/>
        </w:rPr>
      </w:pPr>
    </w:p>
    <w:p w:rsidR="00B55BF9" w:rsidRPr="000144A6" w:rsidRDefault="00B55BF9" w:rsidP="001D79BF">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w:t>
      </w:r>
      <w:r w:rsidRPr="000144A6">
        <w:rPr>
          <w:rFonts w:ascii="PT Astra Serif" w:eastAsia="Times New Roman" w:hAnsi="PT Astra Serif" w:cs="Times New Roman"/>
          <w:bCs/>
          <w:kern w:val="2"/>
          <w:lang w:val="x-none" w:eastAsia="ar-SA"/>
        </w:rPr>
        <w:lastRenderedPageBreak/>
        <w:t>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D79BF" w:rsidRPr="001D79BF" w:rsidRDefault="001D79BF" w:rsidP="001D79BF">
      <w:pPr>
        <w:tabs>
          <w:tab w:val="left" w:pos="142"/>
        </w:tabs>
        <w:suppressAutoHyphens/>
        <w:spacing w:after="0" w:line="240" w:lineRule="auto"/>
        <w:ind w:left="11"/>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r w:rsidR="009E181C" w:rsidRPr="00293F8A">
        <w:rPr>
          <w:rFonts w:ascii="PT Astra Serif" w:eastAsia="Times New Roman" w:hAnsi="PT Astra Serif" w:cs="Times New Roman"/>
          <w:kern w:val="2"/>
          <w:lang w:val="x-none" w:eastAsia="ar-SA"/>
        </w:rPr>
        <w:t>им</w:t>
      </w:r>
      <w:r w:rsidR="009E181C" w:rsidRPr="00293F8A">
        <w:rPr>
          <w:rFonts w:ascii="PT Astra Serif" w:eastAsia="Times New Roman" w:hAnsi="PT Astra Serif" w:cs="Times New Roman"/>
          <w:kern w:val="2"/>
          <w:lang w:eastAsia="ar-SA"/>
        </w:rPr>
        <w:t>еет</w:t>
      </w:r>
      <w:r w:rsidRPr="00293F8A">
        <w:rPr>
          <w:rFonts w:ascii="PT Astra Serif" w:eastAsia="Times New Roman" w:hAnsi="PT Astra Serif" w:cs="Times New Roman"/>
          <w:kern w:val="2"/>
          <w:lang w:val="x-none" w:eastAsia="ar-SA"/>
        </w:rPr>
        <w:t xml:space="preserve">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lastRenderedPageBreak/>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8"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8"/>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F72ED7" w:rsidRDefault="00C92609" w:rsidP="00B864EB">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F72ED7" w:rsidRPr="00C92609">
        <w:rPr>
          <w:rFonts w:ascii="PT Astra Serif" w:eastAsia="Times New Roman" w:hAnsi="PT Astra Serif" w:cs="Times New Roman"/>
          <w:kern w:val="1"/>
          <w:lang w:eastAsia="ar-SA"/>
        </w:rPr>
        <w:t xml:space="preserve">подписания </w:t>
      </w:r>
      <w:r w:rsidR="00F72ED7">
        <w:rPr>
          <w:rFonts w:ascii="PT Astra Serif" w:hAnsi="PT Astra Serif"/>
        </w:rPr>
        <w:t xml:space="preserve">справки о стоимости выполненных работ </w:t>
      </w:r>
      <w:r w:rsidR="00F72ED7" w:rsidRPr="00C92609">
        <w:rPr>
          <w:rFonts w:ascii="PT Astra Serif" w:eastAsia="Times New Roman" w:hAnsi="PT Astra Serif" w:cs="Times New Roman"/>
          <w:kern w:val="1"/>
          <w:lang w:eastAsia="ar-SA"/>
        </w:rPr>
        <w:t>(форма КС-</w:t>
      </w:r>
      <w:r w:rsidR="00F72ED7">
        <w:rPr>
          <w:rFonts w:ascii="PT Astra Serif" w:eastAsia="Times New Roman" w:hAnsi="PT Astra Serif" w:cs="Times New Roman"/>
          <w:kern w:val="1"/>
          <w:lang w:eastAsia="ar-SA"/>
        </w:rPr>
        <w:t>3</w:t>
      </w:r>
      <w:r w:rsidR="00F72ED7" w:rsidRPr="00C92609">
        <w:rPr>
          <w:rFonts w:ascii="PT Astra Serif" w:eastAsia="Times New Roman" w:hAnsi="PT Astra Serif" w:cs="Times New Roman"/>
          <w:kern w:val="1"/>
          <w:lang w:eastAsia="ar-SA"/>
        </w:rPr>
        <w:t>).</w:t>
      </w:r>
    </w:p>
    <w:p w:rsidR="00DB1FCD" w:rsidRPr="00293F8A" w:rsidRDefault="00073688"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w:t>
      </w:r>
      <w:r w:rsidR="009E181C">
        <w:rPr>
          <w:rFonts w:ascii="PT Astra Serif" w:eastAsia="Times New Roman" w:hAnsi="PT Astra Serif" w:cs="Times New Roman"/>
          <w:kern w:val="1"/>
          <w:lang w:eastAsia="ar-SA"/>
        </w:rPr>
        <w:t>2</w:t>
      </w:r>
      <w:r>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w:t>
      </w:r>
      <w:proofErr w:type="gramStart"/>
      <w:r w:rsidR="00DB1FCD" w:rsidRPr="00293F8A">
        <w:rPr>
          <w:rFonts w:ascii="PT Astra Serif" w:eastAsia="Times New Roman" w:hAnsi="PT Astra Serif" w:cs="Times New Roman"/>
          <w:kern w:val="1"/>
          <w:lang w:eastAsia="ar-SA"/>
        </w:rPr>
        <w:t>,</w:t>
      </w:r>
      <w:proofErr w:type="gramEnd"/>
      <w:r w:rsidR="00DB1FCD" w:rsidRPr="00293F8A">
        <w:rPr>
          <w:rFonts w:ascii="PT Astra Serif" w:eastAsia="Times New Roman" w:hAnsi="PT Astra Serif" w:cs="Times New Roman"/>
          <w:kern w:val="1"/>
          <w:lang w:eastAsia="ar-SA"/>
        </w:rPr>
        <w:t xml:space="preserve"> если по результатам такой экспертизы установлены нарушения требований контракта, не препятствующие приемке выполненной работы </w:t>
      </w:r>
      <w:r w:rsidR="00053259">
        <w:rPr>
          <w:rFonts w:ascii="PT Astra Serif" w:eastAsia="Times New Roman" w:hAnsi="PT Astra Serif" w:cs="Times New Roman"/>
          <w:kern w:val="1"/>
          <w:lang w:eastAsia="ar-SA"/>
        </w:rPr>
        <w:t>в заключение</w:t>
      </w:r>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9E181C"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9E181C">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9E181C">
        <w:rPr>
          <w:rFonts w:ascii="PT Astra Serif" w:eastAsia="Arial Unicode MS" w:hAnsi="PT Astra Serif" w:cs="Times New Roman"/>
          <w:kern w:val="2"/>
          <w:lang w:eastAsia="ar-SA"/>
        </w:rPr>
        <w:t>5</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1D79BF" w:rsidRDefault="001D79BF" w:rsidP="00623B44">
      <w:pPr>
        <w:suppressAutoHyphens/>
        <w:spacing w:after="0" w:line="240" w:lineRule="auto"/>
        <w:contextualSpacing/>
        <w:jc w:val="both"/>
        <w:rPr>
          <w:rFonts w:ascii="PT Astra Serif" w:eastAsia="Arial Unicode MS" w:hAnsi="PT Astra Serif" w:cs="Times New Roman"/>
          <w:kern w:val="2"/>
          <w:lang w:eastAsia="ar-SA"/>
        </w:rPr>
      </w:pPr>
    </w:p>
    <w:p w:rsidR="001D79BF" w:rsidRPr="001D79BF" w:rsidRDefault="001D79BF" w:rsidP="00623B44">
      <w:pPr>
        <w:suppressAutoHyphens/>
        <w:spacing w:after="0" w:line="240" w:lineRule="auto"/>
        <w:contextualSpacing/>
        <w:jc w:val="both"/>
        <w:rPr>
          <w:rFonts w:ascii="PT Astra Serif" w:eastAsia="Arial Unicode MS" w:hAnsi="PT Astra Serif" w:cs="Times New Roman"/>
          <w:kern w:val="2"/>
          <w:lang w:eastAsia="ar-SA"/>
        </w:rPr>
      </w:pPr>
    </w:p>
    <w:p w:rsidR="0002553D" w:rsidRPr="00F73897" w:rsidRDefault="0002553D" w:rsidP="00623B44">
      <w:pPr>
        <w:suppressAutoHyphens/>
        <w:spacing w:after="0" w:line="240" w:lineRule="auto"/>
        <w:contextualSpacing/>
        <w:jc w:val="both"/>
        <w:rPr>
          <w:rFonts w:ascii="PT Astra Serif" w:eastAsia="Arial Unicode MS" w:hAnsi="PT Astra Serif" w:cs="Times New Roman"/>
          <w:kern w:val="2"/>
          <w:sz w:val="10"/>
          <w:szCs w:val="10"/>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lastRenderedPageBreak/>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E82D9E" w:rsidRPr="00E82D9E" w:rsidRDefault="00051491" w:rsidP="00E82D9E">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E82D9E">
        <w:rPr>
          <w:rFonts w:ascii="PT Astra Serif" w:hAnsi="PT Astra Serif"/>
        </w:rPr>
        <w:t xml:space="preserve">устанавливается </w:t>
      </w:r>
      <w:r w:rsidR="00E82D9E" w:rsidRPr="00E82D9E">
        <w:rPr>
          <w:rFonts w:ascii="PT Astra Serif" w:hAnsi="PT Astra Serif"/>
        </w:rPr>
        <w:t xml:space="preserve">в размере 12 (двенадцать) календарных месяцев </w:t>
      </w:r>
      <w:proofErr w:type="gramStart"/>
      <w:r w:rsidR="00E82D9E" w:rsidRPr="00E82D9E">
        <w:rPr>
          <w:rFonts w:ascii="PT Astra Serif" w:hAnsi="PT Astra Serif"/>
        </w:rPr>
        <w:t>с даты оформления</w:t>
      </w:r>
      <w:proofErr w:type="gramEnd"/>
      <w:r w:rsidR="00E82D9E" w:rsidRPr="00E82D9E">
        <w:rPr>
          <w:rFonts w:ascii="PT Astra Serif" w:hAnsi="PT Astra Serif"/>
        </w:rPr>
        <w:t xml:space="preserve"> документа о приемке (за исключением отдельного этапа исполнения  контракта). </w:t>
      </w:r>
    </w:p>
    <w:p w:rsidR="00164098" w:rsidRPr="00AD3FD3" w:rsidRDefault="00164098" w:rsidP="00AD3FD3">
      <w:pPr>
        <w:pStyle w:val="a8"/>
        <w:numPr>
          <w:ilvl w:val="1"/>
          <w:numId w:val="6"/>
        </w:numPr>
        <w:tabs>
          <w:tab w:val="num" w:pos="284"/>
        </w:tabs>
        <w:autoSpaceDE w:val="0"/>
        <w:autoSpaceDN w:val="0"/>
        <w:adjustRightInd w:val="0"/>
        <w:spacing w:after="0" w:line="240" w:lineRule="auto"/>
        <w:ind w:left="0" w:firstLine="0"/>
        <w:jc w:val="both"/>
        <w:rPr>
          <w:rFonts w:ascii="PT Astra Serif" w:hAnsi="PT Astra Serif" w:cs="Times New Roman"/>
          <w:lang w:eastAsia="ru-RU"/>
        </w:rPr>
      </w:pPr>
      <w:r w:rsidRPr="00AD3FD3">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Default="0002553D" w:rsidP="00623B44">
      <w:pPr>
        <w:pStyle w:val="a8"/>
        <w:spacing w:after="0" w:line="240" w:lineRule="auto"/>
        <w:ind w:left="0"/>
        <w:jc w:val="both"/>
        <w:rPr>
          <w:rFonts w:ascii="PT Astra Serif" w:hAnsi="PT Astra Serif" w:cs="Times New Roman"/>
          <w:sz w:val="10"/>
          <w:szCs w:val="10"/>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644D26" w:rsidRPr="00644D26" w:rsidRDefault="00644D26" w:rsidP="00644D26">
      <w:pPr>
        <w:spacing w:after="0" w:line="240" w:lineRule="auto"/>
        <w:jc w:val="both"/>
        <w:rPr>
          <w:rFonts w:ascii="PT Astra Serif" w:hAnsi="PT Astra Serif"/>
          <w:bCs/>
          <w:kern w:val="2"/>
        </w:rPr>
      </w:pPr>
      <w:r w:rsidRPr="00644D26">
        <w:rPr>
          <w:rFonts w:ascii="PT Astra Serif" w:hAnsi="PT Astra Serif"/>
          <w:bCs/>
          <w:kern w:val="2"/>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w:t>
      </w:r>
      <w:r w:rsidRPr="00644D26">
        <w:rPr>
          <w:rFonts w:ascii="PT Astra Serif" w:hAnsi="PT Astra Serif"/>
          <w:bCs/>
          <w:kern w:val="2"/>
        </w:rPr>
        <w:lastRenderedPageBreak/>
        <w:t>заказчика, поставщика (подрядчика, исполнителя), и размещаются в единой информационной системе без размещения на официальном сайте  (действует с 01.07.2022).</w:t>
      </w:r>
    </w:p>
    <w:p w:rsidR="00F73897" w:rsidRPr="00655B06" w:rsidRDefault="00F73897" w:rsidP="00623B44">
      <w:pPr>
        <w:tabs>
          <w:tab w:val="left" w:pos="426"/>
        </w:tabs>
        <w:spacing w:after="0" w:line="240" w:lineRule="auto"/>
        <w:jc w:val="both"/>
        <w:rPr>
          <w:rFonts w:ascii="PT Astra Serif" w:hAnsi="PT Astra Serif"/>
          <w:bCs/>
          <w:kern w:val="2"/>
          <w:sz w:val="10"/>
          <w:szCs w:val="10"/>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9"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w:t>
      </w:r>
      <w:proofErr w:type="gramStart"/>
      <w:r w:rsidRPr="00293F8A">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655B06" w:rsidRPr="00655B06" w:rsidRDefault="00C3184F" w:rsidP="00655B06">
      <w:pPr>
        <w:spacing w:after="0" w:line="240" w:lineRule="auto"/>
        <w:jc w:val="both"/>
        <w:rPr>
          <w:rFonts w:ascii="PT Astra Serif" w:hAnsi="PT Astra Serif"/>
        </w:rPr>
      </w:pPr>
      <w:r w:rsidRPr="00293F8A">
        <w:rPr>
          <w:rFonts w:ascii="PT Astra Serif" w:hAnsi="PT Astra Serif"/>
        </w:rPr>
        <w:t xml:space="preserve">1) размер обеспечения может быть уменьшен в порядке и случаях, </w:t>
      </w:r>
      <w:r w:rsidRPr="00655B06">
        <w:rPr>
          <w:rFonts w:ascii="PT Astra Serif" w:hAnsi="PT Astra Serif"/>
        </w:rPr>
        <w:t xml:space="preserve">предусмотренных </w:t>
      </w:r>
      <w:r w:rsidR="00655B06" w:rsidRPr="00655B06">
        <w:rPr>
          <w:rFonts w:ascii="PT Astra Serif" w:hAnsi="PT Astra Serif"/>
        </w:rPr>
        <w:t>частями 7 - 7.3 статьи 96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 xml:space="preserve">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w:t>
      </w:r>
      <w:r w:rsidR="00B55BF9" w:rsidRPr="00293F8A">
        <w:rPr>
          <w:rFonts w:ascii="PT Astra Serif" w:eastAsia="Arial" w:hAnsi="PT Astra Serif" w:cs="Times New Roman"/>
          <w:kern w:val="2"/>
          <w:lang w:eastAsia="ar-SA"/>
        </w:rPr>
        <w:lastRenderedPageBreak/>
        <w:t>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37266B" w:rsidRPr="0037266B" w:rsidRDefault="0037266B" w:rsidP="0037266B">
      <w:pPr>
        <w:pStyle w:val="a8"/>
        <w:widowControl w:val="0"/>
        <w:numPr>
          <w:ilvl w:val="1"/>
          <w:numId w:val="24"/>
        </w:numPr>
        <w:tabs>
          <w:tab w:val="left" w:pos="-142"/>
          <w:tab w:val="left" w:pos="0"/>
        </w:tabs>
        <w:suppressAutoHyphens/>
        <w:autoSpaceDE w:val="0"/>
        <w:spacing w:after="0" w:line="240" w:lineRule="auto"/>
        <w:ind w:left="0" w:firstLine="0"/>
        <w:jc w:val="both"/>
        <w:rPr>
          <w:rFonts w:ascii="PT Astra Serif" w:eastAsia="Arial" w:hAnsi="PT Astra Serif"/>
          <w:kern w:val="2"/>
          <w:lang w:eastAsia="ar-SA"/>
        </w:rPr>
      </w:pPr>
      <w:r w:rsidRPr="0037266B">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(действует с 01.07.2022).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w:t>
      </w:r>
      <w:r w:rsidR="00AD3FD3">
        <w:rPr>
          <w:rFonts w:ascii="PT Astra Serif" w:eastAsia="Arial" w:hAnsi="PT Astra Serif" w:cs="Times New Roman"/>
          <w:kern w:val="2"/>
          <w:lang w:eastAsia="ar-SA"/>
        </w:rPr>
        <w:t>ренное техническим заданием</w:t>
      </w:r>
      <w:r w:rsidR="00B55BF9" w:rsidRPr="00293F8A">
        <w:rPr>
          <w:rFonts w:ascii="PT Astra Serif" w:eastAsia="Arial" w:hAnsi="PT Astra Serif" w:cs="Times New Roman"/>
          <w:kern w:val="2"/>
          <w:lang w:eastAsia="ar-SA"/>
        </w:rPr>
        <w:t>,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FA6369" w:rsidRPr="00FA6369" w:rsidRDefault="007B1BE6" w:rsidP="00FA6369">
      <w:pPr>
        <w:autoSpaceDE w:val="0"/>
        <w:autoSpaceDN w:val="0"/>
        <w:adjustRightInd w:val="0"/>
        <w:spacing w:after="0" w:line="240" w:lineRule="auto"/>
        <w:jc w:val="both"/>
        <w:rPr>
          <w:rFonts w:ascii="PT Astra Serif" w:hAnsi="PT Astra Serif"/>
        </w:rPr>
      </w:pPr>
      <w:r>
        <w:rPr>
          <w:rFonts w:ascii="PT Astra Serif" w:hAnsi="PT Astra Serif"/>
        </w:rPr>
        <w:t>10.4</w:t>
      </w:r>
      <w:r w:rsidR="00FA6369" w:rsidRPr="00FA6369">
        <w:rPr>
          <w:rFonts w:ascii="PT Astra Serif" w:hAnsi="PT Astra Serif"/>
        </w:rPr>
        <w:t xml:space="preserve">. В случае принятия заказчиком предусмотренного </w:t>
      </w:r>
      <w:hyperlink r:id="rId18" w:history="1">
        <w:r w:rsidR="00FA6369" w:rsidRPr="00FA6369">
          <w:rPr>
            <w:rStyle w:val="aa"/>
            <w:rFonts w:ascii="PT Astra Serif" w:hAnsi="PT Astra Serif"/>
            <w:color w:val="auto"/>
          </w:rPr>
          <w:t>частью 9</w:t>
        </w:r>
      </w:hyperlink>
      <w:r w:rsidR="00FA6369" w:rsidRPr="00FA6369">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0" w:name="Par1"/>
      <w:bookmarkEnd w:id="10"/>
      <w:r w:rsidRPr="00FA6369">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1" w:name="Par2"/>
      <w:bookmarkEnd w:id="11"/>
      <w:r w:rsidRPr="00FA6369">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A6369">
        <w:rPr>
          <w:rFonts w:ascii="PT Astra Serif" w:hAnsi="PT Astra Serif"/>
        </w:rPr>
        <w:t>с</w:t>
      </w:r>
      <w:proofErr w:type="gramEnd"/>
      <w:r w:rsidRPr="00FA6369">
        <w:rPr>
          <w:rFonts w:ascii="PT Astra Serif" w:hAnsi="PT Astra Serif"/>
        </w:rPr>
        <w:t xml:space="preserve"> </w:t>
      </w:r>
      <w:proofErr w:type="gramStart"/>
      <w:r w:rsidRPr="00FA6369">
        <w:rPr>
          <w:rFonts w:ascii="PT Astra Serif" w:hAnsi="PT Astra Serif"/>
        </w:rPr>
        <w:t>под</w:t>
      </w:r>
      <w:proofErr w:type="gramEnd"/>
      <w:r w:rsidRPr="00FA6369">
        <w:rPr>
          <w:rFonts w:ascii="PT Astra Serif" w:hAnsi="PT Astra Serif"/>
        </w:rPr>
        <w:fldChar w:fldCharType="begin"/>
      </w:r>
      <w:r w:rsidRPr="00FA6369">
        <w:rPr>
          <w:rFonts w:ascii="PT Astra Serif" w:hAnsi="PT Astra Serif"/>
        </w:rPr>
        <w:instrText xml:space="preserve"> HYPERLINK "file:///Z:\\СОГЛАСОВАНИЕ%20КОНТРАКТОВ%20%20С%20ОТДЕЛАМИ%202022%20год\\Проект%20контракта%20№17%20(3).doc" \l "Par2" </w:instrText>
      </w:r>
      <w:r w:rsidRPr="00FA6369">
        <w:rPr>
          <w:rFonts w:ascii="PT Astra Serif" w:hAnsi="PT Astra Serif"/>
        </w:rPr>
        <w:fldChar w:fldCharType="separate"/>
      </w:r>
      <w:r w:rsidRPr="00FA6369">
        <w:rPr>
          <w:rStyle w:val="aa"/>
          <w:rFonts w:ascii="PT Astra Serif" w:hAnsi="PT Astra Serif"/>
          <w:color w:val="auto"/>
        </w:rPr>
        <w:t>пунктом 2</w:t>
      </w:r>
      <w:r w:rsidRPr="00FA6369">
        <w:rPr>
          <w:rFonts w:ascii="PT Astra Serif" w:hAnsi="PT Astra Serif"/>
        </w:rPr>
        <w:fldChar w:fldCharType="end"/>
      </w:r>
      <w:r w:rsidRPr="00FA6369">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lastRenderedPageBreak/>
        <w:t xml:space="preserve">Решение заказчика об одностороннем отказе от исполнения контракта вступает в </w:t>
      </w:r>
      <w:proofErr w:type="gramStart"/>
      <w:r w:rsidRPr="00FA6369">
        <w:rPr>
          <w:rFonts w:ascii="PT Astra Serif" w:hAnsi="PT Astra Serif"/>
        </w:rPr>
        <w:t>силу</w:t>
      </w:r>
      <w:proofErr w:type="gramEnd"/>
      <w:r w:rsidRPr="00FA6369">
        <w:rPr>
          <w:rFonts w:ascii="PT Astra Serif" w:hAnsi="PT Astra Serif"/>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C569E4" w:rsidRPr="00293F8A" w:rsidRDefault="00FA6369" w:rsidP="00C569E4">
      <w:pPr>
        <w:autoSpaceDE w:val="0"/>
        <w:autoSpaceDN w:val="0"/>
        <w:adjustRightInd w:val="0"/>
        <w:spacing w:after="0" w:line="240" w:lineRule="auto"/>
        <w:ind w:firstLine="567"/>
        <w:jc w:val="both"/>
        <w:rPr>
          <w:rFonts w:ascii="PT Astra Serif" w:hAnsi="PT Astra Serif"/>
        </w:rPr>
      </w:pPr>
      <w:proofErr w:type="gramStart"/>
      <w:r w:rsidRPr="00FA6369">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A6369">
          <w:rPr>
            <w:rStyle w:val="aa"/>
            <w:rFonts w:ascii="PT Astra Serif" w:hAnsi="PT Astra Serif"/>
            <w:color w:val="auto"/>
          </w:rPr>
          <w:t>частью 12.1</w:t>
        </w:r>
      </w:hyperlink>
      <w:r w:rsidRPr="00FA6369">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A6369">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10.</w:t>
      </w:r>
      <w:r w:rsidR="007B1BE6">
        <w:rPr>
          <w:rFonts w:ascii="PT Astra Serif" w:hAnsi="PT Astra Serif"/>
          <w:sz w:val="22"/>
          <w:szCs w:val="22"/>
          <w:shd w:val="clear" w:color="auto" w:fill="FFFFFF"/>
        </w:rPr>
        <w:t>5</w:t>
      </w:r>
      <w:r w:rsidRPr="00293F8A">
        <w:rPr>
          <w:rFonts w:ascii="PT Astra Serif" w:hAnsi="PT Astra Serif"/>
          <w:sz w:val="22"/>
          <w:szCs w:val="22"/>
          <w:shd w:val="clear" w:color="auto" w:fill="FFFFFF"/>
        </w:rPr>
        <w:t xml:space="preserve">.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6</w:t>
      </w:r>
      <w:r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7</w:t>
      </w:r>
      <w:r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8</w:t>
      </w:r>
      <w:r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9</w:t>
      </w:r>
      <w:r w:rsidRPr="00293F8A">
        <w:rPr>
          <w:rFonts w:ascii="PT Astra Serif" w:eastAsia="Times New Roman" w:hAnsi="PT Astra Serif" w:cs="Times New Roman"/>
          <w:kern w:val="2"/>
          <w:lang w:eastAsia="ar-SA"/>
        </w:rPr>
        <w:t>.</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FA6369" w:rsidRPr="00FA6369" w:rsidRDefault="00FA6369" w:rsidP="00623B44">
      <w:pPr>
        <w:shd w:val="clear" w:color="auto" w:fill="FFFFFF"/>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73897"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 xml:space="preserve">заказчиком счет, на </w:t>
      </w:r>
      <w:r w:rsidRPr="00293F8A">
        <w:rPr>
          <w:rFonts w:ascii="PT Astra Serif" w:hAnsi="PT Astra Serif"/>
          <w:lang w:eastAsia="ru-RU"/>
        </w:rPr>
        <w:lastRenderedPageBreak/>
        <w:t>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9D7E0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w:t>
      </w:r>
      <w:r w:rsidRPr="009D7E02">
        <w:rPr>
          <w:rFonts w:ascii="PT Astra Serif" w:hAnsi="PT Astra Serif"/>
        </w:rPr>
        <w:t>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9D7E0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9D7E0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9D7E02">
        <w:rPr>
          <w:rFonts w:ascii="PT Astra Serif" w:eastAsia="Times New Roman" w:hAnsi="PT Astra Serif"/>
          <w:shd w:val="clear" w:color="auto" w:fill="FFFFFF"/>
        </w:rPr>
        <w:t xml:space="preserve"> или</w:t>
      </w:r>
      <w:proofErr w:type="gramEnd"/>
      <w:r w:rsidRPr="009D7E0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9D7E02">
          <w:rPr>
            <w:rStyle w:val="aa"/>
            <w:rFonts w:ascii="PT Astra Serif" w:eastAsia="Times New Roman" w:hAnsi="PT Astra Serif"/>
            <w:color w:val="auto"/>
            <w:shd w:val="clear" w:color="auto" w:fill="FFFFFF"/>
          </w:rPr>
          <w:t>частью 3</w:t>
        </w:r>
      </w:hyperlink>
      <w:r w:rsidRPr="009D7E02">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Размер обеспечения гарантийных обязатель</w:t>
      </w:r>
      <w:proofErr w:type="gramStart"/>
      <w:r w:rsidRPr="009D7E02">
        <w:rPr>
          <w:rFonts w:ascii="PT Astra Serif" w:hAnsi="PT Astra Serif"/>
          <w:lang w:eastAsia="ru-RU"/>
        </w:rPr>
        <w:t>ств пр</w:t>
      </w:r>
      <w:proofErr w:type="gramEnd"/>
      <w:r w:rsidRPr="009D7E02">
        <w:rPr>
          <w:rFonts w:ascii="PT Astra Serif" w:hAnsi="PT Astra Serif"/>
          <w:lang w:eastAsia="ru-RU"/>
        </w:rPr>
        <w:t xml:space="preserve">едусмотрен </w:t>
      </w:r>
      <w:r w:rsidR="00164098" w:rsidRPr="009D7E02">
        <w:rPr>
          <w:rFonts w:ascii="PT Astra Serif" w:hAnsi="PT Astra Serif"/>
          <w:lang w:eastAsia="ru-RU"/>
        </w:rPr>
        <w:t xml:space="preserve"> </w:t>
      </w:r>
      <w:r w:rsidR="00073688">
        <w:rPr>
          <w:rFonts w:ascii="PT Astra Serif" w:hAnsi="PT Astra Serif"/>
        </w:rPr>
        <w:t>1</w:t>
      </w:r>
      <w:r w:rsidR="00073688" w:rsidRPr="00852B73">
        <w:rPr>
          <w:rFonts w:ascii="PT Astra Serif" w:hAnsi="PT Astra Serif"/>
        </w:rPr>
        <w:t>%</w:t>
      </w:r>
      <w:r w:rsidR="00073688" w:rsidRPr="003557C2">
        <w:rPr>
          <w:rFonts w:ascii="PT Astra Serif" w:hAnsi="PT Astra Serif"/>
        </w:rPr>
        <w:t xml:space="preserve"> от начальной (максимальной) цены контр</w:t>
      </w:r>
      <w:r w:rsidR="00073688">
        <w:rPr>
          <w:rFonts w:ascii="PT Astra Serif" w:hAnsi="PT Astra Serif"/>
        </w:rPr>
        <w:t xml:space="preserve">акта, что составляет </w:t>
      </w:r>
      <w:r w:rsidR="00073688" w:rsidRPr="003557C2">
        <w:rPr>
          <w:rFonts w:ascii="PT Astra Serif" w:hAnsi="PT Astra Serif"/>
        </w:rPr>
        <w:t xml:space="preserve"> </w:t>
      </w:r>
      <w:r w:rsidR="001D79BF">
        <w:rPr>
          <w:rFonts w:ascii="PT Astra Serif" w:hAnsi="PT Astra Serif"/>
        </w:rPr>
        <w:t>4 998,76 рублей</w:t>
      </w:r>
      <w:r w:rsidR="00073688">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5"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6"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28"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29"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2"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w:t>
      </w:r>
      <w:r w:rsidRPr="00293F8A">
        <w:rPr>
          <w:rFonts w:ascii="PT Astra Serif" w:hAnsi="PT Astra Serif"/>
          <w:iCs/>
          <w:lang w:eastAsia="ru-RU"/>
        </w:rPr>
        <w:lastRenderedPageBreak/>
        <w:t xml:space="preserve">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5"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6"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7"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39"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0"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пятнадцати дней с </w:t>
      </w:r>
      <w:r w:rsidRPr="00293F8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293F8A">
        <w:rPr>
          <w:rFonts w:ascii="PT Astra Serif" w:hAnsi="PT Astra Serif"/>
          <w:shd w:val="clear" w:color="auto" w:fill="FFFFFF"/>
        </w:rPr>
        <w:t>в единой информационной системе </w:t>
      </w:r>
      <w:hyperlink r:id="rId41"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2"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Default="00E93B7A" w:rsidP="00623B44">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lastRenderedPageBreak/>
        <w:t>Руководитель:</w:t>
      </w:r>
      <w:r w:rsidRPr="00293F8A">
        <w:rPr>
          <w:rFonts w:ascii="PT Astra Serif" w:hAnsi="PT Astra Serif" w:cs="Times New Roman"/>
        </w:rPr>
        <w:t xml:space="preserve"> </w:t>
      </w:r>
      <w:r w:rsidR="00570EFF">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70EFF" w:rsidRPr="00293F8A" w:rsidRDefault="00570EFF" w:rsidP="00623B44">
      <w:pPr>
        <w:autoSpaceDE w:val="0"/>
        <w:autoSpaceDN w:val="0"/>
        <w:adjustRightInd w:val="0"/>
        <w:spacing w:after="0" w:line="240" w:lineRule="auto"/>
        <w:jc w:val="both"/>
        <w:rPr>
          <w:rFonts w:ascii="PT Astra Serif" w:hAnsi="PT Astra Serif" w:cs="Times New Roman"/>
          <w:kern w:val="2"/>
          <w:lang w:eastAsia="ru-RU"/>
        </w:rPr>
      </w:pP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F73897" w:rsidRDefault="00F73897" w:rsidP="00623B44">
      <w:pPr>
        <w:spacing w:after="0" w:line="240" w:lineRule="auto"/>
        <w:jc w:val="both"/>
        <w:rPr>
          <w:rFonts w:ascii="PT Astra Serif" w:hAnsi="PT Astra Serif" w:cs="Times New Roman"/>
          <w:b/>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F73897" w:rsidRDefault="00F73897" w:rsidP="00623B44">
      <w:pPr>
        <w:spacing w:after="0" w:line="240" w:lineRule="auto"/>
        <w:jc w:val="both"/>
        <w:rPr>
          <w:rFonts w:ascii="PT Astra Serif" w:hAnsi="PT Astra Serif" w:cs="Times New Roman"/>
          <w:b/>
          <w:bCs/>
          <w:i/>
        </w:rPr>
      </w:pP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3"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D3FD3" w:rsidRDefault="00AD3FD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AD3FD3" w:rsidRPr="0092600F" w:rsidRDefault="00AD3FD3" w:rsidP="00AD3FD3">
      <w:pPr>
        <w:autoSpaceDE w:val="0"/>
        <w:autoSpaceDN w:val="0"/>
        <w:adjustRightInd w:val="0"/>
        <w:spacing w:after="0"/>
        <w:jc w:val="center"/>
        <w:rPr>
          <w:rFonts w:ascii="PT Astra Serif" w:hAnsi="PT Astra Serif"/>
          <w:b/>
          <w:bCs/>
          <w:color w:val="000000"/>
          <w:sz w:val="24"/>
          <w:szCs w:val="24"/>
        </w:rPr>
      </w:pPr>
      <w:r w:rsidRPr="0092600F">
        <w:rPr>
          <w:rFonts w:ascii="PT Astra Serif" w:hAnsi="PT Astra Serif"/>
          <w:b/>
          <w:bCs/>
          <w:color w:val="000000"/>
          <w:sz w:val="24"/>
          <w:szCs w:val="24"/>
        </w:rPr>
        <w:t>Техническое задание</w:t>
      </w:r>
    </w:p>
    <w:p w:rsidR="005D4E7B" w:rsidRDefault="00AD3FD3" w:rsidP="00A91E6A">
      <w:pPr>
        <w:autoSpaceDE w:val="0"/>
        <w:autoSpaceDN w:val="0"/>
        <w:adjustRightInd w:val="0"/>
        <w:spacing w:after="0"/>
        <w:jc w:val="center"/>
        <w:rPr>
          <w:rFonts w:ascii="PT Astra Serif" w:hAnsi="PT Astra Serif"/>
          <w:b/>
          <w:sz w:val="24"/>
          <w:szCs w:val="24"/>
        </w:rPr>
      </w:pPr>
      <w:r w:rsidRPr="0092600F">
        <w:rPr>
          <w:rFonts w:ascii="PT Astra Serif" w:hAnsi="PT Astra Serif"/>
          <w:b/>
          <w:sz w:val="24"/>
          <w:szCs w:val="24"/>
        </w:rPr>
        <w:t>на</w:t>
      </w:r>
      <w:r w:rsidRPr="0092600F">
        <w:rPr>
          <w:rFonts w:ascii="PT Astra Serif" w:hAnsi="PT Astra Serif"/>
          <w:b/>
          <w:color w:val="FF0000"/>
          <w:sz w:val="24"/>
          <w:szCs w:val="24"/>
        </w:rPr>
        <w:t xml:space="preserve"> </w:t>
      </w:r>
      <w:r w:rsidRPr="0092600F">
        <w:rPr>
          <w:rFonts w:ascii="PT Astra Serif" w:hAnsi="PT Astra Serif"/>
          <w:b/>
          <w:sz w:val="24"/>
          <w:szCs w:val="24"/>
        </w:rPr>
        <w:t xml:space="preserve">выполнение работ </w:t>
      </w:r>
      <w:r w:rsidR="00A91E6A" w:rsidRPr="00A91E6A">
        <w:rPr>
          <w:rFonts w:ascii="PT Astra Serif" w:hAnsi="PT Astra Serif"/>
          <w:b/>
          <w:sz w:val="24"/>
          <w:szCs w:val="24"/>
        </w:rPr>
        <w:t xml:space="preserve">по устройству автомобильной стоянки по адресу ул. Чкалова, 7/6 </w:t>
      </w:r>
    </w:p>
    <w:p w:rsidR="00A91E6A" w:rsidRDefault="00A91E6A" w:rsidP="00A91E6A">
      <w:pPr>
        <w:autoSpaceDE w:val="0"/>
        <w:autoSpaceDN w:val="0"/>
        <w:adjustRightInd w:val="0"/>
        <w:spacing w:after="0"/>
        <w:jc w:val="center"/>
        <w:rPr>
          <w:rFonts w:ascii="PT Astra Serif" w:hAnsi="PT Astra Serif"/>
          <w:b/>
        </w:rPr>
      </w:pPr>
      <w:r w:rsidRPr="00A91E6A">
        <w:rPr>
          <w:rFonts w:ascii="PT Astra Serif" w:hAnsi="PT Astra Serif"/>
          <w:b/>
          <w:sz w:val="24"/>
          <w:szCs w:val="24"/>
        </w:rPr>
        <w:t xml:space="preserve">в городе </w:t>
      </w:r>
      <w:proofErr w:type="spellStart"/>
      <w:r w:rsidRPr="00A91E6A">
        <w:rPr>
          <w:rFonts w:ascii="PT Astra Serif" w:hAnsi="PT Astra Serif"/>
          <w:b/>
          <w:sz w:val="24"/>
          <w:szCs w:val="24"/>
        </w:rPr>
        <w:t>Югорске</w:t>
      </w:r>
      <w:proofErr w:type="spellEnd"/>
      <w:r w:rsidRPr="00A91E6A">
        <w:rPr>
          <w:rFonts w:ascii="PT Astra Serif" w:hAnsi="PT Astra Serif"/>
          <w:b/>
          <w:sz w:val="24"/>
          <w:szCs w:val="24"/>
        </w:rPr>
        <w:t>.</w:t>
      </w:r>
      <w:r w:rsidRPr="00A91E6A">
        <w:rPr>
          <w:rFonts w:ascii="PT Astra Serif" w:hAnsi="PT Astra Serif"/>
          <w:b/>
          <w:sz w:val="24"/>
          <w:szCs w:val="24"/>
        </w:rPr>
        <w:tab/>
      </w:r>
    </w:p>
    <w:p w:rsidR="00AD3FD3" w:rsidRDefault="00AD3FD3" w:rsidP="00AD3FD3">
      <w:pPr>
        <w:autoSpaceDE w:val="0"/>
        <w:autoSpaceDN w:val="0"/>
        <w:adjustRightInd w:val="0"/>
        <w:spacing w:after="0"/>
        <w:jc w:val="center"/>
        <w:rPr>
          <w:rFonts w:ascii="PT Astra Serif" w:hAnsi="PT Astra Serif"/>
          <w:b/>
          <w:sz w:val="24"/>
          <w:szCs w:val="24"/>
        </w:rPr>
      </w:pPr>
    </w:p>
    <w:p w:rsidR="005D4E7B" w:rsidRPr="005D4E7B" w:rsidRDefault="005D4E7B" w:rsidP="005D4E7B">
      <w:pPr>
        <w:autoSpaceDE w:val="0"/>
        <w:autoSpaceDN w:val="0"/>
        <w:adjustRightInd w:val="0"/>
        <w:spacing w:after="0"/>
        <w:jc w:val="both"/>
        <w:rPr>
          <w:rFonts w:ascii="PT Astra Serif" w:hAnsi="PT Astra Serif"/>
          <w:sz w:val="24"/>
          <w:szCs w:val="24"/>
        </w:rPr>
      </w:pPr>
      <w:r w:rsidRPr="005D4E7B">
        <w:rPr>
          <w:rFonts w:ascii="PT Astra Serif" w:hAnsi="PT Astra Serif"/>
          <w:b/>
          <w:bCs/>
          <w:kern w:val="2"/>
          <w:sz w:val="24"/>
          <w:szCs w:val="24"/>
          <w:u w:val="single"/>
        </w:rPr>
        <w:t>Место выполнения работ</w:t>
      </w:r>
      <w:r w:rsidRPr="005D4E7B">
        <w:rPr>
          <w:rFonts w:ascii="PT Astra Serif" w:hAnsi="PT Astra Serif"/>
          <w:bCs/>
          <w:kern w:val="2"/>
          <w:sz w:val="24"/>
          <w:szCs w:val="24"/>
        </w:rPr>
        <w:t>:</w:t>
      </w:r>
      <w:r w:rsidRPr="005D4E7B">
        <w:rPr>
          <w:rFonts w:ascii="PT Astra Serif" w:hAnsi="PT Astra Serif"/>
          <w:kern w:val="2"/>
          <w:sz w:val="24"/>
          <w:szCs w:val="24"/>
        </w:rPr>
        <w:t xml:space="preserve"> </w:t>
      </w:r>
      <w:proofErr w:type="gramStart"/>
      <w:r w:rsidRPr="005D4E7B">
        <w:rPr>
          <w:rFonts w:ascii="PT Astra Serif" w:hAnsi="PT Astra Serif"/>
          <w:sz w:val="24"/>
          <w:szCs w:val="24"/>
        </w:rPr>
        <w:t xml:space="preserve">Ханты - Мансийский автономный округ - Югра, г. </w:t>
      </w:r>
      <w:proofErr w:type="spellStart"/>
      <w:r w:rsidRPr="005D4E7B">
        <w:rPr>
          <w:rFonts w:ascii="PT Astra Serif" w:hAnsi="PT Astra Serif"/>
          <w:sz w:val="24"/>
          <w:szCs w:val="24"/>
        </w:rPr>
        <w:t>Югорск</w:t>
      </w:r>
      <w:proofErr w:type="spellEnd"/>
      <w:r w:rsidRPr="005D4E7B">
        <w:rPr>
          <w:rFonts w:ascii="PT Astra Serif" w:hAnsi="PT Astra Serif"/>
          <w:sz w:val="24"/>
          <w:szCs w:val="24"/>
        </w:rPr>
        <w:t>, ул. Чкалова, 7/6.</w:t>
      </w:r>
      <w:proofErr w:type="gramEnd"/>
    </w:p>
    <w:p w:rsidR="005D4E7B" w:rsidRPr="005D4E7B" w:rsidRDefault="005D4E7B" w:rsidP="005D4E7B">
      <w:pPr>
        <w:autoSpaceDE w:val="0"/>
        <w:autoSpaceDN w:val="0"/>
        <w:adjustRightInd w:val="0"/>
        <w:spacing w:after="0"/>
        <w:jc w:val="both"/>
        <w:rPr>
          <w:rFonts w:ascii="PT Astra Serif" w:hAnsi="PT Astra Serif"/>
          <w:b/>
          <w:kern w:val="2"/>
          <w:sz w:val="24"/>
          <w:szCs w:val="24"/>
          <w:u w:val="single"/>
        </w:rPr>
      </w:pPr>
      <w:r w:rsidRPr="005D4E7B">
        <w:rPr>
          <w:rFonts w:ascii="PT Astra Serif" w:hAnsi="PT Astra Serif"/>
          <w:b/>
          <w:kern w:val="2"/>
          <w:sz w:val="24"/>
          <w:szCs w:val="24"/>
          <w:u w:val="single"/>
        </w:rPr>
        <w:t>Срок выполнения работ:</w:t>
      </w:r>
    </w:p>
    <w:p w:rsidR="005D4E7B" w:rsidRPr="005D4E7B" w:rsidRDefault="005D4E7B" w:rsidP="005D4E7B">
      <w:pPr>
        <w:autoSpaceDE w:val="0"/>
        <w:autoSpaceDN w:val="0"/>
        <w:adjustRightInd w:val="0"/>
        <w:spacing w:after="0"/>
        <w:jc w:val="both"/>
        <w:rPr>
          <w:rFonts w:ascii="PT Astra Serif" w:hAnsi="PT Astra Serif"/>
          <w:sz w:val="24"/>
          <w:szCs w:val="24"/>
        </w:rPr>
      </w:pPr>
      <w:r w:rsidRPr="005D4E7B">
        <w:rPr>
          <w:rFonts w:ascii="PT Astra Serif" w:hAnsi="PT Astra Serif"/>
          <w:sz w:val="24"/>
          <w:szCs w:val="24"/>
        </w:rPr>
        <w:t xml:space="preserve">-  начало: </w:t>
      </w:r>
      <w:proofErr w:type="gramStart"/>
      <w:r w:rsidRPr="005D4E7B">
        <w:rPr>
          <w:rFonts w:ascii="PT Astra Serif" w:hAnsi="PT Astra Serif"/>
          <w:sz w:val="24"/>
          <w:szCs w:val="24"/>
        </w:rPr>
        <w:t>с даты заключения</w:t>
      </w:r>
      <w:proofErr w:type="gramEnd"/>
      <w:r w:rsidRPr="005D4E7B">
        <w:rPr>
          <w:rFonts w:ascii="PT Astra Serif" w:hAnsi="PT Astra Serif"/>
          <w:sz w:val="24"/>
          <w:szCs w:val="24"/>
        </w:rPr>
        <w:t xml:space="preserve"> муниципального контракта;</w:t>
      </w:r>
    </w:p>
    <w:p w:rsidR="005D4E7B" w:rsidRPr="005D4E7B" w:rsidRDefault="005D4E7B" w:rsidP="005D4E7B">
      <w:pPr>
        <w:autoSpaceDE w:val="0"/>
        <w:autoSpaceDN w:val="0"/>
        <w:adjustRightInd w:val="0"/>
        <w:spacing w:after="0"/>
        <w:jc w:val="both"/>
        <w:rPr>
          <w:rFonts w:ascii="PT Astra Serif" w:hAnsi="PT Astra Serif"/>
          <w:sz w:val="24"/>
          <w:szCs w:val="24"/>
        </w:rPr>
      </w:pPr>
      <w:r w:rsidRPr="005D4E7B">
        <w:rPr>
          <w:rFonts w:ascii="PT Astra Serif" w:hAnsi="PT Astra Serif"/>
          <w:sz w:val="24"/>
          <w:szCs w:val="24"/>
        </w:rPr>
        <w:t xml:space="preserve"> - окончание: 25 августа 2022 года.</w:t>
      </w:r>
    </w:p>
    <w:p w:rsidR="005D4E7B" w:rsidRPr="005D4E7B" w:rsidRDefault="005D4E7B" w:rsidP="005D4E7B">
      <w:pPr>
        <w:tabs>
          <w:tab w:val="num" w:pos="148"/>
        </w:tabs>
        <w:autoSpaceDE w:val="0"/>
        <w:autoSpaceDN w:val="0"/>
        <w:adjustRightInd w:val="0"/>
        <w:spacing w:after="0"/>
        <w:ind w:left="6" w:firstLine="703"/>
        <w:jc w:val="both"/>
        <w:rPr>
          <w:rFonts w:ascii="PT Astra Serif" w:hAnsi="PT Astra Serif"/>
          <w:bCs/>
          <w:sz w:val="24"/>
          <w:szCs w:val="24"/>
        </w:rPr>
      </w:pPr>
      <w:bookmarkStart w:id="12" w:name="_Ref166442569"/>
      <w:r w:rsidRPr="005D4E7B">
        <w:rPr>
          <w:rFonts w:ascii="PT Astra Serif" w:hAnsi="PT Astra Serif"/>
          <w:bCs/>
          <w:sz w:val="24"/>
          <w:szCs w:val="24"/>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bookmarkEnd w:id="12"/>
    <w:p w:rsidR="005D4E7B" w:rsidRPr="005D4E7B" w:rsidRDefault="005D4E7B" w:rsidP="005D4E7B">
      <w:pPr>
        <w:spacing w:after="0"/>
        <w:jc w:val="both"/>
        <w:rPr>
          <w:rFonts w:ascii="PT Astra Serif" w:eastAsia="Calibri" w:hAnsi="PT Astra Serif"/>
          <w:b/>
          <w:bCs/>
          <w:sz w:val="24"/>
          <w:szCs w:val="24"/>
          <w:lang w:eastAsia="ru-RU"/>
        </w:rPr>
      </w:pPr>
      <w:r w:rsidRPr="005D4E7B">
        <w:rPr>
          <w:rFonts w:ascii="PT Astra Serif" w:eastAsia="Calibri" w:hAnsi="PT Astra Serif"/>
          <w:b/>
          <w:bCs/>
          <w:sz w:val="24"/>
          <w:szCs w:val="24"/>
          <w:lang w:eastAsia="ru-RU"/>
        </w:rPr>
        <w:t xml:space="preserve">Срок предоставления гарантии качества выполненных работ:  </w:t>
      </w:r>
    </w:p>
    <w:p w:rsidR="005D4E7B" w:rsidRPr="005D4E7B" w:rsidRDefault="005D4E7B" w:rsidP="005D4E7B">
      <w:pPr>
        <w:tabs>
          <w:tab w:val="num" w:pos="284"/>
        </w:tabs>
        <w:autoSpaceDE w:val="0"/>
        <w:autoSpaceDN w:val="0"/>
        <w:adjustRightInd w:val="0"/>
        <w:spacing w:after="0"/>
        <w:ind w:firstLine="709"/>
        <w:jc w:val="both"/>
        <w:rPr>
          <w:rFonts w:ascii="PT Astra Serif" w:hAnsi="PT Astra Serif"/>
          <w:sz w:val="24"/>
          <w:szCs w:val="24"/>
        </w:rPr>
      </w:pPr>
      <w:r w:rsidRPr="005D4E7B">
        <w:rPr>
          <w:rFonts w:ascii="PT Astra Serif" w:hAnsi="PT Astra Serif"/>
          <w:sz w:val="24"/>
          <w:szCs w:val="24"/>
        </w:rPr>
        <w:t xml:space="preserve">Срок предоставления гарантии на выполненные работы устанавливается в размере 12 (двенадцать) календарных месяцев </w:t>
      </w:r>
      <w:proofErr w:type="gramStart"/>
      <w:r w:rsidRPr="005D4E7B">
        <w:rPr>
          <w:rFonts w:ascii="PT Astra Serif" w:hAnsi="PT Astra Serif"/>
          <w:sz w:val="24"/>
          <w:szCs w:val="24"/>
        </w:rPr>
        <w:t>с даты оформления</w:t>
      </w:r>
      <w:proofErr w:type="gramEnd"/>
      <w:r w:rsidRPr="005D4E7B">
        <w:rPr>
          <w:rFonts w:ascii="PT Astra Serif" w:hAnsi="PT Astra Serif"/>
          <w:sz w:val="24"/>
          <w:szCs w:val="24"/>
        </w:rPr>
        <w:t xml:space="preserve"> документа о приемке (за исключением отдельного этапа исполнения  контракта). </w:t>
      </w:r>
    </w:p>
    <w:p w:rsidR="005D4E7B" w:rsidRPr="005D4E7B" w:rsidRDefault="005D4E7B" w:rsidP="005D4E7B">
      <w:pPr>
        <w:spacing w:after="0"/>
        <w:jc w:val="both"/>
        <w:rPr>
          <w:rFonts w:ascii="PT Astra Serif" w:eastAsia="Calibri" w:hAnsi="PT Astra Serif"/>
          <w:b/>
          <w:bCs/>
          <w:sz w:val="24"/>
          <w:szCs w:val="24"/>
          <w:lang w:eastAsia="ru-RU"/>
        </w:rPr>
      </w:pPr>
      <w:r w:rsidRPr="005D4E7B">
        <w:rPr>
          <w:rFonts w:ascii="PT Astra Serif" w:eastAsia="Calibri" w:hAnsi="PT Astra Serif"/>
          <w:b/>
          <w:bCs/>
          <w:sz w:val="24"/>
          <w:szCs w:val="24"/>
          <w:lang w:eastAsia="ru-RU"/>
        </w:rPr>
        <w:t>Требования к сроку и объему предоставления гарантии качества работ:</w:t>
      </w:r>
    </w:p>
    <w:p w:rsidR="005D4E7B" w:rsidRPr="005D4E7B" w:rsidRDefault="005D4E7B" w:rsidP="005D4E7B">
      <w:pPr>
        <w:spacing w:after="0"/>
        <w:ind w:firstLine="709"/>
        <w:jc w:val="both"/>
        <w:rPr>
          <w:rFonts w:ascii="PT Astra Serif" w:eastAsia="Calibri" w:hAnsi="PT Astra Serif"/>
          <w:bCs/>
          <w:sz w:val="24"/>
          <w:szCs w:val="24"/>
          <w:lang w:eastAsia="ru-RU"/>
        </w:rPr>
      </w:pPr>
      <w:proofErr w:type="gramStart"/>
      <w:r w:rsidRPr="005D4E7B">
        <w:rPr>
          <w:rFonts w:ascii="PT Astra Serif" w:eastAsia="Calibri" w:hAnsi="PT Astra Serif"/>
          <w:bCs/>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5D4E7B">
        <w:rPr>
          <w:rFonts w:ascii="PT Astra Serif" w:eastAsia="Calibri" w:hAnsi="PT Astra Serif"/>
          <w:bCs/>
          <w:sz w:val="24"/>
          <w:szCs w:val="24"/>
          <w:lang w:eastAsia="ru-RU"/>
        </w:rPr>
        <w:t>Югорска</w:t>
      </w:r>
      <w:proofErr w:type="spellEnd"/>
      <w:r w:rsidRPr="005D4E7B">
        <w:rPr>
          <w:rFonts w:ascii="PT Astra Serif" w:eastAsia="Calibri" w:hAnsi="PT Astra Serif"/>
          <w:bCs/>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5D4E7B" w:rsidRPr="005D4E7B" w:rsidRDefault="005D4E7B" w:rsidP="005D4E7B">
      <w:pPr>
        <w:spacing w:after="0"/>
        <w:ind w:firstLine="709"/>
        <w:jc w:val="both"/>
        <w:rPr>
          <w:rFonts w:ascii="PT Astra Serif" w:eastAsia="Calibri" w:hAnsi="PT Astra Serif"/>
          <w:bCs/>
          <w:sz w:val="24"/>
          <w:szCs w:val="24"/>
          <w:lang w:eastAsia="ru-RU"/>
        </w:rPr>
      </w:pPr>
      <w:r w:rsidRPr="005D4E7B">
        <w:rPr>
          <w:rFonts w:ascii="PT Astra Serif" w:eastAsia="Calibri" w:hAnsi="PT Astra Serif"/>
          <w:bCs/>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5D4E7B" w:rsidRPr="005D4E7B" w:rsidRDefault="005D4E7B" w:rsidP="005D4E7B">
      <w:pPr>
        <w:pStyle w:val="a8"/>
        <w:spacing w:after="0" w:line="240" w:lineRule="auto"/>
        <w:ind w:left="0"/>
        <w:jc w:val="both"/>
        <w:rPr>
          <w:rFonts w:ascii="PT Astra Serif" w:hAnsi="PT Astra Serif"/>
          <w:sz w:val="24"/>
          <w:szCs w:val="24"/>
        </w:rPr>
      </w:pPr>
      <w:r w:rsidRPr="005D4E7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AD3FD3" w:rsidRPr="005D4E7B" w:rsidRDefault="00AD3FD3" w:rsidP="005D4E7B">
      <w:pPr>
        <w:spacing w:after="0" w:line="240" w:lineRule="auto"/>
        <w:ind w:firstLine="709"/>
        <w:jc w:val="both"/>
        <w:rPr>
          <w:rFonts w:ascii="PT Astra Serif" w:eastAsia="Calibri" w:hAnsi="PT Astra Serif"/>
          <w:bCs/>
          <w:sz w:val="24"/>
          <w:szCs w:val="24"/>
          <w:lang w:eastAsia="ru-RU"/>
        </w:rPr>
      </w:pPr>
      <w:r w:rsidRPr="005D4E7B">
        <w:rPr>
          <w:rFonts w:ascii="PT Astra Serif" w:eastAsia="Calibri" w:hAnsi="PT Astra Serif"/>
          <w:bCs/>
          <w:sz w:val="24"/>
          <w:szCs w:val="24"/>
          <w:lang w:eastAsia="ru-RU"/>
        </w:rPr>
        <w:t xml:space="preserve">При выполнении работ должны быть использованы материалы, изделия, конструкции надлежащего качества, не содержать восстановленных (отремонтированных) или бывших в употреблении деталей, не иметь дефектов, связанных с конструкцией, материалами или функционированием при штатном использовании, и изготовлены в соответствии c действующими требованиями Государственного стандарта Российской Федерации и техническими условиями. </w:t>
      </w:r>
    </w:p>
    <w:p w:rsidR="00AD3FD3" w:rsidRPr="005D4E7B" w:rsidRDefault="00AD3FD3" w:rsidP="005D4E7B">
      <w:pPr>
        <w:spacing w:after="0" w:line="240" w:lineRule="auto"/>
        <w:ind w:firstLine="709"/>
        <w:jc w:val="both"/>
        <w:rPr>
          <w:rFonts w:ascii="PT Astra Serif" w:eastAsia="Calibri" w:hAnsi="PT Astra Serif"/>
          <w:bCs/>
          <w:sz w:val="24"/>
          <w:szCs w:val="24"/>
          <w:lang w:eastAsia="ru-RU"/>
        </w:rPr>
      </w:pPr>
      <w:r w:rsidRPr="005D4E7B">
        <w:rPr>
          <w:rFonts w:ascii="PT Astra Serif" w:eastAsia="Calibri" w:hAnsi="PT Astra Serif"/>
          <w:bCs/>
          <w:sz w:val="24"/>
          <w:szCs w:val="24"/>
          <w:lang w:eastAsia="ru-RU"/>
        </w:rPr>
        <w:t>На все применяемые материалы и оборудование должны быть представлены и переданы Заказчику действующие сертификаты: соответствия, качества и пожарной безопасности, санитарно-гигиенические заключения, технические паспорта и другие документы, подтверждающие качество материалов (все документы должны быть на русском языке). Документы заверяются подписью и печатью организации, которая является Подрядчиком.</w:t>
      </w:r>
    </w:p>
    <w:p w:rsidR="00AD3FD3" w:rsidRPr="005D4E7B" w:rsidRDefault="00AD3FD3" w:rsidP="005D4E7B">
      <w:pPr>
        <w:spacing w:after="0" w:line="240" w:lineRule="auto"/>
        <w:ind w:firstLine="709"/>
        <w:jc w:val="both"/>
        <w:rPr>
          <w:rFonts w:ascii="PT Astra Serif" w:eastAsia="Calibri" w:hAnsi="PT Astra Serif"/>
          <w:b/>
          <w:bCs/>
          <w:sz w:val="24"/>
          <w:szCs w:val="24"/>
          <w:lang w:eastAsia="ru-RU"/>
        </w:rPr>
      </w:pPr>
    </w:p>
    <w:p w:rsidR="00AD3FD3" w:rsidRPr="005D4E7B" w:rsidRDefault="00AD3FD3" w:rsidP="005D4E7B">
      <w:pPr>
        <w:spacing w:after="0" w:line="240" w:lineRule="auto"/>
        <w:ind w:firstLine="709"/>
        <w:jc w:val="both"/>
        <w:rPr>
          <w:rFonts w:ascii="PT Astra Serif" w:hAnsi="PT Astra Serif"/>
          <w:color w:val="000000"/>
          <w:sz w:val="24"/>
          <w:szCs w:val="24"/>
        </w:rPr>
        <w:sectPr w:rsidR="00AD3FD3" w:rsidRPr="005D4E7B" w:rsidSect="00B32B85">
          <w:pgSz w:w="11906" w:h="16838"/>
          <w:pgMar w:top="567" w:right="397" w:bottom="567" w:left="851" w:header="709" w:footer="709" w:gutter="0"/>
          <w:cols w:space="708"/>
          <w:docGrid w:linePitch="360"/>
        </w:sectPr>
      </w:pPr>
      <w:r w:rsidRPr="005D4E7B">
        <w:rPr>
          <w:rFonts w:ascii="PT Astra Serif" w:eastAsia="Calibri" w:hAnsi="PT Astra Serif"/>
          <w:bCs/>
          <w:sz w:val="24"/>
          <w:szCs w:val="24"/>
          <w:lang w:eastAsia="ru-RU"/>
        </w:rPr>
        <w:t xml:space="preserve">Перечень и объем выполняемых работ </w:t>
      </w:r>
      <w:proofErr w:type="gramStart"/>
      <w:r w:rsidRPr="005D4E7B">
        <w:rPr>
          <w:rFonts w:ascii="PT Astra Serif" w:eastAsia="Calibri" w:hAnsi="PT Astra Serif"/>
          <w:bCs/>
          <w:sz w:val="24"/>
          <w:szCs w:val="24"/>
          <w:lang w:eastAsia="ru-RU"/>
        </w:rPr>
        <w:t>указаны</w:t>
      </w:r>
      <w:proofErr w:type="gramEnd"/>
      <w:r w:rsidRPr="005D4E7B">
        <w:rPr>
          <w:rFonts w:ascii="PT Astra Serif" w:eastAsia="Calibri" w:hAnsi="PT Astra Serif"/>
          <w:bCs/>
          <w:sz w:val="24"/>
          <w:szCs w:val="24"/>
          <w:lang w:eastAsia="ru-RU"/>
        </w:rPr>
        <w:t xml:space="preserve"> в локальном сметном расчете.</w:t>
      </w:r>
    </w:p>
    <w:tbl>
      <w:tblPr>
        <w:tblW w:w="14644" w:type="dxa"/>
        <w:jc w:val="center"/>
        <w:tblInd w:w="93" w:type="dxa"/>
        <w:tblLook w:val="04A0" w:firstRow="1" w:lastRow="0" w:firstColumn="1" w:lastColumn="0" w:noHBand="0" w:noVBand="1"/>
      </w:tblPr>
      <w:tblGrid>
        <w:gridCol w:w="1046"/>
        <w:gridCol w:w="1046"/>
        <w:gridCol w:w="1046"/>
        <w:gridCol w:w="1046"/>
        <w:gridCol w:w="1046"/>
        <w:gridCol w:w="1046"/>
        <w:gridCol w:w="1046"/>
        <w:gridCol w:w="1046"/>
        <w:gridCol w:w="1046"/>
        <w:gridCol w:w="1046"/>
        <w:gridCol w:w="1046"/>
        <w:gridCol w:w="1046"/>
        <w:gridCol w:w="1046"/>
        <w:gridCol w:w="1046"/>
      </w:tblGrid>
      <w:tr w:rsidR="00AD3FD3" w:rsidRPr="00AF3695" w:rsidTr="00A91E6A">
        <w:trPr>
          <w:trHeight w:val="480"/>
          <w:jc w:val="center"/>
        </w:trPr>
        <w:tc>
          <w:tcPr>
            <w:tcW w:w="14644" w:type="dxa"/>
            <w:gridSpan w:val="14"/>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r w:rsidRPr="00AF3695">
              <w:rPr>
                <w:rFonts w:ascii="PT Astra Serif" w:hAnsi="PT Astra Serif" w:cs="Arial"/>
                <w:b/>
                <w:bCs/>
                <w:color w:val="000000"/>
                <w:lang w:eastAsia="ru-RU"/>
              </w:rPr>
              <w:lastRenderedPageBreak/>
              <w:t xml:space="preserve">ЛОКАЛЬНЫЙ СМЕТНЫЙ РАСЧЕТ (СМЕТА) </w:t>
            </w:r>
          </w:p>
        </w:tc>
      </w:tr>
      <w:tr w:rsidR="00AD3FD3" w:rsidRPr="00AF3695" w:rsidTr="00A91E6A">
        <w:trPr>
          <w:trHeight w:val="62"/>
          <w:jc w:val="center"/>
        </w:trPr>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r>
      <w:tr w:rsidR="00AD3FD3" w:rsidRPr="00AF3695" w:rsidTr="005D4E7B">
        <w:trPr>
          <w:trHeight w:val="734"/>
          <w:jc w:val="center"/>
        </w:trPr>
        <w:tc>
          <w:tcPr>
            <w:tcW w:w="14644" w:type="dxa"/>
            <w:gridSpan w:val="14"/>
            <w:tcBorders>
              <w:top w:val="nil"/>
              <w:left w:val="nil"/>
              <w:bottom w:val="nil"/>
              <w:right w:val="nil"/>
            </w:tcBorders>
            <w:shd w:val="clear" w:color="auto" w:fill="auto"/>
            <w:vAlign w:val="center"/>
            <w:hideMark/>
          </w:tcPr>
          <w:p w:rsidR="00AD3FD3" w:rsidRPr="00AF3695" w:rsidRDefault="00AD3FD3" w:rsidP="005D4E7B">
            <w:pPr>
              <w:spacing w:after="0" w:line="240" w:lineRule="auto"/>
              <w:jc w:val="center"/>
              <w:rPr>
                <w:rFonts w:ascii="PT Astra Serif" w:hAnsi="PT Astra Serif" w:cs="Arial"/>
                <w:b/>
                <w:bCs/>
                <w:color w:val="000000"/>
                <w:lang w:eastAsia="ru-RU"/>
              </w:rPr>
            </w:pPr>
            <w:r w:rsidRPr="003036E5">
              <w:rPr>
                <w:rFonts w:ascii="PT Astra Serif" w:hAnsi="PT Astra Serif" w:cs="Arial"/>
                <w:b/>
                <w:bCs/>
                <w:color w:val="000000"/>
                <w:lang w:eastAsia="ru-RU"/>
              </w:rPr>
              <w:t xml:space="preserve">Выполнение работ </w:t>
            </w:r>
            <w:r w:rsidR="005D4E7B" w:rsidRPr="003172AE">
              <w:rPr>
                <w:rFonts w:ascii="PT Astra Serif" w:hAnsi="PT Astra Serif" w:cs="Arial"/>
                <w:b/>
                <w:bCs/>
                <w:color w:val="000000"/>
                <w:lang w:eastAsia="ru-RU"/>
              </w:rPr>
              <w:t xml:space="preserve">устройству автомобильной стоянки по адресу ул. Чкалова, 7/6 в городе </w:t>
            </w:r>
            <w:proofErr w:type="spellStart"/>
            <w:r w:rsidR="005D4E7B" w:rsidRPr="003172AE">
              <w:rPr>
                <w:rFonts w:ascii="PT Astra Serif" w:hAnsi="PT Astra Serif" w:cs="Arial"/>
                <w:b/>
                <w:bCs/>
                <w:color w:val="000000"/>
                <w:lang w:eastAsia="ru-RU"/>
              </w:rPr>
              <w:t>Югорске</w:t>
            </w:r>
            <w:proofErr w:type="spellEnd"/>
            <w:r w:rsidR="005D4E7B" w:rsidRPr="003172AE">
              <w:rPr>
                <w:rFonts w:ascii="PT Astra Serif" w:hAnsi="PT Astra Serif" w:cs="Arial"/>
                <w:b/>
                <w:bCs/>
                <w:color w:val="000000"/>
                <w:lang w:eastAsia="ru-RU"/>
              </w:rPr>
              <w:t>.</w:t>
            </w:r>
          </w:p>
        </w:tc>
      </w:tr>
    </w:tbl>
    <w:p w:rsidR="00AD3FD3" w:rsidRPr="00986B12" w:rsidRDefault="00AD3FD3" w:rsidP="00986B12">
      <w:pPr>
        <w:spacing w:after="0" w:line="240" w:lineRule="auto"/>
        <w:ind w:left="426"/>
        <w:rPr>
          <w:rFonts w:ascii="PT Astra Serif" w:hAnsi="PT Astra Serif"/>
          <w:sz w:val="20"/>
          <w:szCs w:val="20"/>
        </w:rPr>
      </w:pPr>
      <w:r w:rsidRPr="00986B12">
        <w:rPr>
          <w:rFonts w:ascii="PT Astra Serif" w:hAnsi="PT Astra Serif"/>
          <w:sz w:val="20"/>
          <w:szCs w:val="20"/>
        </w:rPr>
        <w:t>сметная стоимость ___________</w:t>
      </w:r>
      <w:r w:rsidR="005D4E7B" w:rsidRPr="005D4E7B">
        <w:rPr>
          <w:rFonts w:ascii="PT Astra Serif" w:hAnsi="PT Astra Serif"/>
          <w:sz w:val="20"/>
          <w:szCs w:val="20"/>
        </w:rPr>
        <w:t>38,6</w:t>
      </w:r>
      <w:r w:rsidR="005D4E7B">
        <w:rPr>
          <w:sz w:val="20"/>
          <w:szCs w:val="20"/>
        </w:rPr>
        <w:t xml:space="preserve">  </w:t>
      </w:r>
      <w:r w:rsidRPr="00986B12">
        <w:rPr>
          <w:rFonts w:ascii="PT Astra Serif" w:hAnsi="PT Astra Serif"/>
          <w:sz w:val="20"/>
          <w:szCs w:val="20"/>
        </w:rPr>
        <w:t>тыс. рублей в ценах 2001 г.</w:t>
      </w:r>
    </w:p>
    <w:p w:rsidR="00AD3FD3" w:rsidRPr="00986B12" w:rsidRDefault="00AD3FD3" w:rsidP="00986B12">
      <w:pPr>
        <w:spacing w:after="0" w:line="240" w:lineRule="auto"/>
        <w:ind w:left="426"/>
        <w:rPr>
          <w:rFonts w:ascii="PT Astra Serif" w:hAnsi="PT Astra Serif"/>
          <w:sz w:val="20"/>
          <w:szCs w:val="20"/>
        </w:rPr>
      </w:pPr>
      <w:r w:rsidRPr="00986B12">
        <w:rPr>
          <w:rFonts w:ascii="PT Astra Serif" w:hAnsi="PT Astra Serif"/>
          <w:sz w:val="20"/>
          <w:szCs w:val="20"/>
        </w:rPr>
        <w:t xml:space="preserve">               в </w:t>
      </w:r>
      <w:proofErr w:type="spellStart"/>
      <w:r w:rsidRPr="00986B12">
        <w:rPr>
          <w:rFonts w:ascii="PT Astra Serif" w:hAnsi="PT Astra Serif"/>
          <w:sz w:val="20"/>
          <w:szCs w:val="20"/>
        </w:rPr>
        <w:t>т</w:t>
      </w:r>
      <w:proofErr w:type="gramStart"/>
      <w:r w:rsidRPr="00986B12">
        <w:rPr>
          <w:rFonts w:ascii="PT Astra Serif" w:hAnsi="PT Astra Serif"/>
          <w:sz w:val="20"/>
          <w:szCs w:val="20"/>
        </w:rPr>
        <w:t>.ч</w:t>
      </w:r>
      <w:proofErr w:type="spellEnd"/>
      <w:proofErr w:type="gramEnd"/>
      <w:r w:rsidRPr="00986B12">
        <w:rPr>
          <w:rFonts w:ascii="PT Astra Serif" w:hAnsi="PT Astra Serif"/>
          <w:sz w:val="20"/>
          <w:szCs w:val="20"/>
        </w:rPr>
        <w:t>: строительных работ ___________________</w:t>
      </w:r>
      <w:r w:rsidR="005D4E7B">
        <w:rPr>
          <w:rFonts w:ascii="PT Astra Serif" w:hAnsi="PT Astra Serif"/>
          <w:sz w:val="20"/>
          <w:szCs w:val="20"/>
        </w:rPr>
        <w:t>32,17</w:t>
      </w:r>
      <w:r w:rsidRPr="00986B12">
        <w:rPr>
          <w:rFonts w:ascii="PT Astra Serif" w:hAnsi="PT Astra Serif"/>
          <w:sz w:val="20"/>
          <w:szCs w:val="20"/>
        </w:rPr>
        <w:t xml:space="preserve">   тыс. рублей</w:t>
      </w:r>
    </w:p>
    <w:p w:rsidR="00AD3FD3" w:rsidRPr="00986B12" w:rsidRDefault="00AD3FD3" w:rsidP="00986B12">
      <w:pPr>
        <w:spacing w:after="0" w:line="240" w:lineRule="auto"/>
        <w:ind w:left="426"/>
        <w:rPr>
          <w:rFonts w:ascii="PT Astra Serif" w:hAnsi="PT Astra Serif"/>
          <w:sz w:val="20"/>
          <w:szCs w:val="20"/>
        </w:rPr>
      </w:pPr>
      <w:r w:rsidRPr="00986B12">
        <w:rPr>
          <w:rFonts w:ascii="PT Astra Serif" w:hAnsi="PT Astra Serif"/>
          <w:sz w:val="20"/>
          <w:szCs w:val="20"/>
        </w:rPr>
        <w:t>нормативные затраты труда рабочих__________________</w:t>
      </w:r>
      <w:r w:rsidR="005D4E7B">
        <w:rPr>
          <w:rFonts w:ascii="PT Astra Serif" w:hAnsi="PT Astra Serif"/>
          <w:sz w:val="20"/>
          <w:szCs w:val="20"/>
        </w:rPr>
        <w:t>43,09</w:t>
      </w:r>
      <w:r w:rsidRPr="00986B12">
        <w:rPr>
          <w:rFonts w:ascii="PT Astra Serif" w:hAnsi="PT Astra Serif"/>
          <w:sz w:val="20"/>
          <w:szCs w:val="20"/>
        </w:rPr>
        <w:t xml:space="preserve">   чел. час</w:t>
      </w:r>
    </w:p>
    <w:p w:rsidR="00AD3FD3" w:rsidRDefault="00AD3FD3" w:rsidP="00986B12">
      <w:pPr>
        <w:spacing w:after="0" w:line="240" w:lineRule="auto"/>
        <w:ind w:left="426"/>
        <w:rPr>
          <w:rFonts w:ascii="PT Astra Serif" w:hAnsi="PT Astra Serif"/>
          <w:sz w:val="20"/>
          <w:szCs w:val="20"/>
        </w:rPr>
      </w:pPr>
      <w:r w:rsidRPr="00986B12">
        <w:rPr>
          <w:rFonts w:ascii="PT Astra Serif" w:hAnsi="PT Astra Serif"/>
          <w:sz w:val="20"/>
          <w:szCs w:val="20"/>
        </w:rPr>
        <w:t>нормативные затраты труда машини</w:t>
      </w:r>
      <w:r w:rsidR="005D4E7B">
        <w:rPr>
          <w:rFonts w:ascii="PT Astra Serif" w:hAnsi="PT Astra Serif"/>
          <w:sz w:val="20"/>
          <w:szCs w:val="20"/>
        </w:rPr>
        <w:t>стов______________20,10    чел. ч</w:t>
      </w:r>
      <w:r w:rsidRPr="00986B12">
        <w:rPr>
          <w:rFonts w:ascii="PT Astra Serif" w:hAnsi="PT Astra Serif"/>
          <w:sz w:val="20"/>
          <w:szCs w:val="20"/>
        </w:rPr>
        <w:t>ас</w:t>
      </w:r>
    </w:p>
    <w:p w:rsidR="005D4E7B" w:rsidRPr="00986B12" w:rsidRDefault="005D4E7B" w:rsidP="00986B12">
      <w:pPr>
        <w:spacing w:after="0" w:line="240" w:lineRule="auto"/>
        <w:ind w:left="426"/>
        <w:rPr>
          <w:rFonts w:ascii="PT Astra Serif" w:hAnsi="PT Astra Serif"/>
          <w:sz w:val="20"/>
          <w:szCs w:val="20"/>
        </w:rPr>
      </w:pPr>
    </w:p>
    <w:tbl>
      <w:tblPr>
        <w:tblW w:w="5000" w:type="pct"/>
        <w:tblLook w:val="04A0" w:firstRow="1" w:lastRow="0" w:firstColumn="1" w:lastColumn="0" w:noHBand="0" w:noVBand="1"/>
      </w:tblPr>
      <w:tblGrid>
        <w:gridCol w:w="680"/>
        <w:gridCol w:w="1742"/>
        <w:gridCol w:w="872"/>
        <w:gridCol w:w="837"/>
        <w:gridCol w:w="1053"/>
        <w:gridCol w:w="1020"/>
        <w:gridCol w:w="837"/>
        <w:gridCol w:w="1357"/>
        <w:gridCol w:w="1414"/>
        <w:gridCol w:w="837"/>
        <w:gridCol w:w="1357"/>
        <w:gridCol w:w="929"/>
        <w:gridCol w:w="866"/>
        <w:gridCol w:w="985"/>
      </w:tblGrid>
      <w:tr w:rsidR="005D4E7B" w:rsidRPr="005D4E7B" w:rsidTr="005D4E7B">
        <w:trPr>
          <w:trHeight w:val="720"/>
        </w:trPr>
        <w:tc>
          <w:tcPr>
            <w:tcW w:w="2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B17"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w:t>
            </w:r>
          </w:p>
          <w:p w:rsidR="005D4E7B" w:rsidRPr="005D4E7B" w:rsidRDefault="005D4E7B" w:rsidP="0030097E">
            <w:pPr>
              <w:spacing w:after="0"/>
              <w:jc w:val="center"/>
              <w:rPr>
                <w:rFonts w:ascii="PT Astra Serif" w:hAnsi="PT Astra Serif" w:cs="Arial"/>
                <w:color w:val="000000"/>
                <w:sz w:val="16"/>
                <w:szCs w:val="16"/>
                <w:lang w:eastAsia="ru-RU"/>
              </w:rPr>
            </w:pPr>
            <w:proofErr w:type="gramStart"/>
            <w:r w:rsidRPr="005D4E7B">
              <w:rPr>
                <w:rFonts w:ascii="PT Astra Serif" w:hAnsi="PT Astra Serif" w:cs="Arial"/>
                <w:color w:val="000000"/>
                <w:sz w:val="16"/>
                <w:szCs w:val="16"/>
                <w:lang w:eastAsia="ru-RU"/>
              </w:rPr>
              <w:t>п</w:t>
            </w:r>
            <w:proofErr w:type="gramEnd"/>
            <w:r w:rsidRPr="005D4E7B">
              <w:rPr>
                <w:rFonts w:ascii="PT Astra Serif" w:hAnsi="PT Astra Serif" w:cs="Arial"/>
                <w:color w:val="000000"/>
                <w:sz w:val="16"/>
                <w:szCs w:val="16"/>
                <w:lang w:eastAsia="ru-RU"/>
              </w:rPr>
              <w:t>/п</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Обоснование</w:t>
            </w:r>
          </w:p>
        </w:tc>
        <w:tc>
          <w:tcPr>
            <w:tcW w:w="934"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Наименование работ и затрат</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Единица измерения</w:t>
            </w:r>
          </w:p>
        </w:tc>
        <w:tc>
          <w:tcPr>
            <w:tcW w:w="12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Количество</w:t>
            </w:r>
          </w:p>
        </w:tc>
        <w:tc>
          <w:tcPr>
            <w:tcW w:w="105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2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Индексы</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Сметная стоимость в текущем уровне цен, руб.</w:t>
            </w:r>
          </w:p>
        </w:tc>
      </w:tr>
      <w:tr w:rsidR="005D4E7B" w:rsidRPr="005D4E7B" w:rsidTr="005D4E7B">
        <w:trPr>
          <w:trHeight w:val="212"/>
        </w:trPr>
        <w:tc>
          <w:tcPr>
            <w:tcW w:w="230" w:type="pct"/>
            <w:vMerge/>
            <w:tcBorders>
              <w:top w:val="single" w:sz="4" w:space="0" w:color="auto"/>
              <w:left w:val="single" w:sz="4" w:space="0" w:color="auto"/>
              <w:bottom w:val="single" w:sz="4" w:space="0" w:color="auto"/>
              <w:right w:val="single" w:sz="4" w:space="0" w:color="auto"/>
            </w:tcBorders>
            <w:vAlign w:val="center"/>
            <w:hideMark/>
          </w:tcPr>
          <w:p w:rsidR="005D4E7B" w:rsidRPr="005D4E7B" w:rsidRDefault="005D4E7B" w:rsidP="0030097E">
            <w:pPr>
              <w:spacing w:after="0"/>
              <w:rPr>
                <w:rFonts w:ascii="PT Astra Serif" w:hAnsi="PT Astra Serif" w:cs="Arial"/>
                <w:color w:val="000000"/>
                <w:sz w:val="16"/>
                <w:szCs w:val="16"/>
                <w:lang w:eastAsia="ru-RU"/>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5D4E7B" w:rsidRPr="005D4E7B" w:rsidRDefault="005D4E7B" w:rsidP="0030097E">
            <w:pPr>
              <w:spacing w:after="0"/>
              <w:rPr>
                <w:rFonts w:ascii="PT Astra Serif" w:hAnsi="PT Astra Serif" w:cs="Arial"/>
                <w:color w:val="000000"/>
                <w:sz w:val="16"/>
                <w:szCs w:val="16"/>
                <w:lang w:eastAsia="ru-RU"/>
              </w:rPr>
            </w:pPr>
          </w:p>
        </w:tc>
        <w:tc>
          <w:tcPr>
            <w:tcW w:w="934" w:type="pct"/>
            <w:gridSpan w:val="3"/>
            <w:vMerge/>
            <w:tcBorders>
              <w:top w:val="single" w:sz="4" w:space="0" w:color="auto"/>
              <w:left w:val="single" w:sz="4" w:space="0" w:color="auto"/>
              <w:bottom w:val="single" w:sz="4" w:space="0" w:color="auto"/>
              <w:right w:val="single" w:sz="4" w:space="0" w:color="auto"/>
            </w:tcBorders>
            <w:vAlign w:val="center"/>
            <w:hideMark/>
          </w:tcPr>
          <w:p w:rsidR="005D4E7B" w:rsidRPr="005D4E7B" w:rsidRDefault="005D4E7B" w:rsidP="0030097E">
            <w:pPr>
              <w:spacing w:after="0"/>
              <w:rPr>
                <w:rFonts w:ascii="PT Astra Serif" w:hAnsi="PT Astra Serif" w:cs="Arial"/>
                <w:color w:val="000000"/>
                <w:sz w:val="16"/>
                <w:szCs w:val="16"/>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5D4E7B" w:rsidRPr="005D4E7B" w:rsidRDefault="005D4E7B" w:rsidP="0030097E">
            <w:pPr>
              <w:spacing w:after="0"/>
              <w:rPr>
                <w:rFonts w:ascii="PT Astra Serif" w:hAnsi="PT Astra Serif" w:cs="Arial"/>
                <w:color w:val="000000"/>
                <w:sz w:val="16"/>
                <w:szCs w:val="16"/>
                <w:lang w:eastAsia="ru-RU"/>
              </w:rPr>
            </w:pPr>
          </w:p>
        </w:tc>
        <w:tc>
          <w:tcPr>
            <w:tcW w:w="1220" w:type="pct"/>
            <w:gridSpan w:val="3"/>
            <w:vMerge/>
            <w:tcBorders>
              <w:top w:val="single" w:sz="4" w:space="0" w:color="auto"/>
              <w:left w:val="single" w:sz="4" w:space="0" w:color="auto"/>
              <w:bottom w:val="single" w:sz="4" w:space="0" w:color="auto"/>
              <w:right w:val="single" w:sz="4" w:space="0" w:color="auto"/>
            </w:tcBorders>
            <w:vAlign w:val="center"/>
            <w:hideMark/>
          </w:tcPr>
          <w:p w:rsidR="005D4E7B" w:rsidRPr="005D4E7B" w:rsidRDefault="005D4E7B" w:rsidP="0030097E">
            <w:pPr>
              <w:spacing w:after="0"/>
              <w:rPr>
                <w:rFonts w:ascii="PT Astra Serif" w:hAnsi="PT Astra Serif" w:cs="Arial"/>
                <w:color w:val="000000"/>
                <w:sz w:val="16"/>
                <w:szCs w:val="16"/>
                <w:lang w:eastAsia="ru-RU"/>
              </w:rPr>
            </w:pPr>
          </w:p>
        </w:tc>
        <w:tc>
          <w:tcPr>
            <w:tcW w:w="1056" w:type="pct"/>
            <w:gridSpan w:val="3"/>
            <w:vMerge/>
            <w:tcBorders>
              <w:top w:val="single" w:sz="4" w:space="0" w:color="auto"/>
              <w:left w:val="single" w:sz="4" w:space="0" w:color="auto"/>
              <w:bottom w:val="single" w:sz="4" w:space="0" w:color="auto"/>
              <w:right w:val="single" w:sz="4" w:space="0" w:color="auto"/>
            </w:tcBorders>
            <w:vAlign w:val="center"/>
            <w:hideMark/>
          </w:tcPr>
          <w:p w:rsidR="005D4E7B" w:rsidRPr="005D4E7B" w:rsidRDefault="005D4E7B" w:rsidP="0030097E">
            <w:pPr>
              <w:spacing w:after="0"/>
              <w:rPr>
                <w:rFonts w:ascii="PT Astra Serif" w:hAnsi="PT Astra Serif" w:cs="Arial"/>
                <w:color w:val="000000"/>
                <w:sz w:val="16"/>
                <w:szCs w:val="16"/>
                <w:lang w:eastAsia="ru-RU"/>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5D4E7B" w:rsidRPr="005D4E7B" w:rsidRDefault="005D4E7B" w:rsidP="0030097E">
            <w:pPr>
              <w:spacing w:after="0"/>
              <w:rPr>
                <w:rFonts w:ascii="PT Astra Serif" w:hAnsi="PT Astra Serif" w:cs="Arial"/>
                <w:color w:val="000000"/>
                <w:sz w:val="16"/>
                <w:szCs w:val="16"/>
                <w:lang w:eastAsia="ru-RU"/>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5D4E7B" w:rsidRPr="005D4E7B" w:rsidRDefault="005D4E7B" w:rsidP="0030097E">
            <w:pPr>
              <w:spacing w:after="0"/>
              <w:rPr>
                <w:rFonts w:ascii="PT Astra Serif" w:hAnsi="PT Astra Serif" w:cs="Arial"/>
                <w:color w:val="000000"/>
                <w:sz w:val="16"/>
                <w:szCs w:val="16"/>
                <w:lang w:eastAsia="ru-RU"/>
              </w:rPr>
            </w:pPr>
          </w:p>
        </w:tc>
      </w:tr>
      <w:tr w:rsidR="005D4E7B" w:rsidRPr="005D4E7B" w:rsidTr="005D4E7B">
        <w:trPr>
          <w:trHeight w:val="652"/>
        </w:trPr>
        <w:tc>
          <w:tcPr>
            <w:tcW w:w="230" w:type="pct"/>
            <w:vMerge/>
            <w:tcBorders>
              <w:top w:val="single" w:sz="4" w:space="0" w:color="auto"/>
              <w:left w:val="single" w:sz="4" w:space="0" w:color="auto"/>
              <w:bottom w:val="single" w:sz="4" w:space="0" w:color="auto"/>
              <w:right w:val="single" w:sz="4" w:space="0" w:color="auto"/>
            </w:tcBorders>
            <w:vAlign w:val="center"/>
            <w:hideMark/>
          </w:tcPr>
          <w:p w:rsidR="005D4E7B" w:rsidRPr="005D4E7B" w:rsidRDefault="005D4E7B" w:rsidP="0030097E">
            <w:pPr>
              <w:spacing w:after="0"/>
              <w:rPr>
                <w:rFonts w:ascii="PT Astra Serif" w:hAnsi="PT Astra Serif" w:cs="Arial"/>
                <w:color w:val="000000"/>
                <w:sz w:val="16"/>
                <w:szCs w:val="16"/>
                <w:lang w:eastAsia="ru-RU"/>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5D4E7B" w:rsidRPr="005D4E7B" w:rsidRDefault="005D4E7B" w:rsidP="0030097E">
            <w:pPr>
              <w:spacing w:after="0"/>
              <w:rPr>
                <w:rFonts w:ascii="PT Astra Serif" w:hAnsi="PT Astra Serif" w:cs="Arial"/>
                <w:color w:val="000000"/>
                <w:sz w:val="16"/>
                <w:szCs w:val="16"/>
                <w:lang w:eastAsia="ru-RU"/>
              </w:rPr>
            </w:pPr>
          </w:p>
        </w:tc>
        <w:tc>
          <w:tcPr>
            <w:tcW w:w="934" w:type="pct"/>
            <w:gridSpan w:val="3"/>
            <w:vMerge/>
            <w:tcBorders>
              <w:top w:val="single" w:sz="4" w:space="0" w:color="auto"/>
              <w:left w:val="single" w:sz="4" w:space="0" w:color="auto"/>
              <w:bottom w:val="single" w:sz="4" w:space="0" w:color="auto"/>
              <w:right w:val="single" w:sz="4" w:space="0" w:color="auto"/>
            </w:tcBorders>
            <w:vAlign w:val="center"/>
            <w:hideMark/>
          </w:tcPr>
          <w:p w:rsidR="005D4E7B" w:rsidRPr="005D4E7B" w:rsidRDefault="005D4E7B" w:rsidP="0030097E">
            <w:pPr>
              <w:spacing w:after="0"/>
              <w:rPr>
                <w:rFonts w:ascii="PT Astra Serif" w:hAnsi="PT Astra Serif" w:cs="Arial"/>
                <w:color w:val="000000"/>
                <w:sz w:val="16"/>
                <w:szCs w:val="16"/>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5D4E7B" w:rsidRPr="005D4E7B" w:rsidRDefault="005D4E7B" w:rsidP="0030097E">
            <w:pPr>
              <w:spacing w:after="0"/>
              <w:rPr>
                <w:rFonts w:ascii="PT Astra Serif" w:hAnsi="PT Astra Serif" w:cs="Arial"/>
                <w:color w:val="000000"/>
                <w:sz w:val="16"/>
                <w:szCs w:val="16"/>
                <w:lang w:eastAsia="ru-RU"/>
              </w:rPr>
            </w:pPr>
          </w:p>
        </w:tc>
        <w:tc>
          <w:tcPr>
            <w:tcW w:w="283" w:type="pct"/>
            <w:tcBorders>
              <w:top w:val="nil"/>
              <w:left w:val="nil"/>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на единицу</w:t>
            </w:r>
          </w:p>
        </w:tc>
        <w:tc>
          <w:tcPr>
            <w:tcW w:w="459" w:type="pct"/>
            <w:tcBorders>
              <w:top w:val="nil"/>
              <w:left w:val="nil"/>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коэффициенты</w:t>
            </w:r>
          </w:p>
        </w:tc>
        <w:tc>
          <w:tcPr>
            <w:tcW w:w="478" w:type="pct"/>
            <w:tcBorders>
              <w:top w:val="nil"/>
              <w:left w:val="nil"/>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всего с учетом коэффициентов</w:t>
            </w:r>
          </w:p>
        </w:tc>
        <w:tc>
          <w:tcPr>
            <w:tcW w:w="283" w:type="pct"/>
            <w:tcBorders>
              <w:top w:val="nil"/>
              <w:left w:val="nil"/>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на единицу</w:t>
            </w:r>
          </w:p>
        </w:tc>
        <w:tc>
          <w:tcPr>
            <w:tcW w:w="459" w:type="pct"/>
            <w:tcBorders>
              <w:top w:val="nil"/>
              <w:left w:val="nil"/>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коэффициенты</w:t>
            </w:r>
          </w:p>
        </w:tc>
        <w:tc>
          <w:tcPr>
            <w:tcW w:w="314" w:type="pct"/>
            <w:tcBorders>
              <w:top w:val="nil"/>
              <w:left w:val="nil"/>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всего</w:t>
            </w: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5D4E7B" w:rsidRPr="005D4E7B" w:rsidRDefault="005D4E7B" w:rsidP="0030097E">
            <w:pPr>
              <w:spacing w:after="0"/>
              <w:rPr>
                <w:rFonts w:ascii="PT Astra Serif" w:hAnsi="PT Astra Serif" w:cs="Arial"/>
                <w:color w:val="000000"/>
                <w:sz w:val="16"/>
                <w:szCs w:val="16"/>
                <w:lang w:eastAsia="ru-RU"/>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5D4E7B" w:rsidRPr="005D4E7B" w:rsidRDefault="005D4E7B" w:rsidP="0030097E">
            <w:pPr>
              <w:spacing w:after="0"/>
              <w:rPr>
                <w:rFonts w:ascii="PT Astra Serif" w:hAnsi="PT Astra Serif" w:cs="Arial"/>
                <w:color w:val="000000"/>
                <w:sz w:val="16"/>
                <w:szCs w:val="16"/>
                <w:lang w:eastAsia="ru-RU"/>
              </w:rPr>
            </w:pP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w:t>
            </w:r>
          </w:p>
        </w:tc>
        <w:tc>
          <w:tcPr>
            <w:tcW w:w="589" w:type="pct"/>
            <w:tcBorders>
              <w:top w:val="nil"/>
              <w:left w:val="nil"/>
              <w:bottom w:val="single" w:sz="4" w:space="0" w:color="auto"/>
              <w:right w:val="single" w:sz="4" w:space="0" w:color="auto"/>
            </w:tcBorders>
            <w:shd w:val="clear" w:color="auto" w:fill="auto"/>
            <w:noWrap/>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w:t>
            </w:r>
          </w:p>
        </w:tc>
        <w:tc>
          <w:tcPr>
            <w:tcW w:w="934" w:type="pct"/>
            <w:gridSpan w:val="3"/>
            <w:tcBorders>
              <w:top w:val="single" w:sz="4" w:space="0" w:color="auto"/>
              <w:left w:val="nil"/>
              <w:bottom w:val="single" w:sz="4" w:space="0" w:color="auto"/>
              <w:right w:val="single" w:sz="4" w:space="0" w:color="auto"/>
            </w:tcBorders>
            <w:shd w:val="clear" w:color="auto" w:fill="auto"/>
            <w:noWrap/>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w:t>
            </w:r>
          </w:p>
        </w:tc>
        <w:tc>
          <w:tcPr>
            <w:tcW w:w="345" w:type="pct"/>
            <w:tcBorders>
              <w:top w:val="nil"/>
              <w:left w:val="nil"/>
              <w:bottom w:val="single" w:sz="4" w:space="0" w:color="auto"/>
              <w:right w:val="single" w:sz="4" w:space="0" w:color="auto"/>
            </w:tcBorders>
            <w:shd w:val="clear" w:color="auto" w:fill="auto"/>
            <w:noWrap/>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w:t>
            </w:r>
          </w:p>
        </w:tc>
        <w:tc>
          <w:tcPr>
            <w:tcW w:w="283" w:type="pct"/>
            <w:tcBorders>
              <w:top w:val="nil"/>
              <w:left w:val="nil"/>
              <w:bottom w:val="single" w:sz="4" w:space="0" w:color="auto"/>
              <w:right w:val="single" w:sz="4" w:space="0" w:color="auto"/>
            </w:tcBorders>
            <w:shd w:val="clear" w:color="auto" w:fill="auto"/>
            <w:noWrap/>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5</w:t>
            </w:r>
          </w:p>
        </w:tc>
        <w:tc>
          <w:tcPr>
            <w:tcW w:w="459" w:type="pct"/>
            <w:tcBorders>
              <w:top w:val="nil"/>
              <w:left w:val="nil"/>
              <w:bottom w:val="single" w:sz="4" w:space="0" w:color="auto"/>
              <w:right w:val="single" w:sz="4" w:space="0" w:color="auto"/>
            </w:tcBorders>
            <w:shd w:val="clear" w:color="auto" w:fill="auto"/>
            <w:noWrap/>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6</w:t>
            </w:r>
          </w:p>
        </w:tc>
        <w:tc>
          <w:tcPr>
            <w:tcW w:w="478" w:type="pct"/>
            <w:tcBorders>
              <w:top w:val="nil"/>
              <w:left w:val="nil"/>
              <w:bottom w:val="single" w:sz="4" w:space="0" w:color="auto"/>
              <w:right w:val="single" w:sz="4" w:space="0" w:color="auto"/>
            </w:tcBorders>
            <w:shd w:val="clear" w:color="auto" w:fill="auto"/>
            <w:noWrap/>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7</w:t>
            </w:r>
          </w:p>
        </w:tc>
        <w:tc>
          <w:tcPr>
            <w:tcW w:w="283" w:type="pct"/>
            <w:tcBorders>
              <w:top w:val="nil"/>
              <w:left w:val="nil"/>
              <w:bottom w:val="single" w:sz="4" w:space="0" w:color="auto"/>
              <w:right w:val="single" w:sz="4" w:space="0" w:color="auto"/>
            </w:tcBorders>
            <w:shd w:val="clear" w:color="auto" w:fill="auto"/>
            <w:noWrap/>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8</w:t>
            </w:r>
          </w:p>
        </w:tc>
        <w:tc>
          <w:tcPr>
            <w:tcW w:w="459" w:type="pct"/>
            <w:tcBorders>
              <w:top w:val="nil"/>
              <w:left w:val="nil"/>
              <w:bottom w:val="single" w:sz="4" w:space="0" w:color="auto"/>
              <w:right w:val="single" w:sz="4" w:space="0" w:color="auto"/>
            </w:tcBorders>
            <w:shd w:val="clear" w:color="auto" w:fill="auto"/>
            <w:noWrap/>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w:t>
            </w:r>
          </w:p>
        </w:tc>
        <w:tc>
          <w:tcPr>
            <w:tcW w:w="314" w:type="pct"/>
            <w:tcBorders>
              <w:top w:val="nil"/>
              <w:left w:val="nil"/>
              <w:bottom w:val="single" w:sz="4" w:space="0" w:color="auto"/>
              <w:right w:val="single" w:sz="4" w:space="0" w:color="auto"/>
            </w:tcBorders>
            <w:shd w:val="clear" w:color="auto" w:fill="auto"/>
            <w:noWrap/>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10</w:t>
            </w:r>
          </w:p>
        </w:tc>
        <w:tc>
          <w:tcPr>
            <w:tcW w:w="293" w:type="pct"/>
            <w:tcBorders>
              <w:top w:val="nil"/>
              <w:left w:val="nil"/>
              <w:bottom w:val="single" w:sz="4" w:space="0" w:color="auto"/>
              <w:right w:val="single" w:sz="4" w:space="0" w:color="auto"/>
            </w:tcBorders>
            <w:shd w:val="clear" w:color="auto" w:fill="auto"/>
            <w:noWrap/>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11</w:t>
            </w:r>
          </w:p>
        </w:tc>
        <w:tc>
          <w:tcPr>
            <w:tcW w:w="333" w:type="pct"/>
            <w:tcBorders>
              <w:top w:val="nil"/>
              <w:left w:val="nil"/>
              <w:bottom w:val="single" w:sz="4" w:space="0" w:color="auto"/>
              <w:right w:val="single" w:sz="4" w:space="0" w:color="auto"/>
            </w:tcBorders>
            <w:shd w:val="clear" w:color="auto" w:fill="auto"/>
            <w:noWrap/>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12</w:t>
            </w:r>
          </w:p>
        </w:tc>
      </w:tr>
      <w:tr w:rsidR="005D4E7B" w:rsidRPr="005D4E7B" w:rsidTr="005D4E7B">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Раздел 1. Автомобильная стоянка</w:t>
            </w:r>
          </w:p>
        </w:tc>
      </w:tr>
      <w:tr w:rsidR="005D4E7B" w:rsidRPr="005D4E7B" w:rsidTr="005D4E7B">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Демонтажные работы</w:t>
            </w:r>
          </w:p>
        </w:tc>
      </w:tr>
      <w:tr w:rsidR="005D4E7B" w:rsidRPr="005D4E7B" w:rsidTr="005D4E7B">
        <w:trPr>
          <w:trHeight w:val="675"/>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1</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ФЕРр68-14-1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Разборка бортовых камней: на бетонном основании (с сохранением материала)</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100 м</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0,18</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ОТ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589,77</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106,16</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ЭМ</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889,15</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160,05</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в </w:t>
            </w:r>
            <w:proofErr w:type="spellStart"/>
            <w:r w:rsidRPr="005D4E7B">
              <w:rPr>
                <w:rFonts w:ascii="PT Astra Serif" w:hAnsi="PT Astra Serif" w:cs="Arial"/>
                <w:color w:val="000000"/>
                <w:sz w:val="16"/>
                <w:szCs w:val="16"/>
                <w:lang w:eastAsia="ru-RU"/>
              </w:rPr>
              <w:t>т.ч</w:t>
            </w:r>
            <w:proofErr w:type="spellEnd"/>
            <w:r w:rsidRPr="005D4E7B">
              <w:rPr>
                <w:rFonts w:ascii="PT Astra Serif" w:hAnsi="PT Astra Serif" w:cs="Arial"/>
                <w:color w:val="000000"/>
                <w:sz w:val="16"/>
                <w:szCs w:val="16"/>
                <w:lang w:eastAsia="ru-RU"/>
              </w:rPr>
              <w:t xml:space="preserve">. </w:t>
            </w:r>
            <w:proofErr w:type="spellStart"/>
            <w:r w:rsidRPr="005D4E7B">
              <w:rPr>
                <w:rFonts w:ascii="PT Astra Serif" w:hAnsi="PT Astra Serif" w:cs="Arial"/>
                <w:color w:val="000000"/>
                <w:sz w:val="16"/>
                <w:szCs w:val="16"/>
                <w:lang w:eastAsia="ru-RU"/>
              </w:rPr>
              <w:t>ОТм</w:t>
            </w:r>
            <w:proofErr w:type="spellEnd"/>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94,56</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17,02</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ЗТ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чел</w:t>
            </w:r>
            <w:proofErr w:type="gramStart"/>
            <w:r w:rsidRPr="005D4E7B">
              <w:rPr>
                <w:rFonts w:ascii="PT Astra Serif" w:hAnsi="PT Astra Serif" w:cs="Arial"/>
                <w:color w:val="000000"/>
                <w:sz w:val="16"/>
                <w:szCs w:val="16"/>
                <w:lang w:eastAsia="ru-RU"/>
              </w:rPr>
              <w:t>.-</w:t>
            </w:r>
            <w:proofErr w:type="gramEnd"/>
            <w:r w:rsidRPr="005D4E7B">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68,26</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12,2868</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proofErr w:type="spellStart"/>
            <w:r w:rsidRPr="005D4E7B">
              <w:rPr>
                <w:rFonts w:ascii="PT Astra Serif" w:hAnsi="PT Astra Serif" w:cs="Arial"/>
                <w:color w:val="000000"/>
                <w:sz w:val="16"/>
                <w:szCs w:val="16"/>
                <w:lang w:eastAsia="ru-RU"/>
              </w:rPr>
              <w:t>ЗТм</w:t>
            </w:r>
            <w:proofErr w:type="spellEnd"/>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чел</w:t>
            </w:r>
            <w:proofErr w:type="gramStart"/>
            <w:r w:rsidRPr="005D4E7B">
              <w:rPr>
                <w:rFonts w:ascii="PT Astra Serif" w:hAnsi="PT Astra Serif" w:cs="Arial"/>
                <w:color w:val="000000"/>
                <w:sz w:val="16"/>
                <w:szCs w:val="16"/>
                <w:lang w:eastAsia="ru-RU"/>
              </w:rPr>
              <w:t>.-</w:t>
            </w:r>
            <w:proofErr w:type="gramEnd"/>
            <w:r w:rsidRPr="005D4E7B">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9,4</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1,692</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Итого по расценке</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1 478,92</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266,21</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ФОТ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123,18</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45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Приказ № 812/</w:t>
            </w:r>
            <w:proofErr w:type="spellStart"/>
            <w:r w:rsidRPr="005D4E7B">
              <w:rPr>
                <w:rFonts w:ascii="PT Astra Serif" w:hAnsi="PT Astra Serif" w:cs="Arial"/>
                <w:color w:val="000000"/>
                <w:sz w:val="16"/>
                <w:szCs w:val="16"/>
                <w:lang w:eastAsia="ru-RU"/>
              </w:rPr>
              <w:t>пр</w:t>
            </w:r>
            <w:proofErr w:type="spellEnd"/>
            <w:r w:rsidRPr="005D4E7B">
              <w:rPr>
                <w:rFonts w:ascii="PT Astra Serif" w:hAnsi="PT Astra Serif" w:cs="Arial"/>
                <w:color w:val="000000"/>
                <w:sz w:val="16"/>
                <w:szCs w:val="16"/>
                <w:lang w:eastAsia="ru-RU"/>
              </w:rPr>
              <w:t xml:space="preserve"> от 21.12.2020</w:t>
            </w:r>
            <w:proofErr w:type="gramStart"/>
            <w:r w:rsidRPr="005D4E7B">
              <w:rPr>
                <w:rFonts w:ascii="PT Astra Serif" w:hAnsi="PT Astra Serif" w:cs="Arial"/>
                <w:color w:val="000000"/>
                <w:sz w:val="16"/>
                <w:szCs w:val="16"/>
                <w:lang w:eastAsia="ru-RU"/>
              </w:rPr>
              <w:t xml:space="preserve"> П</w:t>
            </w:r>
            <w:proofErr w:type="gramEnd"/>
            <w:r w:rsidRPr="005D4E7B">
              <w:rPr>
                <w:rFonts w:ascii="PT Astra Serif" w:hAnsi="PT Astra Serif" w:cs="Arial"/>
                <w:color w:val="000000"/>
                <w:sz w:val="16"/>
                <w:szCs w:val="16"/>
                <w:lang w:eastAsia="ru-RU"/>
              </w:rPr>
              <w:t>рил. п.102</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НР Благоустройство (</w:t>
            </w:r>
            <w:proofErr w:type="gramStart"/>
            <w:r w:rsidRPr="005D4E7B">
              <w:rPr>
                <w:rFonts w:ascii="PT Astra Serif" w:hAnsi="PT Astra Serif" w:cs="Arial"/>
                <w:color w:val="000000"/>
                <w:sz w:val="16"/>
                <w:szCs w:val="16"/>
                <w:lang w:eastAsia="ru-RU"/>
              </w:rPr>
              <w:t>ремонтно-строительные</w:t>
            </w:r>
            <w:proofErr w:type="gramEnd"/>
            <w:r w:rsidRPr="005D4E7B">
              <w:rPr>
                <w:rFonts w:ascii="PT Astra Serif" w:hAnsi="PT Astra Serif" w:cs="Arial"/>
                <w:color w:val="000000"/>
                <w:sz w:val="16"/>
                <w:szCs w:val="16"/>
                <w:lang w:eastAsia="ru-RU"/>
              </w:rPr>
              <w:t>)</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103</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103</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126,88</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45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Приказ № 774/</w:t>
            </w:r>
            <w:proofErr w:type="spellStart"/>
            <w:r w:rsidRPr="005D4E7B">
              <w:rPr>
                <w:rFonts w:ascii="PT Astra Serif" w:hAnsi="PT Astra Serif" w:cs="Arial"/>
                <w:color w:val="000000"/>
                <w:sz w:val="16"/>
                <w:szCs w:val="16"/>
                <w:lang w:eastAsia="ru-RU"/>
              </w:rPr>
              <w:t>пр</w:t>
            </w:r>
            <w:proofErr w:type="spellEnd"/>
            <w:r w:rsidRPr="005D4E7B">
              <w:rPr>
                <w:rFonts w:ascii="PT Astra Serif" w:hAnsi="PT Astra Serif" w:cs="Arial"/>
                <w:color w:val="000000"/>
                <w:sz w:val="16"/>
                <w:szCs w:val="16"/>
                <w:lang w:eastAsia="ru-RU"/>
              </w:rPr>
              <w:t xml:space="preserve"> от 11.12.2020</w:t>
            </w:r>
            <w:proofErr w:type="gramStart"/>
            <w:r w:rsidRPr="005D4E7B">
              <w:rPr>
                <w:rFonts w:ascii="PT Astra Serif" w:hAnsi="PT Astra Serif" w:cs="Arial"/>
                <w:color w:val="000000"/>
                <w:sz w:val="16"/>
                <w:szCs w:val="16"/>
                <w:lang w:eastAsia="ru-RU"/>
              </w:rPr>
              <w:t xml:space="preserve"> П</w:t>
            </w:r>
            <w:proofErr w:type="gramEnd"/>
            <w:r w:rsidRPr="005D4E7B">
              <w:rPr>
                <w:rFonts w:ascii="PT Astra Serif" w:hAnsi="PT Astra Serif" w:cs="Arial"/>
                <w:color w:val="000000"/>
                <w:sz w:val="16"/>
                <w:szCs w:val="16"/>
                <w:lang w:eastAsia="ru-RU"/>
              </w:rPr>
              <w:t>рил. п.102</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СП Благоустройство (ремонтно-строительные)</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54</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54</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66,52</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459,61</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Камни бортовые БР 100.30.15</w:t>
            </w:r>
          </w:p>
        </w:tc>
      </w:tr>
      <w:tr w:rsidR="005D4E7B" w:rsidRPr="005D4E7B" w:rsidTr="005D4E7B">
        <w:trPr>
          <w:trHeight w:val="675"/>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2</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ФЕР27-02-010-02</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Установка бортовых камней бетонных: при других видах покрытий (б/</w:t>
            </w:r>
            <w:proofErr w:type="gramStart"/>
            <w:r w:rsidRPr="005D4E7B">
              <w:rPr>
                <w:rFonts w:ascii="PT Astra Serif" w:hAnsi="PT Astra Serif" w:cs="Arial"/>
                <w:b/>
                <w:bCs/>
                <w:color w:val="000000"/>
                <w:sz w:val="16"/>
                <w:szCs w:val="16"/>
                <w:lang w:eastAsia="ru-RU"/>
              </w:rPr>
              <w:t>у</w:t>
            </w:r>
            <w:proofErr w:type="gramEnd"/>
            <w:r w:rsidRPr="005D4E7B">
              <w:rPr>
                <w:rFonts w:ascii="PT Astra Serif" w:hAnsi="PT Astra Serif" w:cs="Arial"/>
                <w:b/>
                <w:bCs/>
                <w:color w:val="000000"/>
                <w:sz w:val="16"/>
                <w:szCs w:val="16"/>
                <w:lang w:eastAsia="ru-RU"/>
              </w:rPr>
              <w:t xml:space="preserve"> материал)</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100 м</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0,18</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ОТ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590,51</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106,29</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ЭМ</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73,02</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13,14</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lastRenderedPageBreak/>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в </w:t>
            </w:r>
            <w:proofErr w:type="spellStart"/>
            <w:r w:rsidRPr="005D4E7B">
              <w:rPr>
                <w:rFonts w:ascii="PT Astra Serif" w:hAnsi="PT Astra Serif" w:cs="Arial"/>
                <w:color w:val="000000"/>
                <w:sz w:val="16"/>
                <w:szCs w:val="16"/>
                <w:lang w:eastAsia="ru-RU"/>
              </w:rPr>
              <w:t>т.ч</w:t>
            </w:r>
            <w:proofErr w:type="spellEnd"/>
            <w:r w:rsidRPr="005D4E7B">
              <w:rPr>
                <w:rFonts w:ascii="PT Astra Serif" w:hAnsi="PT Astra Serif" w:cs="Arial"/>
                <w:color w:val="000000"/>
                <w:sz w:val="16"/>
                <w:szCs w:val="16"/>
                <w:lang w:eastAsia="ru-RU"/>
              </w:rPr>
              <w:t xml:space="preserve">. </w:t>
            </w:r>
            <w:proofErr w:type="spellStart"/>
            <w:r w:rsidRPr="005D4E7B">
              <w:rPr>
                <w:rFonts w:ascii="PT Astra Serif" w:hAnsi="PT Astra Serif" w:cs="Arial"/>
                <w:color w:val="000000"/>
                <w:sz w:val="16"/>
                <w:szCs w:val="16"/>
                <w:lang w:eastAsia="ru-RU"/>
              </w:rPr>
              <w:t>ОТм</w:t>
            </w:r>
            <w:proofErr w:type="spellEnd"/>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8,70</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1,57</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М</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3 690,05</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664,21</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Н</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13.2.03.02</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Камни бортовые</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м</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100</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18</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ЗТ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чел</w:t>
            </w:r>
            <w:proofErr w:type="gramStart"/>
            <w:r w:rsidRPr="005D4E7B">
              <w:rPr>
                <w:rFonts w:ascii="PT Astra Serif" w:hAnsi="PT Astra Serif" w:cs="Arial"/>
                <w:color w:val="000000"/>
                <w:sz w:val="16"/>
                <w:szCs w:val="16"/>
                <w:lang w:eastAsia="ru-RU"/>
              </w:rPr>
              <w:t>.-</w:t>
            </w:r>
            <w:proofErr w:type="gramEnd"/>
            <w:r w:rsidRPr="005D4E7B">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69,8</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12,564</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proofErr w:type="spellStart"/>
            <w:r w:rsidRPr="005D4E7B">
              <w:rPr>
                <w:rFonts w:ascii="PT Astra Serif" w:hAnsi="PT Astra Serif" w:cs="Arial"/>
                <w:color w:val="000000"/>
                <w:sz w:val="16"/>
                <w:szCs w:val="16"/>
                <w:lang w:eastAsia="ru-RU"/>
              </w:rPr>
              <w:t>ЗТм</w:t>
            </w:r>
            <w:proofErr w:type="spellEnd"/>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чел</w:t>
            </w:r>
            <w:proofErr w:type="gramStart"/>
            <w:r w:rsidRPr="005D4E7B">
              <w:rPr>
                <w:rFonts w:ascii="PT Astra Serif" w:hAnsi="PT Astra Serif" w:cs="Arial"/>
                <w:color w:val="000000"/>
                <w:sz w:val="16"/>
                <w:szCs w:val="16"/>
                <w:lang w:eastAsia="ru-RU"/>
              </w:rPr>
              <w:t>.-</w:t>
            </w:r>
            <w:proofErr w:type="gramEnd"/>
            <w:r w:rsidRPr="005D4E7B">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0,65</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0,117</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Итого по расценке</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4 353,58</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783,64</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ФОТ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107,86</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90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Приказ № 812/</w:t>
            </w:r>
            <w:proofErr w:type="spellStart"/>
            <w:proofErr w:type="gramStart"/>
            <w:r w:rsidRPr="005D4E7B">
              <w:rPr>
                <w:rFonts w:ascii="PT Astra Serif" w:hAnsi="PT Astra Serif" w:cs="Arial"/>
                <w:color w:val="000000"/>
                <w:sz w:val="16"/>
                <w:szCs w:val="16"/>
                <w:lang w:eastAsia="ru-RU"/>
              </w:rPr>
              <w:t>пр</w:t>
            </w:r>
            <w:proofErr w:type="spellEnd"/>
            <w:proofErr w:type="gramEnd"/>
            <w:r w:rsidRPr="005D4E7B">
              <w:rPr>
                <w:rFonts w:ascii="PT Astra Serif" w:hAnsi="PT Astra Serif" w:cs="Arial"/>
                <w:color w:val="000000"/>
                <w:sz w:val="16"/>
                <w:szCs w:val="16"/>
                <w:lang w:eastAsia="ru-RU"/>
              </w:rPr>
              <w:t xml:space="preserve"> от 21.12.2020 Прил. п.21 (в ред. пр. № 636/</w:t>
            </w:r>
            <w:proofErr w:type="spellStart"/>
            <w:r w:rsidRPr="005D4E7B">
              <w:rPr>
                <w:rFonts w:ascii="PT Astra Serif" w:hAnsi="PT Astra Serif" w:cs="Arial"/>
                <w:color w:val="000000"/>
                <w:sz w:val="16"/>
                <w:szCs w:val="16"/>
                <w:lang w:eastAsia="ru-RU"/>
              </w:rPr>
              <w:t>пр</w:t>
            </w:r>
            <w:proofErr w:type="spellEnd"/>
            <w:r w:rsidRPr="005D4E7B">
              <w:rPr>
                <w:rFonts w:ascii="PT Astra Serif" w:hAnsi="PT Astra Serif" w:cs="Arial"/>
                <w:color w:val="000000"/>
                <w:sz w:val="16"/>
                <w:szCs w:val="16"/>
                <w:lang w:eastAsia="ru-RU"/>
              </w:rPr>
              <w:t xml:space="preserve"> от 02.09.2021)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НР Автомобильные дороги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148</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148</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159,63</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45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Приказ № 774/</w:t>
            </w:r>
            <w:proofErr w:type="spellStart"/>
            <w:r w:rsidRPr="005D4E7B">
              <w:rPr>
                <w:rFonts w:ascii="PT Astra Serif" w:hAnsi="PT Astra Serif" w:cs="Arial"/>
                <w:color w:val="000000"/>
                <w:sz w:val="16"/>
                <w:szCs w:val="16"/>
                <w:lang w:eastAsia="ru-RU"/>
              </w:rPr>
              <w:t>пр</w:t>
            </w:r>
            <w:proofErr w:type="spellEnd"/>
            <w:r w:rsidRPr="005D4E7B">
              <w:rPr>
                <w:rFonts w:ascii="PT Astra Serif" w:hAnsi="PT Astra Serif" w:cs="Arial"/>
                <w:color w:val="000000"/>
                <w:sz w:val="16"/>
                <w:szCs w:val="16"/>
                <w:lang w:eastAsia="ru-RU"/>
              </w:rPr>
              <w:t xml:space="preserve"> от 11.12.2020</w:t>
            </w:r>
            <w:proofErr w:type="gramStart"/>
            <w:r w:rsidRPr="005D4E7B">
              <w:rPr>
                <w:rFonts w:ascii="PT Astra Serif" w:hAnsi="PT Astra Serif" w:cs="Arial"/>
                <w:color w:val="000000"/>
                <w:sz w:val="16"/>
                <w:szCs w:val="16"/>
                <w:lang w:eastAsia="ru-RU"/>
              </w:rPr>
              <w:t xml:space="preserve"> П</w:t>
            </w:r>
            <w:proofErr w:type="gramEnd"/>
            <w:r w:rsidRPr="005D4E7B">
              <w:rPr>
                <w:rFonts w:ascii="PT Astra Serif" w:hAnsi="PT Astra Serif" w:cs="Arial"/>
                <w:color w:val="000000"/>
                <w:sz w:val="16"/>
                <w:szCs w:val="16"/>
                <w:lang w:eastAsia="ru-RU"/>
              </w:rPr>
              <w:t>рил. п.21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СП Автомобильные дороги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95</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95</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102,47</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1 045,74</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Подготовительные работы</w:t>
            </w:r>
          </w:p>
        </w:tc>
      </w:tr>
      <w:tr w:rsidR="005D4E7B" w:rsidRPr="005D4E7B" w:rsidTr="005D4E7B">
        <w:trPr>
          <w:trHeight w:val="90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4</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ФЕР01-01-031-01</w:t>
            </w:r>
            <w:proofErr w:type="gramStart"/>
            <w:r w:rsidRPr="005D4E7B">
              <w:rPr>
                <w:rFonts w:ascii="PT Astra Serif" w:hAnsi="PT Astra Serif" w:cs="Arial"/>
                <w:b/>
                <w:bCs/>
                <w:color w:val="000000"/>
                <w:sz w:val="16"/>
                <w:szCs w:val="16"/>
                <w:lang w:eastAsia="ru-RU"/>
              </w:rPr>
              <w:br/>
              <w:t>П</w:t>
            </w:r>
            <w:proofErr w:type="gramEnd"/>
            <w:r w:rsidRPr="005D4E7B">
              <w:rPr>
                <w:rFonts w:ascii="PT Astra Serif" w:hAnsi="PT Astra Serif" w:cs="Arial"/>
                <w:b/>
                <w:bCs/>
                <w:color w:val="000000"/>
                <w:sz w:val="16"/>
                <w:szCs w:val="16"/>
                <w:lang w:eastAsia="ru-RU"/>
              </w:rPr>
              <w:t>рименительно</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xml:space="preserve">Срезка растительного слоя грунта - Разработка грунта с перемещением до 10 м бульдозерами мощностью: 96 кВт (130 </w:t>
            </w:r>
            <w:proofErr w:type="spellStart"/>
            <w:r w:rsidRPr="005D4E7B">
              <w:rPr>
                <w:rFonts w:ascii="PT Astra Serif" w:hAnsi="PT Astra Serif" w:cs="Arial"/>
                <w:b/>
                <w:bCs/>
                <w:color w:val="000000"/>
                <w:sz w:val="16"/>
                <w:szCs w:val="16"/>
                <w:lang w:eastAsia="ru-RU"/>
              </w:rPr>
              <w:t>л.</w:t>
            </w:r>
            <w:proofErr w:type="gramStart"/>
            <w:r w:rsidRPr="005D4E7B">
              <w:rPr>
                <w:rFonts w:ascii="PT Astra Serif" w:hAnsi="PT Astra Serif" w:cs="Arial"/>
                <w:b/>
                <w:bCs/>
                <w:color w:val="000000"/>
                <w:sz w:val="16"/>
                <w:szCs w:val="16"/>
                <w:lang w:eastAsia="ru-RU"/>
              </w:rPr>
              <w:t>с</w:t>
            </w:r>
            <w:proofErr w:type="spellEnd"/>
            <w:proofErr w:type="gramEnd"/>
            <w:r w:rsidRPr="005D4E7B">
              <w:rPr>
                <w:rFonts w:ascii="PT Astra Serif" w:hAnsi="PT Astra Serif" w:cs="Arial"/>
                <w:b/>
                <w:bCs/>
                <w:color w:val="000000"/>
                <w:sz w:val="16"/>
                <w:szCs w:val="16"/>
                <w:lang w:eastAsia="ru-RU"/>
              </w:rPr>
              <w:t xml:space="preserve">.), </w:t>
            </w:r>
            <w:proofErr w:type="gramStart"/>
            <w:r w:rsidRPr="005D4E7B">
              <w:rPr>
                <w:rFonts w:ascii="PT Astra Serif" w:hAnsi="PT Astra Serif" w:cs="Arial"/>
                <w:b/>
                <w:bCs/>
                <w:color w:val="000000"/>
                <w:sz w:val="16"/>
                <w:szCs w:val="16"/>
                <w:lang w:eastAsia="ru-RU"/>
              </w:rPr>
              <w:t>группа</w:t>
            </w:r>
            <w:proofErr w:type="gramEnd"/>
            <w:r w:rsidRPr="005D4E7B">
              <w:rPr>
                <w:rFonts w:ascii="PT Astra Serif" w:hAnsi="PT Astra Serif" w:cs="Arial"/>
                <w:b/>
                <w:bCs/>
                <w:color w:val="000000"/>
                <w:sz w:val="16"/>
                <w:szCs w:val="16"/>
                <w:lang w:eastAsia="ru-RU"/>
              </w:rPr>
              <w:t xml:space="preserve"> грунтов 1</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1000 м3</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0,03</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ЭМ</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827,64</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24,83</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в </w:t>
            </w:r>
            <w:proofErr w:type="spellStart"/>
            <w:r w:rsidRPr="005D4E7B">
              <w:rPr>
                <w:rFonts w:ascii="PT Astra Serif" w:hAnsi="PT Astra Serif" w:cs="Arial"/>
                <w:color w:val="000000"/>
                <w:sz w:val="16"/>
                <w:szCs w:val="16"/>
                <w:lang w:eastAsia="ru-RU"/>
              </w:rPr>
              <w:t>т.ч</w:t>
            </w:r>
            <w:proofErr w:type="spellEnd"/>
            <w:r w:rsidRPr="005D4E7B">
              <w:rPr>
                <w:rFonts w:ascii="PT Astra Serif" w:hAnsi="PT Astra Serif" w:cs="Arial"/>
                <w:color w:val="000000"/>
                <w:sz w:val="16"/>
                <w:szCs w:val="16"/>
                <w:lang w:eastAsia="ru-RU"/>
              </w:rPr>
              <w:t xml:space="preserve">. </w:t>
            </w:r>
            <w:proofErr w:type="spellStart"/>
            <w:r w:rsidRPr="005D4E7B">
              <w:rPr>
                <w:rFonts w:ascii="PT Astra Serif" w:hAnsi="PT Astra Serif" w:cs="Arial"/>
                <w:color w:val="000000"/>
                <w:sz w:val="16"/>
                <w:szCs w:val="16"/>
                <w:lang w:eastAsia="ru-RU"/>
              </w:rPr>
              <w:t>ОТм</w:t>
            </w:r>
            <w:proofErr w:type="spellEnd"/>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118,80</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3,56</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proofErr w:type="spellStart"/>
            <w:r w:rsidRPr="005D4E7B">
              <w:rPr>
                <w:rFonts w:ascii="PT Astra Serif" w:hAnsi="PT Astra Serif" w:cs="Arial"/>
                <w:color w:val="000000"/>
                <w:sz w:val="16"/>
                <w:szCs w:val="16"/>
                <w:lang w:eastAsia="ru-RU"/>
              </w:rPr>
              <w:t>ЗТм</w:t>
            </w:r>
            <w:proofErr w:type="spellEnd"/>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чел</w:t>
            </w:r>
            <w:proofErr w:type="gramStart"/>
            <w:r w:rsidRPr="005D4E7B">
              <w:rPr>
                <w:rFonts w:ascii="PT Astra Serif" w:hAnsi="PT Astra Serif" w:cs="Arial"/>
                <w:color w:val="000000"/>
                <w:sz w:val="16"/>
                <w:szCs w:val="16"/>
                <w:lang w:eastAsia="ru-RU"/>
              </w:rPr>
              <w:t>.-</w:t>
            </w:r>
            <w:proofErr w:type="gramEnd"/>
            <w:r w:rsidRPr="005D4E7B">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8,8</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0,264</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Итого по расценке</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827,64</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24,83</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ФОТ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3,56</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45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Приказ № 812/</w:t>
            </w:r>
            <w:proofErr w:type="spellStart"/>
            <w:r w:rsidRPr="005D4E7B">
              <w:rPr>
                <w:rFonts w:ascii="PT Astra Serif" w:hAnsi="PT Astra Serif" w:cs="Arial"/>
                <w:color w:val="000000"/>
                <w:sz w:val="16"/>
                <w:szCs w:val="16"/>
                <w:lang w:eastAsia="ru-RU"/>
              </w:rPr>
              <w:t>пр</w:t>
            </w:r>
            <w:proofErr w:type="spellEnd"/>
            <w:r w:rsidRPr="005D4E7B">
              <w:rPr>
                <w:rFonts w:ascii="PT Astra Serif" w:hAnsi="PT Astra Serif" w:cs="Arial"/>
                <w:color w:val="000000"/>
                <w:sz w:val="16"/>
                <w:szCs w:val="16"/>
                <w:lang w:eastAsia="ru-RU"/>
              </w:rPr>
              <w:t xml:space="preserve"> от 21.12.2020</w:t>
            </w:r>
            <w:proofErr w:type="gramStart"/>
            <w:r w:rsidRPr="005D4E7B">
              <w:rPr>
                <w:rFonts w:ascii="PT Astra Serif" w:hAnsi="PT Astra Serif" w:cs="Arial"/>
                <w:color w:val="000000"/>
                <w:sz w:val="16"/>
                <w:szCs w:val="16"/>
                <w:lang w:eastAsia="ru-RU"/>
              </w:rPr>
              <w:t xml:space="preserve"> П</w:t>
            </w:r>
            <w:proofErr w:type="gramEnd"/>
            <w:r w:rsidRPr="005D4E7B">
              <w:rPr>
                <w:rFonts w:ascii="PT Astra Serif" w:hAnsi="PT Astra Serif" w:cs="Arial"/>
                <w:color w:val="000000"/>
                <w:sz w:val="16"/>
                <w:szCs w:val="16"/>
                <w:lang w:eastAsia="ru-RU"/>
              </w:rPr>
              <w:t>рил. п.1.1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НР Земляные работы, выполняемые механизированным способом</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93</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93</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3,31</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45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Приказ № 774/</w:t>
            </w:r>
            <w:proofErr w:type="spellStart"/>
            <w:r w:rsidRPr="005D4E7B">
              <w:rPr>
                <w:rFonts w:ascii="PT Astra Serif" w:hAnsi="PT Astra Serif" w:cs="Arial"/>
                <w:color w:val="000000"/>
                <w:sz w:val="16"/>
                <w:szCs w:val="16"/>
                <w:lang w:eastAsia="ru-RU"/>
              </w:rPr>
              <w:t>пр</w:t>
            </w:r>
            <w:proofErr w:type="spellEnd"/>
            <w:r w:rsidRPr="005D4E7B">
              <w:rPr>
                <w:rFonts w:ascii="PT Astra Serif" w:hAnsi="PT Astra Serif" w:cs="Arial"/>
                <w:color w:val="000000"/>
                <w:sz w:val="16"/>
                <w:szCs w:val="16"/>
                <w:lang w:eastAsia="ru-RU"/>
              </w:rPr>
              <w:t xml:space="preserve"> от 11.12.2020</w:t>
            </w:r>
            <w:proofErr w:type="gramStart"/>
            <w:r w:rsidRPr="005D4E7B">
              <w:rPr>
                <w:rFonts w:ascii="PT Astra Serif" w:hAnsi="PT Astra Serif" w:cs="Arial"/>
                <w:color w:val="000000"/>
                <w:sz w:val="16"/>
                <w:szCs w:val="16"/>
                <w:lang w:eastAsia="ru-RU"/>
              </w:rPr>
              <w:t xml:space="preserve"> П</w:t>
            </w:r>
            <w:proofErr w:type="gramEnd"/>
            <w:r w:rsidRPr="005D4E7B">
              <w:rPr>
                <w:rFonts w:ascii="PT Astra Serif" w:hAnsi="PT Astra Serif" w:cs="Arial"/>
                <w:color w:val="000000"/>
                <w:sz w:val="16"/>
                <w:szCs w:val="16"/>
                <w:lang w:eastAsia="ru-RU"/>
              </w:rPr>
              <w:t>рил. п.1.1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СП Земляные работы, выполняемые механизированным способом</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46</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46</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1,64</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29,78</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Автомобильная стоянка</w:t>
            </w:r>
          </w:p>
        </w:tc>
      </w:tr>
      <w:tr w:rsidR="005D4E7B" w:rsidRPr="005D4E7B" w:rsidTr="005D4E7B">
        <w:trPr>
          <w:trHeight w:val="972"/>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5</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ФЕР27-04-013-01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Устройство покрытий толщиной 15 см при укатке щебня с пределом прочности на сжатие свыше 68,6 до 98,1 МПа (свыше 700 до 1000 кгс/см</w:t>
            </w:r>
            <w:proofErr w:type="gramStart"/>
            <w:r w:rsidRPr="005D4E7B">
              <w:rPr>
                <w:rFonts w:ascii="PT Astra Serif" w:hAnsi="PT Astra Serif" w:cs="Arial"/>
                <w:b/>
                <w:bCs/>
                <w:color w:val="000000"/>
                <w:sz w:val="16"/>
                <w:szCs w:val="16"/>
                <w:lang w:eastAsia="ru-RU"/>
              </w:rPr>
              <w:t>2</w:t>
            </w:r>
            <w:proofErr w:type="gramEnd"/>
            <w:r w:rsidRPr="005D4E7B">
              <w:rPr>
                <w:rFonts w:ascii="PT Astra Serif" w:hAnsi="PT Astra Serif" w:cs="Arial"/>
                <w:b/>
                <w:bCs/>
                <w:color w:val="000000"/>
                <w:sz w:val="16"/>
                <w:szCs w:val="16"/>
                <w:lang w:eastAsia="ru-RU"/>
              </w:rPr>
              <w:t>): однослойных</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1000 м</w:t>
            </w:r>
            <w:proofErr w:type="gramStart"/>
            <w:r w:rsidRPr="005D4E7B">
              <w:rPr>
                <w:rFonts w:ascii="PT Astra Serif" w:hAnsi="PT Astra Serif" w:cs="Arial"/>
                <w:b/>
                <w:bCs/>
                <w:color w:val="000000"/>
                <w:sz w:val="16"/>
                <w:szCs w:val="16"/>
                <w:lang w:eastAsia="ru-RU"/>
              </w:rPr>
              <w:t>2</w:t>
            </w:r>
            <w:proofErr w:type="gramEnd"/>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0,2</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ОТ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411,35</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82,27</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ЭМ</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7 958,97</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1 591,79</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в </w:t>
            </w:r>
            <w:proofErr w:type="spellStart"/>
            <w:r w:rsidRPr="005D4E7B">
              <w:rPr>
                <w:rFonts w:ascii="PT Astra Serif" w:hAnsi="PT Astra Serif" w:cs="Arial"/>
                <w:color w:val="000000"/>
                <w:sz w:val="16"/>
                <w:szCs w:val="16"/>
                <w:lang w:eastAsia="ru-RU"/>
              </w:rPr>
              <w:t>т.ч</w:t>
            </w:r>
            <w:proofErr w:type="spellEnd"/>
            <w:r w:rsidRPr="005D4E7B">
              <w:rPr>
                <w:rFonts w:ascii="PT Astra Serif" w:hAnsi="PT Astra Serif" w:cs="Arial"/>
                <w:color w:val="000000"/>
                <w:sz w:val="16"/>
                <w:szCs w:val="16"/>
                <w:lang w:eastAsia="ru-RU"/>
              </w:rPr>
              <w:t xml:space="preserve">. </w:t>
            </w:r>
            <w:proofErr w:type="spellStart"/>
            <w:r w:rsidRPr="005D4E7B">
              <w:rPr>
                <w:rFonts w:ascii="PT Astra Serif" w:hAnsi="PT Astra Serif" w:cs="Arial"/>
                <w:color w:val="000000"/>
                <w:sz w:val="16"/>
                <w:szCs w:val="16"/>
                <w:lang w:eastAsia="ru-RU"/>
              </w:rPr>
              <w:t>ОТм</w:t>
            </w:r>
            <w:proofErr w:type="spellEnd"/>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459,08</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91,82</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М</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23 857,55</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878,11</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ЗТ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чел</w:t>
            </w:r>
            <w:proofErr w:type="gramStart"/>
            <w:r w:rsidRPr="005D4E7B">
              <w:rPr>
                <w:rFonts w:ascii="PT Astra Serif" w:hAnsi="PT Astra Serif" w:cs="Arial"/>
                <w:color w:val="000000"/>
                <w:sz w:val="16"/>
                <w:szCs w:val="16"/>
                <w:lang w:eastAsia="ru-RU"/>
              </w:rPr>
              <w:t>.-</w:t>
            </w:r>
            <w:proofErr w:type="gramEnd"/>
            <w:r w:rsidRPr="005D4E7B">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49,5</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9,9</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lastRenderedPageBreak/>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proofErr w:type="spellStart"/>
            <w:r w:rsidRPr="005D4E7B">
              <w:rPr>
                <w:rFonts w:ascii="PT Astra Serif" w:hAnsi="PT Astra Serif" w:cs="Arial"/>
                <w:color w:val="000000"/>
                <w:sz w:val="16"/>
                <w:szCs w:val="16"/>
                <w:lang w:eastAsia="ru-RU"/>
              </w:rPr>
              <w:t>ЗТм</w:t>
            </w:r>
            <w:proofErr w:type="spellEnd"/>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чел</w:t>
            </w:r>
            <w:proofErr w:type="gramStart"/>
            <w:r w:rsidRPr="005D4E7B">
              <w:rPr>
                <w:rFonts w:ascii="PT Astra Serif" w:hAnsi="PT Astra Serif" w:cs="Arial"/>
                <w:color w:val="000000"/>
                <w:sz w:val="16"/>
                <w:szCs w:val="16"/>
                <w:lang w:eastAsia="ru-RU"/>
              </w:rPr>
              <w:t>.-</w:t>
            </w:r>
            <w:proofErr w:type="gramEnd"/>
            <w:r w:rsidRPr="005D4E7B">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39,89</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7,978</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Итого по расценке</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12 760,87</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2 552,17</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ФОТ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174,09</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90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Приказ № 812/</w:t>
            </w:r>
            <w:proofErr w:type="spellStart"/>
            <w:proofErr w:type="gramStart"/>
            <w:r w:rsidRPr="005D4E7B">
              <w:rPr>
                <w:rFonts w:ascii="PT Astra Serif" w:hAnsi="PT Astra Serif" w:cs="Arial"/>
                <w:color w:val="000000"/>
                <w:sz w:val="16"/>
                <w:szCs w:val="16"/>
                <w:lang w:eastAsia="ru-RU"/>
              </w:rPr>
              <w:t>пр</w:t>
            </w:r>
            <w:proofErr w:type="spellEnd"/>
            <w:proofErr w:type="gramEnd"/>
            <w:r w:rsidRPr="005D4E7B">
              <w:rPr>
                <w:rFonts w:ascii="PT Astra Serif" w:hAnsi="PT Astra Serif" w:cs="Arial"/>
                <w:color w:val="000000"/>
                <w:sz w:val="16"/>
                <w:szCs w:val="16"/>
                <w:lang w:eastAsia="ru-RU"/>
              </w:rPr>
              <w:t xml:space="preserve"> от 21.12.2020 Прил. п.21 (в ред. пр. № 636/</w:t>
            </w:r>
            <w:proofErr w:type="spellStart"/>
            <w:r w:rsidRPr="005D4E7B">
              <w:rPr>
                <w:rFonts w:ascii="PT Astra Serif" w:hAnsi="PT Astra Serif" w:cs="Arial"/>
                <w:color w:val="000000"/>
                <w:sz w:val="16"/>
                <w:szCs w:val="16"/>
                <w:lang w:eastAsia="ru-RU"/>
              </w:rPr>
              <w:t>пр</w:t>
            </w:r>
            <w:proofErr w:type="spellEnd"/>
            <w:r w:rsidRPr="005D4E7B">
              <w:rPr>
                <w:rFonts w:ascii="PT Astra Serif" w:hAnsi="PT Astra Serif" w:cs="Arial"/>
                <w:color w:val="000000"/>
                <w:sz w:val="16"/>
                <w:szCs w:val="16"/>
                <w:lang w:eastAsia="ru-RU"/>
              </w:rPr>
              <w:t xml:space="preserve"> от 02.09.2021)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НР Автомобильные дороги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148</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148</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257,65</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45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Приказ № 774/</w:t>
            </w:r>
            <w:proofErr w:type="spellStart"/>
            <w:r w:rsidRPr="005D4E7B">
              <w:rPr>
                <w:rFonts w:ascii="PT Astra Serif" w:hAnsi="PT Astra Serif" w:cs="Arial"/>
                <w:color w:val="000000"/>
                <w:sz w:val="16"/>
                <w:szCs w:val="16"/>
                <w:lang w:eastAsia="ru-RU"/>
              </w:rPr>
              <w:t>пр</w:t>
            </w:r>
            <w:proofErr w:type="spellEnd"/>
            <w:r w:rsidRPr="005D4E7B">
              <w:rPr>
                <w:rFonts w:ascii="PT Astra Serif" w:hAnsi="PT Astra Serif" w:cs="Arial"/>
                <w:color w:val="000000"/>
                <w:sz w:val="16"/>
                <w:szCs w:val="16"/>
                <w:lang w:eastAsia="ru-RU"/>
              </w:rPr>
              <w:t xml:space="preserve"> от 11.12.2020</w:t>
            </w:r>
            <w:proofErr w:type="gramStart"/>
            <w:r w:rsidRPr="005D4E7B">
              <w:rPr>
                <w:rFonts w:ascii="PT Astra Serif" w:hAnsi="PT Astra Serif" w:cs="Arial"/>
                <w:color w:val="000000"/>
                <w:sz w:val="16"/>
                <w:szCs w:val="16"/>
                <w:lang w:eastAsia="ru-RU"/>
              </w:rPr>
              <w:t xml:space="preserve"> П</w:t>
            </w:r>
            <w:proofErr w:type="gramEnd"/>
            <w:r w:rsidRPr="005D4E7B">
              <w:rPr>
                <w:rFonts w:ascii="PT Astra Serif" w:hAnsi="PT Astra Serif" w:cs="Arial"/>
                <w:color w:val="000000"/>
                <w:sz w:val="16"/>
                <w:szCs w:val="16"/>
                <w:lang w:eastAsia="ru-RU"/>
              </w:rPr>
              <w:t>рил. п.21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СП Автомобильные дороги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95</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95</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165,39</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2 975,21</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90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6</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ФЕР27-04-013-04</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На каждый 1 см изменения толщины слоя добавлять или исключать к расценкам 27-04-013-01, 27-04-013-02, 27-04-013-03</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1000 м</w:t>
            </w:r>
            <w:proofErr w:type="gramStart"/>
            <w:r w:rsidRPr="005D4E7B">
              <w:rPr>
                <w:rFonts w:ascii="PT Astra Serif" w:hAnsi="PT Astra Serif" w:cs="Arial"/>
                <w:b/>
                <w:bCs/>
                <w:color w:val="000000"/>
                <w:sz w:val="16"/>
                <w:szCs w:val="16"/>
                <w:lang w:eastAsia="ru-RU"/>
              </w:rPr>
              <w:t>2</w:t>
            </w:r>
            <w:proofErr w:type="gramEnd"/>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0,2</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181" w:type="pct"/>
            <w:gridSpan w:val="12"/>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толщина 20 см ПЗ=5 (ОЗП=5; ЭМ=5 к </w:t>
            </w:r>
            <w:proofErr w:type="spellStart"/>
            <w:r w:rsidRPr="005D4E7B">
              <w:rPr>
                <w:rFonts w:ascii="PT Astra Serif" w:hAnsi="PT Astra Serif" w:cs="Arial"/>
                <w:color w:val="000000"/>
                <w:sz w:val="16"/>
                <w:szCs w:val="16"/>
                <w:lang w:eastAsia="ru-RU"/>
              </w:rPr>
              <w:t>расх</w:t>
            </w:r>
            <w:proofErr w:type="spellEnd"/>
            <w:r w:rsidRPr="005D4E7B">
              <w:rPr>
                <w:rFonts w:ascii="PT Astra Serif" w:hAnsi="PT Astra Serif" w:cs="Arial"/>
                <w:color w:val="000000"/>
                <w:sz w:val="16"/>
                <w:szCs w:val="16"/>
                <w:lang w:eastAsia="ru-RU"/>
              </w:rPr>
              <w:t xml:space="preserve">.; ЗПМ=5; МАТ=5 к </w:t>
            </w:r>
            <w:proofErr w:type="spellStart"/>
            <w:r w:rsidRPr="005D4E7B">
              <w:rPr>
                <w:rFonts w:ascii="PT Astra Serif" w:hAnsi="PT Astra Serif" w:cs="Arial"/>
                <w:color w:val="000000"/>
                <w:sz w:val="16"/>
                <w:szCs w:val="16"/>
                <w:lang w:eastAsia="ru-RU"/>
              </w:rPr>
              <w:t>расх</w:t>
            </w:r>
            <w:proofErr w:type="spellEnd"/>
            <w:r w:rsidRPr="005D4E7B">
              <w:rPr>
                <w:rFonts w:ascii="PT Astra Serif" w:hAnsi="PT Astra Serif" w:cs="Arial"/>
                <w:color w:val="000000"/>
                <w:sz w:val="16"/>
                <w:szCs w:val="16"/>
                <w:lang w:eastAsia="ru-RU"/>
              </w:rPr>
              <w:t>.; ТЗ=5; ТЗМ=5)</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ЭМ</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468,89</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5</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468,89</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в </w:t>
            </w:r>
            <w:proofErr w:type="spellStart"/>
            <w:r w:rsidRPr="005D4E7B">
              <w:rPr>
                <w:rFonts w:ascii="PT Astra Serif" w:hAnsi="PT Astra Serif" w:cs="Arial"/>
                <w:color w:val="000000"/>
                <w:sz w:val="16"/>
                <w:szCs w:val="16"/>
                <w:lang w:eastAsia="ru-RU"/>
              </w:rPr>
              <w:t>т.ч</w:t>
            </w:r>
            <w:proofErr w:type="spellEnd"/>
            <w:r w:rsidRPr="005D4E7B">
              <w:rPr>
                <w:rFonts w:ascii="PT Astra Serif" w:hAnsi="PT Astra Serif" w:cs="Arial"/>
                <w:color w:val="000000"/>
                <w:sz w:val="16"/>
                <w:szCs w:val="16"/>
                <w:lang w:eastAsia="ru-RU"/>
              </w:rPr>
              <w:t xml:space="preserve">. </w:t>
            </w:r>
            <w:proofErr w:type="spellStart"/>
            <w:r w:rsidRPr="005D4E7B">
              <w:rPr>
                <w:rFonts w:ascii="PT Astra Serif" w:hAnsi="PT Astra Serif" w:cs="Arial"/>
                <w:color w:val="000000"/>
                <w:sz w:val="16"/>
                <w:szCs w:val="16"/>
                <w:lang w:eastAsia="ru-RU"/>
              </w:rPr>
              <w:t>ОТм</w:t>
            </w:r>
            <w:proofErr w:type="spellEnd"/>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27,84</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5</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27,84</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М</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1 297,80</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5</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0,00</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proofErr w:type="spellStart"/>
            <w:r w:rsidRPr="005D4E7B">
              <w:rPr>
                <w:rFonts w:ascii="PT Astra Serif" w:hAnsi="PT Astra Serif" w:cs="Arial"/>
                <w:color w:val="000000"/>
                <w:sz w:val="16"/>
                <w:szCs w:val="16"/>
                <w:lang w:eastAsia="ru-RU"/>
              </w:rPr>
              <w:t>ЗТм</w:t>
            </w:r>
            <w:proofErr w:type="spellEnd"/>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чел</w:t>
            </w:r>
            <w:proofErr w:type="gramStart"/>
            <w:r w:rsidRPr="005D4E7B">
              <w:rPr>
                <w:rFonts w:ascii="PT Astra Serif" w:hAnsi="PT Astra Serif" w:cs="Arial"/>
                <w:color w:val="000000"/>
                <w:sz w:val="16"/>
                <w:szCs w:val="16"/>
                <w:lang w:eastAsia="ru-RU"/>
              </w:rPr>
              <w:t>.-</w:t>
            </w:r>
            <w:proofErr w:type="gramEnd"/>
            <w:r w:rsidRPr="005D4E7B">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2,51</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5</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2,51</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Итого по расценке</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468,89</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468,89</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ФОТ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27,84</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90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Приказ № 812/</w:t>
            </w:r>
            <w:proofErr w:type="spellStart"/>
            <w:proofErr w:type="gramStart"/>
            <w:r w:rsidRPr="005D4E7B">
              <w:rPr>
                <w:rFonts w:ascii="PT Astra Serif" w:hAnsi="PT Astra Serif" w:cs="Arial"/>
                <w:color w:val="000000"/>
                <w:sz w:val="16"/>
                <w:szCs w:val="16"/>
                <w:lang w:eastAsia="ru-RU"/>
              </w:rPr>
              <w:t>пр</w:t>
            </w:r>
            <w:proofErr w:type="spellEnd"/>
            <w:proofErr w:type="gramEnd"/>
            <w:r w:rsidRPr="005D4E7B">
              <w:rPr>
                <w:rFonts w:ascii="PT Astra Serif" w:hAnsi="PT Astra Serif" w:cs="Arial"/>
                <w:color w:val="000000"/>
                <w:sz w:val="16"/>
                <w:szCs w:val="16"/>
                <w:lang w:eastAsia="ru-RU"/>
              </w:rPr>
              <w:t xml:space="preserve"> от 21.12.2020 Прил. п.21 (в ред. пр. № 636/</w:t>
            </w:r>
            <w:proofErr w:type="spellStart"/>
            <w:r w:rsidRPr="005D4E7B">
              <w:rPr>
                <w:rFonts w:ascii="PT Astra Serif" w:hAnsi="PT Astra Serif" w:cs="Arial"/>
                <w:color w:val="000000"/>
                <w:sz w:val="16"/>
                <w:szCs w:val="16"/>
                <w:lang w:eastAsia="ru-RU"/>
              </w:rPr>
              <w:t>пр</w:t>
            </w:r>
            <w:proofErr w:type="spellEnd"/>
            <w:r w:rsidRPr="005D4E7B">
              <w:rPr>
                <w:rFonts w:ascii="PT Astra Serif" w:hAnsi="PT Astra Serif" w:cs="Arial"/>
                <w:color w:val="000000"/>
                <w:sz w:val="16"/>
                <w:szCs w:val="16"/>
                <w:lang w:eastAsia="ru-RU"/>
              </w:rPr>
              <w:t xml:space="preserve"> от 02.09.2021)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НР Автомобильные дороги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148</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148</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41,20</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45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Приказ № 774/</w:t>
            </w:r>
            <w:proofErr w:type="spellStart"/>
            <w:r w:rsidRPr="005D4E7B">
              <w:rPr>
                <w:rFonts w:ascii="PT Astra Serif" w:hAnsi="PT Astra Serif" w:cs="Arial"/>
                <w:color w:val="000000"/>
                <w:sz w:val="16"/>
                <w:szCs w:val="16"/>
                <w:lang w:eastAsia="ru-RU"/>
              </w:rPr>
              <w:t>пр</w:t>
            </w:r>
            <w:proofErr w:type="spellEnd"/>
            <w:r w:rsidRPr="005D4E7B">
              <w:rPr>
                <w:rFonts w:ascii="PT Astra Serif" w:hAnsi="PT Astra Serif" w:cs="Arial"/>
                <w:color w:val="000000"/>
                <w:sz w:val="16"/>
                <w:szCs w:val="16"/>
                <w:lang w:eastAsia="ru-RU"/>
              </w:rPr>
              <w:t xml:space="preserve"> от 11.12.2020</w:t>
            </w:r>
            <w:proofErr w:type="gramStart"/>
            <w:r w:rsidRPr="005D4E7B">
              <w:rPr>
                <w:rFonts w:ascii="PT Astra Serif" w:hAnsi="PT Astra Serif" w:cs="Arial"/>
                <w:color w:val="000000"/>
                <w:sz w:val="16"/>
                <w:szCs w:val="16"/>
                <w:lang w:eastAsia="ru-RU"/>
              </w:rPr>
              <w:t xml:space="preserve"> П</w:t>
            </w:r>
            <w:proofErr w:type="gramEnd"/>
            <w:r w:rsidRPr="005D4E7B">
              <w:rPr>
                <w:rFonts w:ascii="PT Astra Serif" w:hAnsi="PT Astra Serif" w:cs="Arial"/>
                <w:color w:val="000000"/>
                <w:sz w:val="16"/>
                <w:szCs w:val="16"/>
                <w:lang w:eastAsia="ru-RU"/>
              </w:rPr>
              <w:t>рил. п.21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СП Автомобильные дороги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95</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95</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26,45</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536,54</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45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7</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ФССЦ-02.2.05.04-1777</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Щебень М 800, фракция 20-40 мм, группа 2</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м3</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50,4</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108,40</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5 463,36</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181" w:type="pct"/>
            <w:gridSpan w:val="12"/>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(Материалы для строительных работ)</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5 463,36</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819"/>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8</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ФЕР27-06-029-01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xml:space="preserve">Устройство покрытия из горячих асфальтобетонных смесей </w:t>
            </w:r>
            <w:proofErr w:type="spellStart"/>
            <w:r w:rsidRPr="005D4E7B">
              <w:rPr>
                <w:rFonts w:ascii="PT Astra Serif" w:hAnsi="PT Astra Serif" w:cs="Arial"/>
                <w:b/>
                <w:bCs/>
                <w:color w:val="000000"/>
                <w:sz w:val="16"/>
                <w:szCs w:val="16"/>
                <w:lang w:eastAsia="ru-RU"/>
              </w:rPr>
              <w:t>асфальтоукладчиками</w:t>
            </w:r>
            <w:proofErr w:type="spellEnd"/>
            <w:r w:rsidRPr="005D4E7B">
              <w:rPr>
                <w:rFonts w:ascii="PT Astra Serif" w:hAnsi="PT Astra Serif" w:cs="Arial"/>
                <w:b/>
                <w:bCs/>
                <w:color w:val="000000"/>
                <w:sz w:val="16"/>
                <w:szCs w:val="16"/>
                <w:lang w:eastAsia="ru-RU"/>
              </w:rPr>
              <w:t xml:space="preserve"> второго типоразмера, толщина слоя 4 см</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1000 м</w:t>
            </w:r>
            <w:proofErr w:type="gramStart"/>
            <w:r w:rsidRPr="005D4E7B">
              <w:rPr>
                <w:rFonts w:ascii="PT Astra Serif" w:hAnsi="PT Astra Serif" w:cs="Arial"/>
                <w:b/>
                <w:bCs/>
                <w:color w:val="000000"/>
                <w:sz w:val="16"/>
                <w:szCs w:val="16"/>
                <w:lang w:eastAsia="ru-RU"/>
              </w:rPr>
              <w:t>2</w:t>
            </w:r>
            <w:proofErr w:type="gramEnd"/>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0,2</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ОТ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182,32</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36,46</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ЭМ</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7 479,03</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882,28</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в </w:t>
            </w:r>
            <w:proofErr w:type="spellStart"/>
            <w:r w:rsidRPr="005D4E7B">
              <w:rPr>
                <w:rFonts w:ascii="PT Astra Serif" w:hAnsi="PT Astra Serif" w:cs="Arial"/>
                <w:color w:val="000000"/>
                <w:sz w:val="16"/>
                <w:szCs w:val="16"/>
                <w:lang w:eastAsia="ru-RU"/>
              </w:rPr>
              <w:t>т.ч</w:t>
            </w:r>
            <w:proofErr w:type="spellEnd"/>
            <w:r w:rsidRPr="005D4E7B">
              <w:rPr>
                <w:rFonts w:ascii="PT Astra Serif" w:hAnsi="PT Astra Serif" w:cs="Arial"/>
                <w:color w:val="000000"/>
                <w:sz w:val="16"/>
                <w:szCs w:val="16"/>
                <w:lang w:eastAsia="ru-RU"/>
              </w:rPr>
              <w:t xml:space="preserve">. </w:t>
            </w:r>
            <w:proofErr w:type="spellStart"/>
            <w:r w:rsidRPr="005D4E7B">
              <w:rPr>
                <w:rFonts w:ascii="PT Astra Serif" w:hAnsi="PT Astra Serif" w:cs="Arial"/>
                <w:color w:val="000000"/>
                <w:sz w:val="16"/>
                <w:szCs w:val="16"/>
                <w:lang w:eastAsia="ru-RU"/>
              </w:rPr>
              <w:t>ОТм</w:t>
            </w:r>
            <w:proofErr w:type="spellEnd"/>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234,46</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41,02</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М</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874,78</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174,96</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П</w:t>
            </w:r>
            <w:proofErr w:type="gramStart"/>
            <w:r w:rsidRPr="005D4E7B">
              <w:rPr>
                <w:rFonts w:ascii="PT Astra Serif" w:hAnsi="PT Astra Serif" w:cs="Arial"/>
                <w:color w:val="000000"/>
                <w:sz w:val="16"/>
                <w:szCs w:val="16"/>
                <w:lang w:eastAsia="ru-RU"/>
              </w:rPr>
              <w:t>,Н</w:t>
            </w:r>
            <w:proofErr w:type="gramEnd"/>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04.2.01.01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Смесь асфальтобетонная</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т</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0</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0</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ЗТ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чел</w:t>
            </w:r>
            <w:proofErr w:type="gramStart"/>
            <w:r w:rsidRPr="005D4E7B">
              <w:rPr>
                <w:rFonts w:ascii="PT Astra Serif" w:hAnsi="PT Astra Serif" w:cs="Arial"/>
                <w:color w:val="000000"/>
                <w:sz w:val="16"/>
                <w:szCs w:val="16"/>
                <w:lang w:eastAsia="ru-RU"/>
              </w:rPr>
              <w:t>.-</w:t>
            </w:r>
            <w:proofErr w:type="gramEnd"/>
            <w:r w:rsidRPr="005D4E7B">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20,86</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4,172</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proofErr w:type="spellStart"/>
            <w:r w:rsidRPr="005D4E7B">
              <w:rPr>
                <w:rFonts w:ascii="PT Astra Serif" w:hAnsi="PT Astra Serif" w:cs="Arial"/>
                <w:color w:val="000000"/>
                <w:sz w:val="16"/>
                <w:szCs w:val="16"/>
                <w:lang w:eastAsia="ru-RU"/>
              </w:rPr>
              <w:t>ЗТм</w:t>
            </w:r>
            <w:proofErr w:type="spellEnd"/>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чел</w:t>
            </w:r>
            <w:proofErr w:type="gramStart"/>
            <w:r w:rsidRPr="005D4E7B">
              <w:rPr>
                <w:rFonts w:ascii="PT Astra Serif" w:hAnsi="PT Astra Serif" w:cs="Arial"/>
                <w:color w:val="000000"/>
                <w:sz w:val="16"/>
                <w:szCs w:val="16"/>
                <w:lang w:eastAsia="ru-RU"/>
              </w:rPr>
              <w:t>.-</w:t>
            </w:r>
            <w:proofErr w:type="gramEnd"/>
            <w:r w:rsidRPr="005D4E7B">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18,85</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3,77</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lastRenderedPageBreak/>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Итого по расценке</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5 468,48</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1 093,70</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ФОТ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77,48</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831"/>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Приказ № 812/</w:t>
            </w:r>
            <w:proofErr w:type="spellStart"/>
            <w:proofErr w:type="gramStart"/>
            <w:r w:rsidRPr="005D4E7B">
              <w:rPr>
                <w:rFonts w:ascii="PT Astra Serif" w:hAnsi="PT Astra Serif" w:cs="Arial"/>
                <w:color w:val="000000"/>
                <w:sz w:val="16"/>
                <w:szCs w:val="16"/>
                <w:lang w:eastAsia="ru-RU"/>
              </w:rPr>
              <w:t>пр</w:t>
            </w:r>
            <w:proofErr w:type="spellEnd"/>
            <w:proofErr w:type="gramEnd"/>
            <w:r w:rsidRPr="005D4E7B">
              <w:rPr>
                <w:rFonts w:ascii="PT Astra Serif" w:hAnsi="PT Astra Serif" w:cs="Arial"/>
                <w:color w:val="000000"/>
                <w:sz w:val="16"/>
                <w:szCs w:val="16"/>
                <w:lang w:eastAsia="ru-RU"/>
              </w:rPr>
              <w:t xml:space="preserve"> от 21.12.2020 Прил. п.21 (в ред. пр. № 636/</w:t>
            </w:r>
            <w:proofErr w:type="spellStart"/>
            <w:r w:rsidRPr="005D4E7B">
              <w:rPr>
                <w:rFonts w:ascii="PT Astra Serif" w:hAnsi="PT Astra Serif" w:cs="Arial"/>
                <w:color w:val="000000"/>
                <w:sz w:val="16"/>
                <w:szCs w:val="16"/>
                <w:lang w:eastAsia="ru-RU"/>
              </w:rPr>
              <w:t>пр</w:t>
            </w:r>
            <w:proofErr w:type="spellEnd"/>
            <w:r w:rsidRPr="005D4E7B">
              <w:rPr>
                <w:rFonts w:ascii="PT Astra Serif" w:hAnsi="PT Astra Serif" w:cs="Arial"/>
                <w:color w:val="000000"/>
                <w:sz w:val="16"/>
                <w:szCs w:val="16"/>
                <w:lang w:eastAsia="ru-RU"/>
              </w:rPr>
              <w:t xml:space="preserve"> от 02.09.2021)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НР Автомобильные дороги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148</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148</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114,67</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45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Приказ № 774/</w:t>
            </w:r>
            <w:proofErr w:type="spellStart"/>
            <w:r w:rsidRPr="005D4E7B">
              <w:rPr>
                <w:rFonts w:ascii="PT Astra Serif" w:hAnsi="PT Astra Serif" w:cs="Arial"/>
                <w:color w:val="000000"/>
                <w:sz w:val="16"/>
                <w:szCs w:val="16"/>
                <w:lang w:eastAsia="ru-RU"/>
              </w:rPr>
              <w:t>пр</w:t>
            </w:r>
            <w:proofErr w:type="spellEnd"/>
            <w:r w:rsidRPr="005D4E7B">
              <w:rPr>
                <w:rFonts w:ascii="PT Astra Serif" w:hAnsi="PT Astra Serif" w:cs="Arial"/>
                <w:color w:val="000000"/>
                <w:sz w:val="16"/>
                <w:szCs w:val="16"/>
                <w:lang w:eastAsia="ru-RU"/>
              </w:rPr>
              <w:t xml:space="preserve"> от 11.12.2020</w:t>
            </w:r>
            <w:proofErr w:type="gramStart"/>
            <w:r w:rsidRPr="005D4E7B">
              <w:rPr>
                <w:rFonts w:ascii="PT Astra Serif" w:hAnsi="PT Astra Serif" w:cs="Arial"/>
                <w:color w:val="000000"/>
                <w:sz w:val="16"/>
                <w:szCs w:val="16"/>
                <w:lang w:eastAsia="ru-RU"/>
              </w:rPr>
              <w:t xml:space="preserve"> П</w:t>
            </w:r>
            <w:proofErr w:type="gramEnd"/>
            <w:r w:rsidRPr="005D4E7B">
              <w:rPr>
                <w:rFonts w:ascii="PT Astra Serif" w:hAnsi="PT Astra Serif" w:cs="Arial"/>
                <w:color w:val="000000"/>
                <w:sz w:val="16"/>
                <w:szCs w:val="16"/>
                <w:lang w:eastAsia="ru-RU"/>
              </w:rPr>
              <w:t>рил. п.21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СП Автомобильные дороги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95</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95</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73,61</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1 281,98</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45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9</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ФССЦ-04.2.01.02-0005</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Смеси асфальтобетонные пористые крупнозернистые марка I</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т</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20</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451,06</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9 021,20</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181" w:type="pct"/>
            <w:gridSpan w:val="12"/>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(Материалы для строительных работ)</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9 021,20</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739"/>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10</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ФЕР27-06-029-01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xml:space="preserve">Устройство покрытия из горячих асфальтобетонных смесей </w:t>
            </w:r>
            <w:proofErr w:type="spellStart"/>
            <w:r w:rsidRPr="005D4E7B">
              <w:rPr>
                <w:rFonts w:ascii="PT Astra Serif" w:hAnsi="PT Astra Serif" w:cs="Arial"/>
                <w:b/>
                <w:bCs/>
                <w:color w:val="000000"/>
                <w:sz w:val="16"/>
                <w:szCs w:val="16"/>
                <w:lang w:eastAsia="ru-RU"/>
              </w:rPr>
              <w:t>асфальтоукладчиками</w:t>
            </w:r>
            <w:proofErr w:type="spellEnd"/>
            <w:r w:rsidRPr="005D4E7B">
              <w:rPr>
                <w:rFonts w:ascii="PT Astra Serif" w:hAnsi="PT Astra Serif" w:cs="Arial"/>
                <w:b/>
                <w:bCs/>
                <w:color w:val="000000"/>
                <w:sz w:val="16"/>
                <w:szCs w:val="16"/>
                <w:lang w:eastAsia="ru-RU"/>
              </w:rPr>
              <w:t xml:space="preserve"> второго типоразмера, толщина слоя 4 см</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1000 м</w:t>
            </w:r>
            <w:proofErr w:type="gramStart"/>
            <w:r w:rsidRPr="005D4E7B">
              <w:rPr>
                <w:rFonts w:ascii="PT Astra Serif" w:hAnsi="PT Astra Serif" w:cs="Arial"/>
                <w:b/>
                <w:bCs/>
                <w:color w:val="000000"/>
                <w:sz w:val="16"/>
                <w:szCs w:val="16"/>
                <w:lang w:eastAsia="ru-RU"/>
              </w:rPr>
              <w:t>2</w:t>
            </w:r>
            <w:proofErr w:type="gramEnd"/>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0,2</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ОТ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182,32</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36,46</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ЭМ</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7 479,03</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882,28</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в </w:t>
            </w:r>
            <w:proofErr w:type="spellStart"/>
            <w:r w:rsidRPr="005D4E7B">
              <w:rPr>
                <w:rFonts w:ascii="PT Astra Serif" w:hAnsi="PT Astra Serif" w:cs="Arial"/>
                <w:color w:val="000000"/>
                <w:sz w:val="16"/>
                <w:szCs w:val="16"/>
                <w:lang w:eastAsia="ru-RU"/>
              </w:rPr>
              <w:t>т.ч</w:t>
            </w:r>
            <w:proofErr w:type="spellEnd"/>
            <w:r w:rsidRPr="005D4E7B">
              <w:rPr>
                <w:rFonts w:ascii="PT Astra Serif" w:hAnsi="PT Astra Serif" w:cs="Arial"/>
                <w:color w:val="000000"/>
                <w:sz w:val="16"/>
                <w:szCs w:val="16"/>
                <w:lang w:eastAsia="ru-RU"/>
              </w:rPr>
              <w:t xml:space="preserve">. </w:t>
            </w:r>
            <w:proofErr w:type="spellStart"/>
            <w:r w:rsidRPr="005D4E7B">
              <w:rPr>
                <w:rFonts w:ascii="PT Astra Serif" w:hAnsi="PT Astra Serif" w:cs="Arial"/>
                <w:color w:val="000000"/>
                <w:sz w:val="16"/>
                <w:szCs w:val="16"/>
                <w:lang w:eastAsia="ru-RU"/>
              </w:rPr>
              <w:t>ОТм</w:t>
            </w:r>
            <w:proofErr w:type="spellEnd"/>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234,46</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41,02</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М</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874,78</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174,96</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П</w:t>
            </w:r>
            <w:proofErr w:type="gramStart"/>
            <w:r w:rsidRPr="005D4E7B">
              <w:rPr>
                <w:rFonts w:ascii="PT Astra Serif" w:hAnsi="PT Astra Serif" w:cs="Arial"/>
                <w:color w:val="000000"/>
                <w:sz w:val="16"/>
                <w:szCs w:val="16"/>
                <w:lang w:eastAsia="ru-RU"/>
              </w:rPr>
              <w:t>,Н</w:t>
            </w:r>
            <w:proofErr w:type="gramEnd"/>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04.2.01.01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Смесь асфальтобетонная</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т</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0</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i/>
                <w:iCs/>
                <w:color w:val="000000"/>
                <w:sz w:val="16"/>
                <w:szCs w:val="16"/>
                <w:lang w:eastAsia="ru-RU"/>
              </w:rPr>
            </w:pPr>
            <w:r w:rsidRPr="005D4E7B">
              <w:rPr>
                <w:rFonts w:ascii="PT Astra Serif" w:hAnsi="PT Astra Serif" w:cs="Arial"/>
                <w:i/>
                <w:iCs/>
                <w:color w:val="000000"/>
                <w:sz w:val="16"/>
                <w:szCs w:val="16"/>
                <w:lang w:eastAsia="ru-RU"/>
              </w:rPr>
              <w:t>0</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ЗТ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чел</w:t>
            </w:r>
            <w:proofErr w:type="gramStart"/>
            <w:r w:rsidRPr="005D4E7B">
              <w:rPr>
                <w:rFonts w:ascii="PT Astra Serif" w:hAnsi="PT Astra Serif" w:cs="Arial"/>
                <w:color w:val="000000"/>
                <w:sz w:val="16"/>
                <w:szCs w:val="16"/>
                <w:lang w:eastAsia="ru-RU"/>
              </w:rPr>
              <w:t>.-</w:t>
            </w:r>
            <w:proofErr w:type="gramEnd"/>
            <w:r w:rsidRPr="005D4E7B">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20,86</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4,172</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proofErr w:type="spellStart"/>
            <w:r w:rsidRPr="005D4E7B">
              <w:rPr>
                <w:rFonts w:ascii="PT Astra Serif" w:hAnsi="PT Astra Serif" w:cs="Arial"/>
                <w:color w:val="000000"/>
                <w:sz w:val="16"/>
                <w:szCs w:val="16"/>
                <w:lang w:eastAsia="ru-RU"/>
              </w:rPr>
              <w:t>ЗТм</w:t>
            </w:r>
            <w:proofErr w:type="spellEnd"/>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чел</w:t>
            </w:r>
            <w:proofErr w:type="gramStart"/>
            <w:r w:rsidRPr="005D4E7B">
              <w:rPr>
                <w:rFonts w:ascii="PT Astra Serif" w:hAnsi="PT Astra Serif" w:cs="Arial"/>
                <w:color w:val="000000"/>
                <w:sz w:val="16"/>
                <w:szCs w:val="16"/>
                <w:lang w:eastAsia="ru-RU"/>
              </w:rPr>
              <w:t>.-</w:t>
            </w:r>
            <w:proofErr w:type="gramEnd"/>
            <w:r w:rsidRPr="005D4E7B">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18,85</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3,77</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Итого по расценке</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5 468,48</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1 093,70</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ФОТ</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77,48</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711"/>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Приказ № 812/</w:t>
            </w:r>
            <w:proofErr w:type="spellStart"/>
            <w:proofErr w:type="gramStart"/>
            <w:r w:rsidRPr="005D4E7B">
              <w:rPr>
                <w:rFonts w:ascii="PT Astra Serif" w:hAnsi="PT Astra Serif" w:cs="Arial"/>
                <w:color w:val="000000"/>
                <w:sz w:val="16"/>
                <w:szCs w:val="16"/>
                <w:lang w:eastAsia="ru-RU"/>
              </w:rPr>
              <w:t>пр</w:t>
            </w:r>
            <w:proofErr w:type="spellEnd"/>
            <w:proofErr w:type="gramEnd"/>
            <w:r w:rsidRPr="005D4E7B">
              <w:rPr>
                <w:rFonts w:ascii="PT Astra Serif" w:hAnsi="PT Astra Serif" w:cs="Arial"/>
                <w:color w:val="000000"/>
                <w:sz w:val="16"/>
                <w:szCs w:val="16"/>
                <w:lang w:eastAsia="ru-RU"/>
              </w:rPr>
              <w:t xml:space="preserve"> от 21.12.2020 Прил. п.21 (в ред. пр. № 636/</w:t>
            </w:r>
            <w:proofErr w:type="spellStart"/>
            <w:r w:rsidRPr="005D4E7B">
              <w:rPr>
                <w:rFonts w:ascii="PT Astra Serif" w:hAnsi="PT Astra Serif" w:cs="Arial"/>
                <w:color w:val="000000"/>
                <w:sz w:val="16"/>
                <w:szCs w:val="16"/>
                <w:lang w:eastAsia="ru-RU"/>
              </w:rPr>
              <w:t>пр</w:t>
            </w:r>
            <w:proofErr w:type="spellEnd"/>
            <w:r w:rsidRPr="005D4E7B">
              <w:rPr>
                <w:rFonts w:ascii="PT Astra Serif" w:hAnsi="PT Astra Serif" w:cs="Arial"/>
                <w:color w:val="000000"/>
                <w:sz w:val="16"/>
                <w:szCs w:val="16"/>
                <w:lang w:eastAsia="ru-RU"/>
              </w:rPr>
              <w:t xml:space="preserve"> от 02.09.2021)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НР Автомобильные дороги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148</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148</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114,67</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450"/>
        </w:trPr>
        <w:tc>
          <w:tcPr>
            <w:tcW w:w="230" w:type="pct"/>
            <w:tcBorders>
              <w:top w:val="nil"/>
              <w:left w:val="single" w:sz="4" w:space="0" w:color="auto"/>
              <w:bottom w:val="single" w:sz="4" w:space="0" w:color="auto"/>
              <w:right w:val="single" w:sz="4" w:space="0" w:color="auto"/>
            </w:tcBorders>
            <w:shd w:val="clear" w:color="auto" w:fill="auto"/>
            <w:vAlign w:val="center"/>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Приказ № 774/</w:t>
            </w:r>
            <w:proofErr w:type="spellStart"/>
            <w:r w:rsidRPr="005D4E7B">
              <w:rPr>
                <w:rFonts w:ascii="PT Astra Serif" w:hAnsi="PT Astra Serif" w:cs="Arial"/>
                <w:color w:val="000000"/>
                <w:sz w:val="16"/>
                <w:szCs w:val="16"/>
                <w:lang w:eastAsia="ru-RU"/>
              </w:rPr>
              <w:t>пр</w:t>
            </w:r>
            <w:proofErr w:type="spellEnd"/>
            <w:r w:rsidRPr="005D4E7B">
              <w:rPr>
                <w:rFonts w:ascii="PT Astra Serif" w:hAnsi="PT Astra Serif" w:cs="Arial"/>
                <w:color w:val="000000"/>
                <w:sz w:val="16"/>
                <w:szCs w:val="16"/>
                <w:lang w:eastAsia="ru-RU"/>
              </w:rPr>
              <w:t xml:space="preserve"> от 11.12.2020</w:t>
            </w:r>
            <w:proofErr w:type="gramStart"/>
            <w:r w:rsidRPr="005D4E7B">
              <w:rPr>
                <w:rFonts w:ascii="PT Astra Serif" w:hAnsi="PT Astra Serif" w:cs="Arial"/>
                <w:color w:val="000000"/>
                <w:sz w:val="16"/>
                <w:szCs w:val="16"/>
                <w:lang w:eastAsia="ru-RU"/>
              </w:rPr>
              <w:t xml:space="preserve"> П</w:t>
            </w:r>
            <w:proofErr w:type="gramEnd"/>
            <w:r w:rsidRPr="005D4E7B">
              <w:rPr>
                <w:rFonts w:ascii="PT Astra Serif" w:hAnsi="PT Astra Serif" w:cs="Arial"/>
                <w:color w:val="000000"/>
                <w:sz w:val="16"/>
                <w:szCs w:val="16"/>
                <w:lang w:eastAsia="ru-RU"/>
              </w:rPr>
              <w:t>рил. п.21</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СП Автомобильные дороги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95</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95</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73,61</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1 281,98</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45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11</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ФССЦ-04.2.01.01-0047</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Смеси асфальтобетонные плотные мелкозернистые тип</w:t>
            </w:r>
            <w:proofErr w:type="gramStart"/>
            <w:r w:rsidRPr="005D4E7B">
              <w:rPr>
                <w:rFonts w:ascii="PT Astra Serif" w:hAnsi="PT Astra Serif" w:cs="Arial"/>
                <w:b/>
                <w:bCs/>
                <w:color w:val="000000"/>
                <w:sz w:val="16"/>
                <w:szCs w:val="16"/>
                <w:lang w:eastAsia="ru-RU"/>
              </w:rPr>
              <w:t xml:space="preserve"> А</w:t>
            </w:r>
            <w:proofErr w:type="gramEnd"/>
            <w:r w:rsidRPr="005D4E7B">
              <w:rPr>
                <w:rFonts w:ascii="PT Astra Serif" w:hAnsi="PT Astra Serif" w:cs="Arial"/>
                <w:b/>
                <w:bCs/>
                <w:color w:val="000000"/>
                <w:sz w:val="16"/>
                <w:szCs w:val="16"/>
                <w:lang w:eastAsia="ru-RU"/>
              </w:rPr>
              <w:t xml:space="preserve"> марка II</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т</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20</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503,58</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10 071,60</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181" w:type="pct"/>
            <w:gridSpan w:val="12"/>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(Материалы для строительных работ)</w:t>
            </w:r>
          </w:p>
        </w:tc>
      </w:tr>
      <w:tr w:rsidR="005D4E7B" w:rsidRPr="005D4E7B" w:rsidTr="005D4E7B">
        <w:trPr>
          <w:trHeight w:val="24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934" w:type="pct"/>
            <w:gridSpan w:val="3"/>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10 071,60</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30"/>
        </w:trPr>
        <w:tc>
          <w:tcPr>
            <w:tcW w:w="230" w:type="pct"/>
            <w:tcBorders>
              <w:top w:val="nil"/>
              <w:left w:val="single" w:sz="4" w:space="0" w:color="auto"/>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9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56"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4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5"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56"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Итоги по смете:</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center"/>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Итого прямые затраты (</w:t>
            </w:r>
            <w:proofErr w:type="spellStart"/>
            <w:r w:rsidRPr="005D4E7B">
              <w:rPr>
                <w:rFonts w:ascii="PT Astra Serif" w:hAnsi="PT Astra Serif" w:cs="Arial"/>
                <w:color w:val="000000"/>
                <w:sz w:val="16"/>
                <w:szCs w:val="16"/>
                <w:lang w:eastAsia="ru-RU"/>
              </w:rPr>
              <w:t>справочно</w:t>
            </w:r>
            <w:proofErr w:type="spellEnd"/>
            <w:r w:rsidRPr="005D4E7B">
              <w:rPr>
                <w:rFonts w:ascii="PT Astra Serif" w:hAnsi="PT Astra Serif" w:cs="Arial"/>
                <w:color w:val="000000"/>
                <w:sz w:val="16"/>
                <w:szCs w:val="16"/>
                <w:lang w:eastAsia="ru-RU"/>
              </w:rPr>
              <w:t>)</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30 839,30</w:t>
            </w:r>
          </w:p>
        </w:tc>
        <w:tc>
          <w:tcPr>
            <w:tcW w:w="29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в том числе:</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Оплата труда рабочих</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367,64</w:t>
            </w:r>
          </w:p>
        </w:tc>
        <w:tc>
          <w:tcPr>
            <w:tcW w:w="29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lastRenderedPageBreak/>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Эксплуатация машин</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4 023,26</w:t>
            </w:r>
          </w:p>
        </w:tc>
        <w:tc>
          <w:tcPr>
            <w:tcW w:w="29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в том числе оплата труда машинистов (</w:t>
            </w:r>
            <w:proofErr w:type="spellStart"/>
            <w:r w:rsidRPr="005D4E7B">
              <w:rPr>
                <w:rFonts w:ascii="PT Astra Serif" w:hAnsi="PT Astra Serif" w:cs="Arial"/>
                <w:color w:val="000000"/>
                <w:sz w:val="16"/>
                <w:szCs w:val="16"/>
                <w:lang w:eastAsia="ru-RU"/>
              </w:rPr>
              <w:t>Отм</w:t>
            </w:r>
            <w:proofErr w:type="spellEnd"/>
            <w:r w:rsidRPr="005D4E7B">
              <w:rPr>
                <w:rFonts w:ascii="PT Astra Serif" w:hAnsi="PT Astra Serif" w:cs="Arial"/>
                <w:color w:val="000000"/>
                <w:sz w:val="16"/>
                <w:szCs w:val="16"/>
                <w:lang w:eastAsia="ru-RU"/>
              </w:rPr>
              <w:t>)</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223,85</w:t>
            </w:r>
          </w:p>
        </w:tc>
        <w:tc>
          <w:tcPr>
            <w:tcW w:w="29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Материалы</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26 448,40</w:t>
            </w:r>
          </w:p>
        </w:tc>
        <w:tc>
          <w:tcPr>
            <w:tcW w:w="29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center"/>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r>
      <w:tr w:rsidR="005D4E7B" w:rsidRPr="005D4E7B" w:rsidTr="005D4E7B">
        <w:trPr>
          <w:trHeight w:val="689"/>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1 </w:t>
            </w:r>
            <w:proofErr w:type="spellStart"/>
            <w:r w:rsidRPr="005D4E7B">
              <w:rPr>
                <w:rFonts w:ascii="PT Astra Serif" w:hAnsi="PT Astra Serif" w:cs="Arial"/>
                <w:color w:val="000000"/>
                <w:sz w:val="16"/>
                <w:szCs w:val="16"/>
                <w:lang w:eastAsia="ru-RU"/>
              </w:rPr>
              <w:t>кв</w:t>
            </w:r>
            <w:proofErr w:type="spellEnd"/>
            <w:r w:rsidRPr="005D4E7B">
              <w:rPr>
                <w:rFonts w:ascii="PT Astra Serif" w:hAnsi="PT Astra Serif" w:cs="Arial"/>
                <w:color w:val="000000"/>
                <w:sz w:val="16"/>
                <w:szCs w:val="16"/>
                <w:lang w:eastAsia="ru-RU"/>
              </w:rPr>
              <w:t xml:space="preserve"> 2022 (СМР), Письмо Минстроя России от 16.02.2022 г. №5747-ИФ/09</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Строительные работы</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32 167,00</w:t>
            </w:r>
          </w:p>
        </w:tc>
        <w:tc>
          <w:tcPr>
            <w:tcW w:w="29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center"/>
              <w:rPr>
                <w:rFonts w:ascii="PT Astra Serif" w:hAnsi="PT Astra Serif" w:cs="Arial"/>
                <w:color w:val="000000"/>
                <w:sz w:val="16"/>
                <w:szCs w:val="16"/>
                <w:lang w:eastAsia="ru-RU"/>
              </w:rPr>
            </w:pPr>
          </w:p>
        </w:tc>
        <w:tc>
          <w:tcPr>
            <w:tcW w:w="33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right"/>
              <w:rPr>
                <w:rFonts w:ascii="PT Astra Serif" w:hAnsi="PT Astra Serif" w:cs="Arial"/>
                <w:color w:val="000000"/>
                <w:sz w:val="16"/>
                <w:szCs w:val="16"/>
                <w:lang w:eastAsia="ru-RU"/>
              </w:rPr>
            </w:pP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в том числе:</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center"/>
              <w:rPr>
                <w:rFonts w:ascii="PT Astra Serif" w:hAnsi="PT Astra Serif" w:cs="Arial"/>
                <w:color w:val="000000"/>
                <w:sz w:val="16"/>
                <w:szCs w:val="16"/>
                <w:lang w:eastAsia="ru-RU"/>
              </w:rPr>
            </w:pPr>
          </w:p>
        </w:tc>
        <w:tc>
          <w:tcPr>
            <w:tcW w:w="33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right"/>
              <w:rPr>
                <w:rFonts w:ascii="PT Astra Serif" w:hAnsi="PT Astra Serif" w:cs="Arial"/>
                <w:color w:val="000000"/>
                <w:sz w:val="16"/>
                <w:szCs w:val="16"/>
                <w:lang w:eastAsia="ru-RU"/>
              </w:rPr>
            </w:pP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оплата труда</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367,64</w:t>
            </w:r>
          </w:p>
        </w:tc>
        <w:tc>
          <w:tcPr>
            <w:tcW w:w="29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center"/>
              <w:rPr>
                <w:rFonts w:ascii="PT Astra Serif" w:hAnsi="PT Astra Serif" w:cs="Arial"/>
                <w:color w:val="000000"/>
                <w:sz w:val="16"/>
                <w:szCs w:val="16"/>
                <w:lang w:eastAsia="ru-RU"/>
              </w:rPr>
            </w:pPr>
          </w:p>
        </w:tc>
        <w:tc>
          <w:tcPr>
            <w:tcW w:w="33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right"/>
              <w:rPr>
                <w:rFonts w:ascii="PT Astra Serif" w:hAnsi="PT Astra Serif" w:cs="Arial"/>
                <w:color w:val="000000"/>
                <w:sz w:val="16"/>
                <w:szCs w:val="16"/>
                <w:lang w:eastAsia="ru-RU"/>
              </w:rPr>
            </w:pP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эксплуатация машин и механизмов</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4 023,26</w:t>
            </w:r>
          </w:p>
        </w:tc>
        <w:tc>
          <w:tcPr>
            <w:tcW w:w="29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center"/>
              <w:rPr>
                <w:rFonts w:ascii="PT Astra Serif" w:hAnsi="PT Astra Serif" w:cs="Arial"/>
                <w:color w:val="000000"/>
                <w:sz w:val="16"/>
                <w:szCs w:val="16"/>
                <w:lang w:eastAsia="ru-RU"/>
              </w:rPr>
            </w:pPr>
          </w:p>
        </w:tc>
        <w:tc>
          <w:tcPr>
            <w:tcW w:w="33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right"/>
              <w:rPr>
                <w:rFonts w:ascii="PT Astra Serif" w:hAnsi="PT Astra Serif" w:cs="Arial"/>
                <w:color w:val="000000"/>
                <w:sz w:val="16"/>
                <w:szCs w:val="16"/>
                <w:lang w:eastAsia="ru-RU"/>
              </w:rPr>
            </w:pP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в том числе оплата труда машинистов (</w:t>
            </w:r>
            <w:proofErr w:type="spellStart"/>
            <w:r w:rsidRPr="005D4E7B">
              <w:rPr>
                <w:rFonts w:ascii="PT Astra Serif" w:hAnsi="PT Astra Serif" w:cs="Arial"/>
                <w:color w:val="000000"/>
                <w:sz w:val="16"/>
                <w:szCs w:val="16"/>
                <w:lang w:eastAsia="ru-RU"/>
              </w:rPr>
              <w:t>ОТм</w:t>
            </w:r>
            <w:proofErr w:type="spellEnd"/>
            <w:r w:rsidRPr="005D4E7B">
              <w:rPr>
                <w:rFonts w:ascii="PT Astra Serif" w:hAnsi="PT Astra Serif" w:cs="Arial"/>
                <w:color w:val="000000"/>
                <w:sz w:val="16"/>
                <w:szCs w:val="16"/>
                <w:lang w:eastAsia="ru-RU"/>
              </w:rPr>
              <w:t>)</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223,85</w:t>
            </w:r>
          </w:p>
        </w:tc>
        <w:tc>
          <w:tcPr>
            <w:tcW w:w="29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center"/>
              <w:rPr>
                <w:rFonts w:ascii="PT Astra Serif" w:hAnsi="PT Astra Serif" w:cs="Arial"/>
                <w:color w:val="000000"/>
                <w:sz w:val="16"/>
                <w:szCs w:val="16"/>
                <w:lang w:eastAsia="ru-RU"/>
              </w:rPr>
            </w:pPr>
          </w:p>
        </w:tc>
        <w:tc>
          <w:tcPr>
            <w:tcW w:w="33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right"/>
              <w:rPr>
                <w:rFonts w:ascii="PT Astra Serif" w:hAnsi="PT Astra Serif" w:cs="Arial"/>
                <w:color w:val="000000"/>
                <w:sz w:val="16"/>
                <w:szCs w:val="16"/>
                <w:lang w:eastAsia="ru-RU"/>
              </w:rPr>
            </w:pP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материалы</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26 448,40</w:t>
            </w:r>
          </w:p>
        </w:tc>
        <w:tc>
          <w:tcPr>
            <w:tcW w:w="29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center"/>
              <w:rPr>
                <w:rFonts w:ascii="PT Astra Serif" w:hAnsi="PT Astra Serif" w:cs="Arial"/>
                <w:color w:val="000000"/>
                <w:sz w:val="16"/>
                <w:szCs w:val="16"/>
                <w:lang w:eastAsia="ru-RU"/>
              </w:rPr>
            </w:pPr>
          </w:p>
        </w:tc>
        <w:tc>
          <w:tcPr>
            <w:tcW w:w="33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right"/>
              <w:rPr>
                <w:rFonts w:ascii="PT Astra Serif" w:hAnsi="PT Astra Serif" w:cs="Arial"/>
                <w:color w:val="000000"/>
                <w:sz w:val="16"/>
                <w:szCs w:val="16"/>
                <w:lang w:eastAsia="ru-RU"/>
              </w:rPr>
            </w:pP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накладные расходы</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818,01</w:t>
            </w:r>
          </w:p>
        </w:tc>
        <w:tc>
          <w:tcPr>
            <w:tcW w:w="29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center"/>
              <w:rPr>
                <w:rFonts w:ascii="PT Astra Serif" w:hAnsi="PT Astra Serif" w:cs="Arial"/>
                <w:color w:val="000000"/>
                <w:sz w:val="16"/>
                <w:szCs w:val="16"/>
                <w:lang w:eastAsia="ru-RU"/>
              </w:rPr>
            </w:pPr>
          </w:p>
        </w:tc>
        <w:tc>
          <w:tcPr>
            <w:tcW w:w="33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right"/>
              <w:rPr>
                <w:rFonts w:ascii="PT Astra Serif" w:hAnsi="PT Astra Serif" w:cs="Arial"/>
                <w:color w:val="000000"/>
                <w:sz w:val="16"/>
                <w:szCs w:val="16"/>
                <w:lang w:eastAsia="ru-RU"/>
              </w:rPr>
            </w:pP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сметная прибыль</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509,69</w:t>
            </w:r>
          </w:p>
        </w:tc>
        <w:tc>
          <w:tcPr>
            <w:tcW w:w="29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center"/>
              <w:rPr>
                <w:rFonts w:ascii="PT Astra Serif" w:hAnsi="PT Astra Serif" w:cs="Arial"/>
                <w:color w:val="000000"/>
                <w:sz w:val="16"/>
                <w:szCs w:val="16"/>
                <w:lang w:eastAsia="ru-RU"/>
              </w:rPr>
            </w:pPr>
          </w:p>
        </w:tc>
        <w:tc>
          <w:tcPr>
            <w:tcW w:w="33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right"/>
              <w:rPr>
                <w:rFonts w:ascii="PT Astra Serif" w:hAnsi="PT Astra Serif" w:cs="Arial"/>
                <w:color w:val="000000"/>
                <w:sz w:val="16"/>
                <w:szCs w:val="16"/>
                <w:lang w:eastAsia="ru-RU"/>
              </w:rPr>
            </w:pP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Итого ФОТ (</w:t>
            </w:r>
            <w:proofErr w:type="spellStart"/>
            <w:r w:rsidRPr="005D4E7B">
              <w:rPr>
                <w:rFonts w:ascii="PT Astra Serif" w:hAnsi="PT Astra Serif" w:cs="Arial"/>
                <w:color w:val="000000"/>
                <w:sz w:val="16"/>
                <w:szCs w:val="16"/>
                <w:lang w:eastAsia="ru-RU"/>
              </w:rPr>
              <w:t>справочно</w:t>
            </w:r>
            <w:proofErr w:type="spellEnd"/>
            <w:r w:rsidRPr="005D4E7B">
              <w:rPr>
                <w:rFonts w:ascii="PT Astra Serif" w:hAnsi="PT Astra Serif" w:cs="Arial"/>
                <w:color w:val="000000"/>
                <w:sz w:val="16"/>
                <w:szCs w:val="16"/>
                <w:lang w:eastAsia="ru-RU"/>
              </w:rPr>
              <w:t>)</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591,49</w:t>
            </w:r>
          </w:p>
        </w:tc>
        <w:tc>
          <w:tcPr>
            <w:tcW w:w="29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center"/>
              <w:rPr>
                <w:rFonts w:ascii="PT Astra Serif" w:hAnsi="PT Astra Serif" w:cs="Arial"/>
                <w:color w:val="000000"/>
                <w:sz w:val="16"/>
                <w:szCs w:val="16"/>
                <w:lang w:eastAsia="ru-RU"/>
              </w:rPr>
            </w:pPr>
          </w:p>
        </w:tc>
        <w:tc>
          <w:tcPr>
            <w:tcW w:w="33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right"/>
              <w:rPr>
                <w:rFonts w:ascii="PT Astra Serif" w:hAnsi="PT Astra Serif" w:cs="Arial"/>
                <w:color w:val="000000"/>
                <w:sz w:val="16"/>
                <w:szCs w:val="16"/>
                <w:lang w:eastAsia="ru-RU"/>
              </w:rPr>
            </w:pP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Итого накладные расходы (</w:t>
            </w:r>
            <w:proofErr w:type="spellStart"/>
            <w:r w:rsidRPr="005D4E7B">
              <w:rPr>
                <w:rFonts w:ascii="PT Astra Serif" w:hAnsi="PT Astra Serif" w:cs="Arial"/>
                <w:color w:val="000000"/>
                <w:sz w:val="16"/>
                <w:szCs w:val="16"/>
                <w:lang w:eastAsia="ru-RU"/>
              </w:rPr>
              <w:t>справочно</w:t>
            </w:r>
            <w:proofErr w:type="spellEnd"/>
            <w:r w:rsidRPr="005D4E7B">
              <w:rPr>
                <w:rFonts w:ascii="PT Astra Serif" w:hAnsi="PT Astra Serif" w:cs="Arial"/>
                <w:color w:val="000000"/>
                <w:sz w:val="16"/>
                <w:szCs w:val="16"/>
                <w:lang w:eastAsia="ru-RU"/>
              </w:rPr>
              <w:t>)</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818,01</w:t>
            </w:r>
          </w:p>
        </w:tc>
        <w:tc>
          <w:tcPr>
            <w:tcW w:w="29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center"/>
              <w:rPr>
                <w:rFonts w:ascii="PT Astra Serif" w:hAnsi="PT Astra Serif" w:cs="Arial"/>
                <w:color w:val="000000"/>
                <w:sz w:val="16"/>
                <w:szCs w:val="16"/>
                <w:lang w:eastAsia="ru-RU"/>
              </w:rPr>
            </w:pPr>
          </w:p>
        </w:tc>
        <w:tc>
          <w:tcPr>
            <w:tcW w:w="33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right"/>
              <w:rPr>
                <w:rFonts w:ascii="PT Astra Serif" w:hAnsi="PT Astra Serif" w:cs="Arial"/>
                <w:color w:val="000000"/>
                <w:sz w:val="16"/>
                <w:szCs w:val="16"/>
                <w:lang w:eastAsia="ru-RU"/>
              </w:rPr>
            </w:pP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Итого сметная прибыль (</w:t>
            </w:r>
            <w:proofErr w:type="spellStart"/>
            <w:r w:rsidRPr="005D4E7B">
              <w:rPr>
                <w:rFonts w:ascii="PT Astra Serif" w:hAnsi="PT Astra Serif" w:cs="Arial"/>
                <w:color w:val="000000"/>
                <w:sz w:val="16"/>
                <w:szCs w:val="16"/>
                <w:lang w:eastAsia="ru-RU"/>
              </w:rPr>
              <w:t>справочно</w:t>
            </w:r>
            <w:proofErr w:type="spellEnd"/>
            <w:r w:rsidRPr="005D4E7B">
              <w:rPr>
                <w:rFonts w:ascii="PT Astra Serif" w:hAnsi="PT Astra Serif" w:cs="Arial"/>
                <w:color w:val="000000"/>
                <w:sz w:val="16"/>
                <w:szCs w:val="16"/>
                <w:lang w:eastAsia="ru-RU"/>
              </w:rPr>
              <w:t>)</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509,69</w:t>
            </w:r>
          </w:p>
        </w:tc>
        <w:tc>
          <w:tcPr>
            <w:tcW w:w="29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center"/>
              <w:rPr>
                <w:rFonts w:ascii="PT Astra Serif" w:hAnsi="PT Astra Serif" w:cs="Arial"/>
                <w:color w:val="000000"/>
                <w:sz w:val="16"/>
                <w:szCs w:val="16"/>
                <w:lang w:eastAsia="ru-RU"/>
              </w:rPr>
            </w:pPr>
          </w:p>
        </w:tc>
        <w:tc>
          <w:tcPr>
            <w:tcW w:w="33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right"/>
              <w:rPr>
                <w:rFonts w:ascii="PT Astra Serif" w:hAnsi="PT Astra Serif" w:cs="Arial"/>
                <w:color w:val="000000"/>
                <w:sz w:val="16"/>
                <w:szCs w:val="16"/>
                <w:lang w:eastAsia="ru-RU"/>
              </w:rPr>
            </w:pP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xml:space="preserve">     НДС 20%</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6 433,40</w:t>
            </w:r>
          </w:p>
        </w:tc>
        <w:tc>
          <w:tcPr>
            <w:tcW w:w="29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center"/>
              <w:rPr>
                <w:rFonts w:ascii="PT Astra Serif" w:hAnsi="PT Astra Serif" w:cs="Arial"/>
                <w:color w:val="000000"/>
                <w:sz w:val="16"/>
                <w:szCs w:val="16"/>
                <w:lang w:eastAsia="ru-RU"/>
              </w:rPr>
            </w:pPr>
          </w:p>
        </w:tc>
        <w:tc>
          <w:tcPr>
            <w:tcW w:w="33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right"/>
              <w:rPr>
                <w:rFonts w:ascii="PT Astra Serif" w:hAnsi="PT Astra Serif" w:cs="Arial"/>
                <w:color w:val="000000"/>
                <w:sz w:val="16"/>
                <w:szCs w:val="16"/>
                <w:lang w:eastAsia="ru-RU"/>
              </w:rPr>
            </w:pPr>
          </w:p>
        </w:tc>
      </w:tr>
      <w:tr w:rsidR="005D4E7B" w:rsidRPr="005D4E7B" w:rsidTr="005D4E7B">
        <w:trPr>
          <w:trHeight w:val="22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5D4E7B" w:rsidRPr="005D4E7B" w:rsidRDefault="005D4E7B" w:rsidP="0030097E">
            <w:pPr>
              <w:spacing w:after="0"/>
              <w:rPr>
                <w:rFonts w:ascii="PT Astra Serif" w:hAnsi="PT Astra Serif" w:cs="Arial"/>
                <w:color w:val="000000"/>
                <w:sz w:val="16"/>
                <w:szCs w:val="16"/>
                <w:lang w:eastAsia="ru-RU"/>
              </w:rPr>
            </w:pPr>
            <w:r w:rsidRPr="005D4E7B">
              <w:rPr>
                <w:rFonts w:ascii="PT Astra Serif" w:hAnsi="PT Astra Serif" w:cs="Arial"/>
                <w:color w:val="000000"/>
                <w:sz w:val="16"/>
                <w:szCs w:val="16"/>
                <w:lang w:eastAsia="ru-RU"/>
              </w:rPr>
              <w:t> </w:t>
            </w:r>
          </w:p>
        </w:tc>
        <w:tc>
          <w:tcPr>
            <w:tcW w:w="589" w:type="pct"/>
            <w:tcBorders>
              <w:top w:val="nil"/>
              <w:left w:val="nil"/>
              <w:bottom w:val="single" w:sz="4" w:space="0" w:color="auto"/>
              <w:right w:val="single" w:sz="4" w:space="0" w:color="auto"/>
            </w:tcBorders>
            <w:shd w:val="clear" w:color="auto" w:fill="auto"/>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w:t>
            </w:r>
          </w:p>
        </w:tc>
        <w:tc>
          <w:tcPr>
            <w:tcW w:w="3241" w:type="pct"/>
            <w:gridSpan w:val="9"/>
            <w:tcBorders>
              <w:top w:val="single" w:sz="4" w:space="0" w:color="auto"/>
              <w:left w:val="nil"/>
              <w:bottom w:val="single" w:sz="4" w:space="0" w:color="auto"/>
              <w:right w:val="single" w:sz="4" w:space="0" w:color="auto"/>
            </w:tcBorders>
            <w:shd w:val="clear" w:color="auto" w:fill="auto"/>
            <w:hideMark/>
          </w:tcPr>
          <w:p w:rsidR="005D4E7B" w:rsidRPr="005D4E7B" w:rsidRDefault="005D4E7B" w:rsidP="0030097E">
            <w:pPr>
              <w:spacing w:after="0"/>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 xml:space="preserve">  ВСЕГО по смете</w:t>
            </w:r>
          </w:p>
        </w:tc>
        <w:tc>
          <w:tcPr>
            <w:tcW w:w="314" w:type="pct"/>
            <w:tcBorders>
              <w:top w:val="nil"/>
              <w:left w:val="nil"/>
              <w:bottom w:val="single" w:sz="4" w:space="0" w:color="auto"/>
              <w:right w:val="single" w:sz="4" w:space="0" w:color="auto"/>
            </w:tcBorders>
            <w:shd w:val="clear" w:color="auto" w:fill="auto"/>
            <w:noWrap/>
            <w:hideMark/>
          </w:tcPr>
          <w:p w:rsidR="005D4E7B" w:rsidRPr="005D4E7B" w:rsidRDefault="005D4E7B" w:rsidP="0030097E">
            <w:pPr>
              <w:spacing w:after="0"/>
              <w:jc w:val="right"/>
              <w:rPr>
                <w:rFonts w:ascii="PT Astra Serif" w:hAnsi="PT Astra Serif" w:cs="Arial"/>
                <w:b/>
                <w:bCs/>
                <w:color w:val="000000"/>
                <w:sz w:val="16"/>
                <w:szCs w:val="16"/>
                <w:lang w:eastAsia="ru-RU"/>
              </w:rPr>
            </w:pPr>
            <w:r w:rsidRPr="005D4E7B">
              <w:rPr>
                <w:rFonts w:ascii="PT Astra Serif" w:hAnsi="PT Astra Serif" w:cs="Arial"/>
                <w:b/>
                <w:bCs/>
                <w:color w:val="000000"/>
                <w:sz w:val="16"/>
                <w:szCs w:val="16"/>
                <w:lang w:eastAsia="ru-RU"/>
              </w:rPr>
              <w:t>38 600,40</w:t>
            </w:r>
          </w:p>
        </w:tc>
        <w:tc>
          <w:tcPr>
            <w:tcW w:w="29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center"/>
              <w:rPr>
                <w:rFonts w:ascii="PT Astra Serif" w:hAnsi="PT Astra Serif" w:cs="Arial"/>
                <w:b/>
                <w:bCs/>
                <w:color w:val="000000"/>
                <w:sz w:val="16"/>
                <w:szCs w:val="16"/>
                <w:lang w:eastAsia="ru-RU"/>
              </w:rPr>
            </w:pPr>
          </w:p>
        </w:tc>
        <w:tc>
          <w:tcPr>
            <w:tcW w:w="333" w:type="pct"/>
            <w:tcBorders>
              <w:top w:val="nil"/>
              <w:left w:val="nil"/>
              <w:bottom w:val="single" w:sz="4" w:space="0" w:color="auto"/>
              <w:right w:val="single" w:sz="4" w:space="0" w:color="auto"/>
            </w:tcBorders>
            <w:shd w:val="clear" w:color="auto" w:fill="auto"/>
            <w:noWrap/>
          </w:tcPr>
          <w:p w:rsidR="005D4E7B" w:rsidRPr="005D4E7B" w:rsidRDefault="005D4E7B" w:rsidP="0030097E">
            <w:pPr>
              <w:spacing w:after="0"/>
              <w:jc w:val="right"/>
              <w:rPr>
                <w:rFonts w:ascii="PT Astra Serif" w:hAnsi="PT Astra Serif" w:cs="Arial"/>
                <w:b/>
                <w:bCs/>
                <w:color w:val="000000"/>
                <w:sz w:val="16"/>
                <w:szCs w:val="16"/>
                <w:lang w:eastAsia="ru-RU"/>
              </w:rPr>
            </w:pPr>
          </w:p>
        </w:tc>
      </w:tr>
    </w:tbl>
    <w:p w:rsidR="00986B12" w:rsidRDefault="00986B12" w:rsidP="00EF5AAC">
      <w:pPr>
        <w:pStyle w:val="a8"/>
        <w:spacing w:after="0" w:line="240" w:lineRule="auto"/>
        <w:ind w:left="0"/>
        <w:jc w:val="both"/>
        <w:rPr>
          <w:rFonts w:ascii="PT Astra Serif" w:hAnsi="PT Astra Serif" w:cs="Times New Roman"/>
          <w:b/>
          <w:bCs/>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6707C" w:rsidRDefault="00EF5AAC" w:rsidP="00B6707C">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B6707C">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bookmarkStart w:id="13" w:name="_GoBack"/>
      <w:bookmarkEnd w:id="13"/>
    </w:p>
    <w:p w:rsidR="00EF5AAC" w:rsidRPr="00293F8A" w:rsidRDefault="00B6707C" w:rsidP="00B6707C">
      <w:pPr>
        <w:autoSpaceDE w:val="0"/>
        <w:autoSpaceDN w:val="0"/>
        <w:adjustRightInd w:val="0"/>
        <w:spacing w:after="0" w:line="240" w:lineRule="auto"/>
        <w:jc w:val="both"/>
        <w:rPr>
          <w:rFonts w:ascii="PT Astra Serif" w:hAnsi="PT Astra Serif" w:cs="Times New Roman"/>
          <w:bCs/>
        </w:rPr>
      </w:pPr>
      <w:r>
        <w:rPr>
          <w:rFonts w:ascii="PT Astra Serif" w:hAnsi="PT Astra Serif" w:cs="Times New Roman"/>
          <w:bCs/>
        </w:rPr>
        <w:t>_________________________________________</w:t>
      </w:r>
      <w:r w:rsidR="00EF5AAC" w:rsidRPr="00293F8A">
        <w:rPr>
          <w:rFonts w:ascii="PT Astra Serif" w:hAnsi="PT Astra Serif" w:cs="Times New Roman"/>
          <w:bCs/>
        </w:rPr>
        <w:t>__________________________</w:t>
      </w:r>
      <w:r w:rsidR="00986B12">
        <w:rPr>
          <w:rFonts w:ascii="PT Astra Serif" w:hAnsi="PT Astra Serif" w:cs="Times New Roman"/>
          <w:bCs/>
        </w:rPr>
        <w:t>___________________________</w:t>
      </w:r>
    </w:p>
    <w:p w:rsidR="00EF5AAC" w:rsidRDefault="00EF5AAC" w:rsidP="00EF5AAC">
      <w:pPr>
        <w:spacing w:after="0" w:line="240" w:lineRule="auto"/>
        <w:jc w:val="both"/>
        <w:rPr>
          <w:rFonts w:ascii="PT Astra Serif" w:hAnsi="PT Astra Serif" w:cs="Times New Roman"/>
          <w:b/>
          <w:bCs/>
        </w:rPr>
      </w:pP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C4642A" w:rsidRDefault="00793133" w:rsidP="00793133">
      <w:pPr>
        <w:spacing w:after="0" w:line="240" w:lineRule="auto"/>
        <w:jc w:val="both"/>
        <w:rPr>
          <w:rFonts w:ascii="PT Astra Serif" w:eastAsia="Times New Roman" w:hAnsi="PT Astra Serif" w:cs="Times New Roman"/>
          <w:b/>
          <w:kern w:val="2"/>
          <w:sz w:val="24"/>
          <w:szCs w:val="24"/>
          <w:lang w:eastAsia="ar-SA"/>
        </w:rPr>
      </w:pPr>
      <w:r w:rsidRPr="00293F8A">
        <w:rPr>
          <w:rFonts w:ascii="PT Astra Serif" w:hAnsi="PT Astra Serif" w:cs="Times New Roman"/>
          <w:bCs/>
        </w:rPr>
        <w:t>__________________________________________________________________________________________</w:t>
      </w:r>
    </w:p>
    <w:sectPr w:rsidR="00C4642A" w:rsidSect="00986B12">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6A" w:rsidRDefault="00A91E6A" w:rsidP="00B55BF9">
      <w:pPr>
        <w:spacing w:after="0" w:line="240" w:lineRule="auto"/>
      </w:pPr>
      <w:r>
        <w:separator/>
      </w:r>
    </w:p>
  </w:endnote>
  <w:endnote w:type="continuationSeparator" w:id="0">
    <w:p w:rsidR="00A91E6A" w:rsidRDefault="00A91E6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6A" w:rsidRDefault="00A91E6A" w:rsidP="00B55BF9">
      <w:pPr>
        <w:spacing w:after="0" w:line="240" w:lineRule="auto"/>
      </w:pPr>
      <w:r>
        <w:separator/>
      </w:r>
    </w:p>
  </w:footnote>
  <w:footnote w:type="continuationSeparator" w:id="0">
    <w:p w:rsidR="00A91E6A" w:rsidRDefault="00A91E6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95A6433"/>
    <w:multiLevelType w:val="multilevel"/>
    <w:tmpl w:val="63649346"/>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15"/>
  </w:num>
  <w:num w:numId="14">
    <w:abstractNumId w:val="2"/>
  </w:num>
  <w:num w:numId="15">
    <w:abstractNumId w:val="7"/>
  </w:num>
  <w:num w:numId="16">
    <w:abstractNumId w:val="21"/>
  </w:num>
  <w:num w:numId="17">
    <w:abstractNumId w:val="1"/>
  </w:num>
  <w:num w:numId="18">
    <w:abstractNumId w:val="24"/>
  </w:num>
  <w:num w:numId="19">
    <w:abstractNumId w:val="25"/>
  </w:num>
  <w:num w:numId="20">
    <w:abstractNumId w:val="13"/>
  </w:num>
  <w:num w:numId="21">
    <w:abstractNumId w:val="11"/>
  </w:num>
  <w:num w:numId="22">
    <w:abstractNumId w:val="5"/>
  </w:num>
  <w:num w:numId="23">
    <w:abstractNumId w:val="17"/>
  </w:num>
  <w:num w:numId="24">
    <w:abstractNumId w:val="9"/>
  </w:num>
  <w:num w:numId="25">
    <w:abstractNumId w:val="27"/>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53259"/>
    <w:rsid w:val="00073688"/>
    <w:rsid w:val="00080EF8"/>
    <w:rsid w:val="00080FB5"/>
    <w:rsid w:val="000901DF"/>
    <w:rsid w:val="000D0A37"/>
    <w:rsid w:val="000D347F"/>
    <w:rsid w:val="000F403A"/>
    <w:rsid w:val="00106938"/>
    <w:rsid w:val="00133A4F"/>
    <w:rsid w:val="0015242F"/>
    <w:rsid w:val="00164098"/>
    <w:rsid w:val="00166F54"/>
    <w:rsid w:val="00171589"/>
    <w:rsid w:val="001B3705"/>
    <w:rsid w:val="001C1195"/>
    <w:rsid w:val="001C4764"/>
    <w:rsid w:val="001D39CF"/>
    <w:rsid w:val="001D79BF"/>
    <w:rsid w:val="001F1D39"/>
    <w:rsid w:val="002044E1"/>
    <w:rsid w:val="00212C5E"/>
    <w:rsid w:val="00247008"/>
    <w:rsid w:val="00266804"/>
    <w:rsid w:val="00285B03"/>
    <w:rsid w:val="00293F8A"/>
    <w:rsid w:val="002C0C03"/>
    <w:rsid w:val="002E6318"/>
    <w:rsid w:val="002F6C9C"/>
    <w:rsid w:val="00301C23"/>
    <w:rsid w:val="00326415"/>
    <w:rsid w:val="003267EC"/>
    <w:rsid w:val="00332C8E"/>
    <w:rsid w:val="00333CED"/>
    <w:rsid w:val="00340C2A"/>
    <w:rsid w:val="0035061F"/>
    <w:rsid w:val="00350D23"/>
    <w:rsid w:val="0037266B"/>
    <w:rsid w:val="003836A6"/>
    <w:rsid w:val="00393E41"/>
    <w:rsid w:val="003B146A"/>
    <w:rsid w:val="003B6C52"/>
    <w:rsid w:val="003D2600"/>
    <w:rsid w:val="003F3556"/>
    <w:rsid w:val="004217EC"/>
    <w:rsid w:val="00436D40"/>
    <w:rsid w:val="004474D5"/>
    <w:rsid w:val="004572A0"/>
    <w:rsid w:val="004621D1"/>
    <w:rsid w:val="00470C41"/>
    <w:rsid w:val="004A1D89"/>
    <w:rsid w:val="004A5EBA"/>
    <w:rsid w:val="004E79A0"/>
    <w:rsid w:val="004F6FD2"/>
    <w:rsid w:val="00506539"/>
    <w:rsid w:val="0051387F"/>
    <w:rsid w:val="005373E8"/>
    <w:rsid w:val="00546CBF"/>
    <w:rsid w:val="00563F68"/>
    <w:rsid w:val="005702B7"/>
    <w:rsid w:val="00570EFF"/>
    <w:rsid w:val="00571828"/>
    <w:rsid w:val="00584B59"/>
    <w:rsid w:val="00585457"/>
    <w:rsid w:val="005921AC"/>
    <w:rsid w:val="005D00DD"/>
    <w:rsid w:val="005D4E7B"/>
    <w:rsid w:val="005E55E1"/>
    <w:rsid w:val="006053BC"/>
    <w:rsid w:val="00623B44"/>
    <w:rsid w:val="006422FA"/>
    <w:rsid w:val="00644D26"/>
    <w:rsid w:val="00653E57"/>
    <w:rsid w:val="00655B06"/>
    <w:rsid w:val="00661798"/>
    <w:rsid w:val="006757AD"/>
    <w:rsid w:val="006813CB"/>
    <w:rsid w:val="006829EE"/>
    <w:rsid w:val="00686991"/>
    <w:rsid w:val="006C6266"/>
    <w:rsid w:val="006D42A3"/>
    <w:rsid w:val="006E6DEF"/>
    <w:rsid w:val="006E7FFB"/>
    <w:rsid w:val="00704F61"/>
    <w:rsid w:val="00724BA0"/>
    <w:rsid w:val="00745EF5"/>
    <w:rsid w:val="007629A1"/>
    <w:rsid w:val="0077131D"/>
    <w:rsid w:val="007718FB"/>
    <w:rsid w:val="007774E5"/>
    <w:rsid w:val="0078186A"/>
    <w:rsid w:val="00790023"/>
    <w:rsid w:val="00793133"/>
    <w:rsid w:val="007A6E85"/>
    <w:rsid w:val="007B1BE6"/>
    <w:rsid w:val="007B5A5E"/>
    <w:rsid w:val="007C5E8C"/>
    <w:rsid w:val="007D482E"/>
    <w:rsid w:val="007E3B94"/>
    <w:rsid w:val="007F0CA5"/>
    <w:rsid w:val="008013D7"/>
    <w:rsid w:val="00803A9B"/>
    <w:rsid w:val="00805D1A"/>
    <w:rsid w:val="00812AE9"/>
    <w:rsid w:val="008474F9"/>
    <w:rsid w:val="0085615A"/>
    <w:rsid w:val="008614F2"/>
    <w:rsid w:val="00884ACC"/>
    <w:rsid w:val="00892179"/>
    <w:rsid w:val="008A1B3F"/>
    <w:rsid w:val="008B2C94"/>
    <w:rsid w:val="008B4525"/>
    <w:rsid w:val="008C4C71"/>
    <w:rsid w:val="008D436C"/>
    <w:rsid w:val="008E3E8D"/>
    <w:rsid w:val="00923962"/>
    <w:rsid w:val="0092600F"/>
    <w:rsid w:val="009274CC"/>
    <w:rsid w:val="0092756D"/>
    <w:rsid w:val="00933A88"/>
    <w:rsid w:val="009748DD"/>
    <w:rsid w:val="00986B12"/>
    <w:rsid w:val="009B1225"/>
    <w:rsid w:val="009C5132"/>
    <w:rsid w:val="009C5C14"/>
    <w:rsid w:val="009D0798"/>
    <w:rsid w:val="009D7E02"/>
    <w:rsid w:val="009E181C"/>
    <w:rsid w:val="00A168BD"/>
    <w:rsid w:val="00A60B17"/>
    <w:rsid w:val="00A91E6A"/>
    <w:rsid w:val="00AA1427"/>
    <w:rsid w:val="00AC2AC7"/>
    <w:rsid w:val="00AC78C7"/>
    <w:rsid w:val="00AD3FD3"/>
    <w:rsid w:val="00AF4572"/>
    <w:rsid w:val="00AF52A5"/>
    <w:rsid w:val="00B00140"/>
    <w:rsid w:val="00B11CA8"/>
    <w:rsid w:val="00B2197C"/>
    <w:rsid w:val="00B2761B"/>
    <w:rsid w:val="00B32B85"/>
    <w:rsid w:val="00B55BF9"/>
    <w:rsid w:val="00B61E9B"/>
    <w:rsid w:val="00B6707C"/>
    <w:rsid w:val="00B735D1"/>
    <w:rsid w:val="00B864EB"/>
    <w:rsid w:val="00B91019"/>
    <w:rsid w:val="00BA27A9"/>
    <w:rsid w:val="00BD0BC4"/>
    <w:rsid w:val="00BD411E"/>
    <w:rsid w:val="00BD49FF"/>
    <w:rsid w:val="00BE2CFA"/>
    <w:rsid w:val="00BF2CF1"/>
    <w:rsid w:val="00BF55D2"/>
    <w:rsid w:val="00C06F87"/>
    <w:rsid w:val="00C07E5B"/>
    <w:rsid w:val="00C3184F"/>
    <w:rsid w:val="00C41FC7"/>
    <w:rsid w:val="00C4642A"/>
    <w:rsid w:val="00C46AC7"/>
    <w:rsid w:val="00C53AF7"/>
    <w:rsid w:val="00C569E4"/>
    <w:rsid w:val="00C64813"/>
    <w:rsid w:val="00C65A79"/>
    <w:rsid w:val="00C83878"/>
    <w:rsid w:val="00C83978"/>
    <w:rsid w:val="00C92609"/>
    <w:rsid w:val="00CB579D"/>
    <w:rsid w:val="00CC1E7A"/>
    <w:rsid w:val="00CC522D"/>
    <w:rsid w:val="00CF2FAC"/>
    <w:rsid w:val="00D51D54"/>
    <w:rsid w:val="00D56013"/>
    <w:rsid w:val="00DB1FCD"/>
    <w:rsid w:val="00DE39FF"/>
    <w:rsid w:val="00DF2560"/>
    <w:rsid w:val="00E01CB5"/>
    <w:rsid w:val="00E027F0"/>
    <w:rsid w:val="00E0671E"/>
    <w:rsid w:val="00E16762"/>
    <w:rsid w:val="00E32493"/>
    <w:rsid w:val="00E348E3"/>
    <w:rsid w:val="00E73555"/>
    <w:rsid w:val="00E75D23"/>
    <w:rsid w:val="00E82D9E"/>
    <w:rsid w:val="00E908B0"/>
    <w:rsid w:val="00E92405"/>
    <w:rsid w:val="00E93B7A"/>
    <w:rsid w:val="00EE7D14"/>
    <w:rsid w:val="00EF5AAC"/>
    <w:rsid w:val="00F13ABA"/>
    <w:rsid w:val="00F15E19"/>
    <w:rsid w:val="00F3029F"/>
    <w:rsid w:val="00F442A4"/>
    <w:rsid w:val="00F547CC"/>
    <w:rsid w:val="00F6738D"/>
    <w:rsid w:val="00F72ED7"/>
    <w:rsid w:val="00F73897"/>
    <w:rsid w:val="00F759AB"/>
    <w:rsid w:val="00F871A1"/>
    <w:rsid w:val="00F94A03"/>
    <w:rsid w:val="00FA6369"/>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77033040">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38707006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7493940">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89347247">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28689755">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2044108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mailto:DJKiSK@ugorsk.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1308</TotalTime>
  <Pages>19</Pages>
  <Words>11245</Words>
  <Characters>64100</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172</cp:revision>
  <cp:lastPrinted>2022-06-21T10:43:00Z</cp:lastPrinted>
  <dcterms:created xsi:type="dcterms:W3CDTF">2020-01-29T05:37:00Z</dcterms:created>
  <dcterms:modified xsi:type="dcterms:W3CDTF">2022-06-23T04:41:00Z</dcterms:modified>
</cp:coreProperties>
</file>