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2ACF" w:rsidRPr="00B7759C" w:rsidRDefault="004B2ACF" w:rsidP="00CB132B">
      <w:pPr>
        <w:ind w:left="-851"/>
        <w:jc w:val="center"/>
        <w:rPr>
          <w:rFonts w:ascii="PT Astra Serif" w:hAnsi="PT Astra Serif"/>
          <w:b/>
          <w:sz w:val="24"/>
          <w:szCs w:val="24"/>
        </w:rPr>
      </w:pPr>
      <w:r w:rsidRPr="00B7759C">
        <w:rPr>
          <w:rFonts w:ascii="PT Astra Serif" w:hAnsi="PT Astra Serif"/>
          <w:b/>
          <w:sz w:val="24"/>
          <w:szCs w:val="24"/>
        </w:rPr>
        <w:t xml:space="preserve">Муниципальное образование  городской округ – город </w:t>
      </w:r>
      <w:proofErr w:type="spellStart"/>
      <w:r w:rsidRPr="00B7759C">
        <w:rPr>
          <w:rFonts w:ascii="PT Astra Serif" w:hAnsi="PT Astra Serif"/>
          <w:b/>
          <w:sz w:val="24"/>
          <w:szCs w:val="24"/>
        </w:rPr>
        <w:t>Югорск</w:t>
      </w:r>
      <w:proofErr w:type="spellEnd"/>
    </w:p>
    <w:p w:rsidR="004B2ACF" w:rsidRPr="00B7759C" w:rsidRDefault="004B2ACF" w:rsidP="00CB132B">
      <w:pPr>
        <w:ind w:left="-851"/>
        <w:jc w:val="center"/>
        <w:rPr>
          <w:rFonts w:ascii="PT Astra Serif" w:hAnsi="PT Astra Serif"/>
          <w:b/>
          <w:sz w:val="24"/>
          <w:szCs w:val="24"/>
        </w:rPr>
      </w:pPr>
      <w:r w:rsidRPr="00B7759C">
        <w:rPr>
          <w:rFonts w:ascii="PT Astra Serif" w:hAnsi="PT Astra Serif"/>
          <w:b/>
          <w:sz w:val="24"/>
          <w:szCs w:val="24"/>
        </w:rPr>
        <w:t xml:space="preserve">Администрация города </w:t>
      </w:r>
      <w:proofErr w:type="spellStart"/>
      <w:r w:rsidRPr="00B7759C">
        <w:rPr>
          <w:rFonts w:ascii="PT Astra Serif" w:hAnsi="PT Astra Serif"/>
          <w:b/>
          <w:sz w:val="24"/>
          <w:szCs w:val="24"/>
        </w:rPr>
        <w:t>Югорска</w:t>
      </w:r>
      <w:proofErr w:type="spellEnd"/>
    </w:p>
    <w:p w:rsidR="004B2ACF" w:rsidRPr="00B7759C" w:rsidRDefault="004B2ACF" w:rsidP="00CB132B">
      <w:pPr>
        <w:ind w:left="-851"/>
        <w:jc w:val="center"/>
        <w:rPr>
          <w:rFonts w:ascii="PT Astra Serif" w:hAnsi="PT Astra Serif"/>
          <w:b/>
          <w:sz w:val="24"/>
          <w:szCs w:val="24"/>
        </w:rPr>
      </w:pPr>
    </w:p>
    <w:p w:rsidR="004B2ACF" w:rsidRPr="00B7759C" w:rsidRDefault="004B2ACF" w:rsidP="00CB132B">
      <w:pPr>
        <w:ind w:left="-851"/>
        <w:jc w:val="center"/>
        <w:rPr>
          <w:rFonts w:ascii="PT Astra Serif" w:hAnsi="PT Astra Serif"/>
          <w:b/>
          <w:bCs/>
          <w:sz w:val="24"/>
          <w:szCs w:val="24"/>
        </w:rPr>
      </w:pPr>
      <w:r w:rsidRPr="00B7759C">
        <w:rPr>
          <w:rFonts w:ascii="PT Astra Serif" w:hAnsi="PT Astra Serif"/>
          <w:b/>
          <w:bCs/>
          <w:sz w:val="24"/>
          <w:szCs w:val="24"/>
        </w:rPr>
        <w:t>ПРОТОКОЛ</w:t>
      </w:r>
    </w:p>
    <w:p w:rsidR="004B2ACF" w:rsidRPr="00B7759C" w:rsidRDefault="004B2ACF" w:rsidP="00CB132B">
      <w:pPr>
        <w:ind w:left="-851"/>
        <w:jc w:val="center"/>
        <w:rPr>
          <w:rFonts w:ascii="PT Astra Serif" w:hAnsi="PT Astra Serif"/>
          <w:b/>
          <w:sz w:val="24"/>
          <w:szCs w:val="24"/>
        </w:rPr>
      </w:pPr>
      <w:r w:rsidRPr="00B7759C">
        <w:rPr>
          <w:rFonts w:ascii="PT Astra Serif" w:hAnsi="PT Astra Serif"/>
          <w:b/>
          <w:sz w:val="24"/>
          <w:szCs w:val="24"/>
        </w:rPr>
        <w:t>подведения итогов  аукциона в электронной форме</w:t>
      </w:r>
    </w:p>
    <w:p w:rsidR="004B2ACF" w:rsidRPr="00B7759C" w:rsidRDefault="004B2ACF" w:rsidP="004B2ACF">
      <w:pPr>
        <w:ind w:left="-851"/>
        <w:jc w:val="both"/>
        <w:rPr>
          <w:rFonts w:ascii="PT Astra Serif" w:hAnsi="PT Astra Serif"/>
          <w:sz w:val="24"/>
          <w:szCs w:val="24"/>
        </w:rPr>
      </w:pPr>
    </w:p>
    <w:p w:rsidR="004B2ACF" w:rsidRPr="00617DE8" w:rsidRDefault="004B2ACF" w:rsidP="004B2ACF">
      <w:pPr>
        <w:ind w:left="-851"/>
        <w:jc w:val="both"/>
        <w:rPr>
          <w:rFonts w:ascii="PT Astra Serif" w:hAnsi="PT Astra Serif"/>
          <w:sz w:val="24"/>
          <w:szCs w:val="24"/>
        </w:rPr>
      </w:pPr>
      <w:r w:rsidRPr="00617DE8">
        <w:rPr>
          <w:rFonts w:ascii="PT Astra Serif" w:hAnsi="PT Astra Serif"/>
          <w:sz w:val="24"/>
          <w:szCs w:val="24"/>
        </w:rPr>
        <w:t>«</w:t>
      </w:r>
      <w:r w:rsidR="009D7D99" w:rsidRPr="00617DE8">
        <w:rPr>
          <w:rFonts w:ascii="PT Astra Serif" w:hAnsi="PT Astra Serif"/>
          <w:sz w:val="24"/>
          <w:szCs w:val="24"/>
        </w:rPr>
        <w:t>16</w:t>
      </w:r>
      <w:r w:rsidRPr="00617DE8">
        <w:rPr>
          <w:rFonts w:ascii="PT Astra Serif" w:hAnsi="PT Astra Serif"/>
          <w:sz w:val="24"/>
          <w:szCs w:val="24"/>
        </w:rPr>
        <w:t xml:space="preserve">» </w:t>
      </w:r>
      <w:r w:rsidR="009D7D99" w:rsidRPr="00617DE8">
        <w:rPr>
          <w:rFonts w:ascii="PT Astra Serif" w:hAnsi="PT Astra Serif"/>
          <w:sz w:val="24"/>
          <w:szCs w:val="24"/>
        </w:rPr>
        <w:t>июн</w:t>
      </w:r>
      <w:r w:rsidR="001666BA" w:rsidRPr="00617DE8">
        <w:rPr>
          <w:rFonts w:ascii="PT Astra Serif" w:hAnsi="PT Astra Serif"/>
          <w:sz w:val="24"/>
          <w:szCs w:val="24"/>
        </w:rPr>
        <w:t>я</w:t>
      </w:r>
      <w:r w:rsidRPr="00617DE8">
        <w:rPr>
          <w:rFonts w:ascii="PT Astra Serif" w:hAnsi="PT Astra Serif"/>
          <w:sz w:val="24"/>
          <w:szCs w:val="24"/>
        </w:rPr>
        <w:t xml:space="preserve"> 2022 г.                                                                                     </w:t>
      </w:r>
      <w:r w:rsidR="006A30ED" w:rsidRPr="00617DE8">
        <w:rPr>
          <w:rFonts w:ascii="PT Astra Serif" w:hAnsi="PT Astra Serif"/>
          <w:sz w:val="24"/>
          <w:szCs w:val="24"/>
        </w:rPr>
        <w:t xml:space="preserve">   </w:t>
      </w:r>
      <w:r w:rsidRPr="00617DE8">
        <w:rPr>
          <w:rFonts w:ascii="PT Astra Serif" w:hAnsi="PT Astra Serif"/>
          <w:sz w:val="24"/>
          <w:szCs w:val="24"/>
        </w:rPr>
        <w:t xml:space="preserve"> № 01873000058220000</w:t>
      </w:r>
      <w:r w:rsidR="009D7D99" w:rsidRPr="00617DE8">
        <w:rPr>
          <w:rFonts w:ascii="PT Astra Serif" w:hAnsi="PT Astra Serif"/>
          <w:sz w:val="24"/>
          <w:szCs w:val="24"/>
        </w:rPr>
        <w:t>9</w:t>
      </w:r>
      <w:r w:rsidR="001451DC">
        <w:rPr>
          <w:rFonts w:ascii="PT Astra Serif" w:hAnsi="PT Astra Serif"/>
          <w:sz w:val="24"/>
          <w:szCs w:val="24"/>
        </w:rPr>
        <w:t>7</w:t>
      </w:r>
      <w:r w:rsidRPr="00617DE8">
        <w:rPr>
          <w:rFonts w:ascii="PT Astra Serif" w:hAnsi="PT Astra Serif"/>
          <w:sz w:val="24"/>
          <w:szCs w:val="24"/>
        </w:rPr>
        <w:t>-1</w:t>
      </w:r>
    </w:p>
    <w:p w:rsidR="004B2ACF" w:rsidRPr="00617DE8" w:rsidRDefault="004B2ACF" w:rsidP="004B2ACF">
      <w:pPr>
        <w:ind w:left="-851"/>
        <w:jc w:val="both"/>
        <w:rPr>
          <w:rFonts w:ascii="PT Astra Serif" w:hAnsi="PT Astra Serif"/>
          <w:sz w:val="24"/>
          <w:szCs w:val="24"/>
        </w:rPr>
      </w:pPr>
    </w:p>
    <w:p w:rsidR="005B3F9A" w:rsidRPr="001451DC" w:rsidRDefault="005B3F9A" w:rsidP="005B3F9A">
      <w:pPr>
        <w:tabs>
          <w:tab w:val="left" w:pos="-993"/>
          <w:tab w:val="left" w:pos="142"/>
          <w:tab w:val="left" w:pos="284"/>
        </w:tabs>
        <w:ind w:left="-851"/>
        <w:jc w:val="both"/>
        <w:rPr>
          <w:rFonts w:ascii="PT Astra Serif" w:hAnsi="PT Astra Serif"/>
          <w:sz w:val="24"/>
          <w:szCs w:val="24"/>
        </w:rPr>
      </w:pPr>
      <w:r w:rsidRPr="001451DC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5B3F9A" w:rsidRPr="001451DC" w:rsidRDefault="005B3F9A" w:rsidP="005B3F9A">
      <w:pPr>
        <w:tabs>
          <w:tab w:val="left" w:pos="-993"/>
          <w:tab w:val="left" w:pos="142"/>
          <w:tab w:val="left" w:pos="284"/>
        </w:tabs>
        <w:ind w:left="-851" w:right="142"/>
        <w:jc w:val="both"/>
        <w:rPr>
          <w:rFonts w:ascii="PT Astra Serif" w:hAnsi="PT Astra Serif"/>
          <w:sz w:val="24"/>
          <w:szCs w:val="24"/>
        </w:rPr>
      </w:pPr>
      <w:r w:rsidRPr="001451DC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1451DC">
        <w:rPr>
          <w:rFonts w:ascii="PT Astra Serif" w:hAnsi="PT Astra Serif"/>
          <w:sz w:val="24"/>
          <w:szCs w:val="24"/>
        </w:rPr>
        <w:t>Югорска</w:t>
      </w:r>
      <w:proofErr w:type="spellEnd"/>
      <w:r w:rsidRPr="001451DC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5B3F9A" w:rsidRPr="001451DC" w:rsidRDefault="005B3F9A" w:rsidP="005B3F9A">
      <w:pPr>
        <w:pStyle w:val="a3"/>
        <w:numPr>
          <w:ilvl w:val="0"/>
          <w:numId w:val="1"/>
        </w:numPr>
        <w:tabs>
          <w:tab w:val="left" w:pos="-993"/>
          <w:tab w:val="left" w:pos="-567"/>
          <w:tab w:val="left" w:pos="142"/>
          <w:tab w:val="left" w:pos="284"/>
          <w:tab w:val="left" w:pos="1134"/>
        </w:tabs>
        <w:ind w:left="-851" w:right="142" w:firstLine="0"/>
        <w:jc w:val="both"/>
        <w:rPr>
          <w:rFonts w:ascii="PT Astra Serif" w:hAnsi="PT Astra Serif"/>
          <w:sz w:val="24"/>
          <w:szCs w:val="24"/>
        </w:rPr>
      </w:pPr>
      <w:r w:rsidRPr="001451DC">
        <w:rPr>
          <w:rFonts w:ascii="PT Astra Serif" w:hAnsi="PT Astra Serif"/>
          <w:spacing w:val="-6"/>
          <w:sz w:val="24"/>
          <w:szCs w:val="24"/>
        </w:rPr>
        <w:t>С. Д. Голин – председатель комиссии, первый заместитель главы города -  директор  департамента муниципальной собственности и градостроительства;</w:t>
      </w:r>
    </w:p>
    <w:p w:rsidR="005B3F9A" w:rsidRPr="001451DC" w:rsidRDefault="005B3F9A" w:rsidP="005B3F9A">
      <w:pPr>
        <w:pStyle w:val="a3"/>
        <w:tabs>
          <w:tab w:val="left" w:pos="-993"/>
          <w:tab w:val="left" w:pos="-567"/>
          <w:tab w:val="left" w:pos="142"/>
          <w:tab w:val="left" w:pos="284"/>
          <w:tab w:val="left" w:pos="851"/>
          <w:tab w:val="left" w:pos="1134"/>
        </w:tabs>
        <w:ind w:left="-851" w:right="-1"/>
        <w:jc w:val="both"/>
        <w:rPr>
          <w:rFonts w:ascii="PT Astra Serif" w:hAnsi="PT Astra Serif"/>
          <w:sz w:val="24"/>
          <w:szCs w:val="24"/>
        </w:rPr>
      </w:pPr>
      <w:r w:rsidRPr="001451DC">
        <w:rPr>
          <w:rFonts w:ascii="PT Astra Serif" w:hAnsi="PT Astra Serif"/>
          <w:sz w:val="24"/>
          <w:szCs w:val="24"/>
        </w:rPr>
        <w:t>Члены комиссии:</w:t>
      </w:r>
    </w:p>
    <w:p w:rsidR="005B3F9A" w:rsidRPr="001451DC" w:rsidRDefault="005B3F9A" w:rsidP="005B3F9A">
      <w:pPr>
        <w:pStyle w:val="a3"/>
        <w:widowControl/>
        <w:numPr>
          <w:ilvl w:val="0"/>
          <w:numId w:val="1"/>
        </w:numPr>
        <w:tabs>
          <w:tab w:val="left" w:pos="-567"/>
          <w:tab w:val="left" w:pos="142"/>
          <w:tab w:val="left" w:pos="284"/>
          <w:tab w:val="left" w:pos="709"/>
          <w:tab w:val="left" w:pos="851"/>
          <w:tab w:val="left" w:pos="1134"/>
        </w:tabs>
        <w:ind w:left="-851" w:right="142" w:firstLine="0"/>
        <w:jc w:val="both"/>
        <w:rPr>
          <w:rFonts w:ascii="PT Astra Serif" w:hAnsi="PT Astra Serif"/>
          <w:sz w:val="24"/>
          <w:szCs w:val="24"/>
        </w:rPr>
      </w:pPr>
      <w:r w:rsidRPr="001451DC">
        <w:rPr>
          <w:rFonts w:ascii="PT Astra Serif" w:hAnsi="PT Astra Serif"/>
          <w:sz w:val="24"/>
          <w:szCs w:val="24"/>
        </w:rPr>
        <w:t xml:space="preserve">О.С. </w:t>
      </w:r>
      <w:proofErr w:type="spellStart"/>
      <w:r w:rsidRPr="001451DC">
        <w:rPr>
          <w:rFonts w:ascii="PT Astra Serif" w:hAnsi="PT Astra Serif"/>
          <w:sz w:val="24"/>
          <w:szCs w:val="24"/>
        </w:rPr>
        <w:t>Валинурова</w:t>
      </w:r>
      <w:proofErr w:type="spellEnd"/>
      <w:r w:rsidRPr="001451DC">
        <w:rPr>
          <w:rFonts w:ascii="PT Astra Serif" w:hAnsi="PT Astra Serif"/>
          <w:sz w:val="24"/>
          <w:szCs w:val="24"/>
        </w:rPr>
        <w:t xml:space="preserve"> - </w:t>
      </w:r>
      <w:r w:rsidRPr="001451DC">
        <w:rPr>
          <w:rFonts w:ascii="PT Astra Serif" w:hAnsi="PT Astra Serif"/>
          <w:sz w:val="24"/>
          <w:szCs w:val="24"/>
          <w:lang w:eastAsia="ar-SA"/>
        </w:rPr>
        <w:t xml:space="preserve">заместитель директора  департамента – начальник юридического отдела департамента </w:t>
      </w:r>
      <w:proofErr w:type="spellStart"/>
      <w:r w:rsidRPr="001451DC">
        <w:rPr>
          <w:rFonts w:ascii="PT Astra Serif" w:hAnsi="PT Astra Serif"/>
          <w:sz w:val="24"/>
          <w:szCs w:val="24"/>
          <w:lang w:eastAsia="ar-SA"/>
        </w:rPr>
        <w:t>жилищно</w:t>
      </w:r>
      <w:proofErr w:type="spellEnd"/>
      <w:r w:rsidRPr="001451DC">
        <w:rPr>
          <w:rFonts w:ascii="PT Astra Serif" w:hAnsi="PT Astra Serif"/>
          <w:sz w:val="24"/>
          <w:szCs w:val="24"/>
          <w:lang w:eastAsia="ar-SA"/>
        </w:rPr>
        <w:t xml:space="preserve"> - коммунального и строительного комплек</w:t>
      </w:r>
      <w:r w:rsidR="00EC7046" w:rsidRPr="001451DC">
        <w:rPr>
          <w:rFonts w:ascii="PT Astra Serif" w:hAnsi="PT Astra Serif"/>
          <w:sz w:val="24"/>
          <w:szCs w:val="24"/>
          <w:lang w:eastAsia="ar-SA"/>
        </w:rPr>
        <w:t xml:space="preserve">са администрации города </w:t>
      </w:r>
      <w:proofErr w:type="spellStart"/>
      <w:r w:rsidR="00EC7046" w:rsidRPr="001451DC">
        <w:rPr>
          <w:rFonts w:ascii="PT Astra Serif" w:hAnsi="PT Astra Serif"/>
          <w:sz w:val="24"/>
          <w:szCs w:val="24"/>
          <w:lang w:eastAsia="ar-SA"/>
        </w:rPr>
        <w:t>Югорска</w:t>
      </w:r>
      <w:proofErr w:type="spellEnd"/>
      <w:r w:rsidRPr="001451DC">
        <w:rPr>
          <w:rFonts w:ascii="PT Astra Serif" w:hAnsi="PT Astra Serif"/>
          <w:sz w:val="24"/>
          <w:szCs w:val="24"/>
        </w:rPr>
        <w:t>;</w:t>
      </w:r>
    </w:p>
    <w:p w:rsidR="005B3F9A" w:rsidRPr="001451DC" w:rsidRDefault="005B3F9A" w:rsidP="005B3F9A">
      <w:pPr>
        <w:pStyle w:val="a3"/>
        <w:widowControl/>
        <w:numPr>
          <w:ilvl w:val="0"/>
          <w:numId w:val="1"/>
        </w:numPr>
        <w:tabs>
          <w:tab w:val="left" w:pos="-851"/>
          <w:tab w:val="left" w:pos="-567"/>
          <w:tab w:val="left" w:pos="142"/>
          <w:tab w:val="left" w:pos="284"/>
          <w:tab w:val="left" w:pos="709"/>
          <w:tab w:val="left" w:pos="1134"/>
        </w:tabs>
        <w:ind w:left="-851" w:right="142" w:firstLine="0"/>
        <w:jc w:val="both"/>
        <w:rPr>
          <w:rFonts w:ascii="PT Astra Serif" w:hAnsi="PT Astra Serif"/>
          <w:sz w:val="24"/>
          <w:szCs w:val="24"/>
        </w:rPr>
      </w:pPr>
      <w:r w:rsidRPr="001451DC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1451DC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1451DC">
        <w:rPr>
          <w:rFonts w:ascii="PT Astra Serif" w:hAnsi="PT Astra Serif"/>
          <w:sz w:val="24"/>
          <w:szCs w:val="24"/>
        </w:rPr>
        <w:t>;</w:t>
      </w:r>
    </w:p>
    <w:p w:rsidR="005B3F9A" w:rsidRPr="001451DC" w:rsidRDefault="005B3F9A" w:rsidP="005B3F9A">
      <w:pPr>
        <w:pStyle w:val="a3"/>
        <w:tabs>
          <w:tab w:val="left" w:pos="-851"/>
          <w:tab w:val="left" w:pos="142"/>
          <w:tab w:val="left" w:pos="284"/>
          <w:tab w:val="left" w:pos="1134"/>
        </w:tabs>
        <w:autoSpaceDE w:val="0"/>
        <w:autoSpaceDN w:val="0"/>
        <w:adjustRightInd w:val="0"/>
        <w:ind w:left="-851" w:right="142"/>
        <w:jc w:val="both"/>
        <w:rPr>
          <w:rFonts w:ascii="PT Astra Serif" w:hAnsi="PT Astra Serif"/>
          <w:noProof/>
          <w:sz w:val="24"/>
          <w:szCs w:val="24"/>
        </w:rPr>
      </w:pPr>
      <w:r w:rsidRPr="001451DC">
        <w:rPr>
          <w:rFonts w:ascii="PT Astra Serif" w:hAnsi="PT Astra Serif"/>
          <w:sz w:val="24"/>
          <w:szCs w:val="24"/>
        </w:rPr>
        <w:t xml:space="preserve">Всего присутствовали </w:t>
      </w:r>
      <w:r w:rsidR="009D7D99" w:rsidRPr="001451DC">
        <w:rPr>
          <w:rFonts w:ascii="PT Astra Serif" w:hAnsi="PT Astra Serif"/>
          <w:sz w:val="24"/>
          <w:szCs w:val="24"/>
        </w:rPr>
        <w:t>3</w:t>
      </w:r>
      <w:r w:rsidRPr="001451DC">
        <w:rPr>
          <w:rFonts w:ascii="PT Astra Serif" w:hAnsi="PT Astra Serif"/>
          <w:sz w:val="24"/>
          <w:szCs w:val="24"/>
        </w:rPr>
        <w:t xml:space="preserve"> член</w:t>
      </w:r>
      <w:r w:rsidR="009D7D99" w:rsidRPr="001451DC">
        <w:rPr>
          <w:rFonts w:ascii="PT Astra Serif" w:hAnsi="PT Astra Serif"/>
          <w:sz w:val="24"/>
          <w:szCs w:val="24"/>
        </w:rPr>
        <w:t>а</w:t>
      </w:r>
      <w:r w:rsidRPr="001451DC">
        <w:rPr>
          <w:rFonts w:ascii="PT Astra Serif" w:hAnsi="PT Astra Serif"/>
          <w:sz w:val="24"/>
          <w:szCs w:val="24"/>
        </w:rPr>
        <w:t xml:space="preserve"> комиссии из </w:t>
      </w:r>
      <w:r w:rsidR="009D7D99" w:rsidRPr="001451DC">
        <w:rPr>
          <w:rFonts w:ascii="PT Astra Serif" w:hAnsi="PT Astra Serif"/>
          <w:sz w:val="24"/>
          <w:szCs w:val="24"/>
        </w:rPr>
        <w:t>5</w:t>
      </w:r>
      <w:r w:rsidRPr="001451DC">
        <w:rPr>
          <w:rFonts w:ascii="PT Astra Serif" w:hAnsi="PT Astra Serif"/>
          <w:noProof/>
          <w:sz w:val="24"/>
          <w:szCs w:val="24"/>
        </w:rPr>
        <w:t>.</w:t>
      </w:r>
    </w:p>
    <w:p w:rsidR="006A30ED" w:rsidRPr="001451DC" w:rsidRDefault="004B2ACF" w:rsidP="006A30ED">
      <w:pPr>
        <w:pStyle w:val="a3"/>
        <w:tabs>
          <w:tab w:val="left" w:pos="-851"/>
          <w:tab w:val="left" w:pos="284"/>
        </w:tabs>
        <w:autoSpaceDE w:val="0"/>
        <w:autoSpaceDN w:val="0"/>
        <w:adjustRightInd w:val="0"/>
        <w:ind w:left="-851" w:right="142"/>
        <w:jc w:val="both"/>
        <w:rPr>
          <w:rFonts w:ascii="PT Astra Serif" w:hAnsi="PT Astra Serif"/>
          <w:noProof/>
          <w:sz w:val="24"/>
          <w:szCs w:val="24"/>
        </w:rPr>
      </w:pPr>
      <w:r w:rsidRPr="001451DC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r w:rsidR="009D7D99" w:rsidRPr="001451DC">
        <w:rPr>
          <w:rFonts w:ascii="PT Astra Serif" w:hAnsi="PT Astra Serif"/>
          <w:sz w:val="24"/>
          <w:szCs w:val="24"/>
        </w:rPr>
        <w:t xml:space="preserve">Сметанина Екатерина Николаевна, ведущий специалист отдела экономики в строительстве </w:t>
      </w:r>
      <w:r w:rsidR="009D7D99" w:rsidRPr="001451DC">
        <w:rPr>
          <w:rFonts w:ascii="PT Astra Serif" w:hAnsi="PT Astra Serif"/>
          <w:sz w:val="24"/>
          <w:szCs w:val="24"/>
          <w:lang w:eastAsia="ar-SA"/>
        </w:rPr>
        <w:t xml:space="preserve">департамента </w:t>
      </w:r>
      <w:proofErr w:type="spellStart"/>
      <w:r w:rsidR="009D7D99" w:rsidRPr="001451DC">
        <w:rPr>
          <w:rFonts w:ascii="PT Astra Serif" w:hAnsi="PT Astra Serif"/>
          <w:sz w:val="24"/>
          <w:szCs w:val="24"/>
          <w:lang w:eastAsia="ar-SA"/>
        </w:rPr>
        <w:t>жилищно</w:t>
      </w:r>
      <w:proofErr w:type="spellEnd"/>
      <w:r w:rsidR="009D7D99" w:rsidRPr="001451DC">
        <w:rPr>
          <w:rFonts w:ascii="PT Astra Serif" w:hAnsi="PT Astra Serif"/>
          <w:sz w:val="24"/>
          <w:szCs w:val="24"/>
          <w:lang w:eastAsia="ar-SA"/>
        </w:rPr>
        <w:t xml:space="preserve"> - коммунального и строительного комплекса администрации города </w:t>
      </w:r>
      <w:proofErr w:type="spellStart"/>
      <w:r w:rsidR="009D7D99" w:rsidRPr="001451DC">
        <w:rPr>
          <w:rFonts w:ascii="PT Astra Serif" w:hAnsi="PT Astra Serif"/>
          <w:sz w:val="24"/>
          <w:szCs w:val="24"/>
          <w:lang w:eastAsia="ar-SA"/>
        </w:rPr>
        <w:t>Югорска</w:t>
      </w:r>
      <w:proofErr w:type="spellEnd"/>
    </w:p>
    <w:p w:rsidR="00D77941" w:rsidRPr="001451DC" w:rsidRDefault="004B2ACF" w:rsidP="004B2ACF">
      <w:pPr>
        <w:ind w:left="-851"/>
        <w:jc w:val="both"/>
        <w:rPr>
          <w:rFonts w:ascii="PT Astra Serif" w:hAnsi="PT Astra Serif" w:cs="Arial"/>
          <w:color w:val="000000"/>
          <w:sz w:val="24"/>
          <w:szCs w:val="24"/>
          <w:shd w:val="clear" w:color="auto" w:fill="F8F8F8"/>
        </w:rPr>
      </w:pPr>
      <w:r w:rsidRPr="001451DC">
        <w:rPr>
          <w:rFonts w:ascii="PT Astra Serif" w:hAnsi="PT Astra Serif"/>
          <w:sz w:val="24"/>
          <w:szCs w:val="24"/>
        </w:rPr>
        <w:t>1. Наименование аукциона: аукцион в электронной форме № 01873000058220000</w:t>
      </w:r>
      <w:r w:rsidR="009D7D99" w:rsidRPr="001451DC">
        <w:rPr>
          <w:rFonts w:ascii="PT Astra Serif" w:hAnsi="PT Astra Serif"/>
          <w:sz w:val="24"/>
          <w:szCs w:val="24"/>
        </w:rPr>
        <w:t>9</w:t>
      </w:r>
      <w:r w:rsidR="001451DC" w:rsidRPr="001451DC">
        <w:rPr>
          <w:rFonts w:ascii="PT Astra Serif" w:hAnsi="PT Astra Serif"/>
          <w:sz w:val="24"/>
          <w:szCs w:val="24"/>
        </w:rPr>
        <w:t>7</w:t>
      </w:r>
      <w:r w:rsidRPr="001451DC">
        <w:rPr>
          <w:rFonts w:ascii="PT Astra Serif" w:hAnsi="PT Astra Serif"/>
          <w:sz w:val="24"/>
          <w:szCs w:val="24"/>
        </w:rPr>
        <w:t xml:space="preserve"> </w:t>
      </w:r>
      <w:r w:rsidR="001451DC" w:rsidRPr="001451DC">
        <w:rPr>
          <w:rFonts w:ascii="PT Astra Serif" w:hAnsi="PT Astra Serif"/>
          <w:bCs/>
          <w:color w:val="000000"/>
          <w:sz w:val="24"/>
          <w:szCs w:val="24"/>
        </w:rPr>
        <w:t>среди субъектов малого предпринимательства и социально ориентированных некоммерческих организаций</w:t>
      </w:r>
      <w:r w:rsidR="001451DC" w:rsidRPr="001451DC">
        <w:rPr>
          <w:rFonts w:ascii="PT Astra Serif" w:hAnsi="PT Astra Serif"/>
          <w:bCs/>
          <w:color w:val="000000"/>
          <w:sz w:val="24"/>
          <w:szCs w:val="24"/>
        </w:rPr>
        <w:t xml:space="preserve"> </w:t>
      </w:r>
      <w:r w:rsidR="00D77941" w:rsidRPr="001451DC">
        <w:rPr>
          <w:rFonts w:ascii="PT Astra Serif" w:hAnsi="PT Astra Serif"/>
          <w:bCs/>
          <w:color w:val="000000"/>
          <w:sz w:val="24"/>
          <w:szCs w:val="24"/>
        </w:rPr>
        <w:t xml:space="preserve">на право заключения муниципального контракта на </w:t>
      </w:r>
      <w:r w:rsidR="001451DC" w:rsidRPr="001451DC">
        <w:rPr>
          <w:rFonts w:ascii="PT Astra Serif" w:hAnsi="PT Astra Serif"/>
          <w:sz w:val="24"/>
          <w:szCs w:val="24"/>
        </w:rPr>
        <w:t>в</w:t>
      </w:r>
      <w:r w:rsidR="001451DC" w:rsidRPr="001451DC">
        <w:rPr>
          <w:rFonts w:ascii="PT Astra Serif" w:hAnsi="PT Astra Serif"/>
          <w:sz w:val="24"/>
          <w:szCs w:val="24"/>
        </w:rPr>
        <w:t xml:space="preserve">ыполнение работ по ремонту тротуаров в районе детского сада «Брусничка» в городе </w:t>
      </w:r>
      <w:proofErr w:type="spellStart"/>
      <w:r w:rsidR="001451DC" w:rsidRPr="001451DC">
        <w:rPr>
          <w:rFonts w:ascii="PT Astra Serif" w:hAnsi="PT Astra Serif"/>
          <w:sz w:val="24"/>
          <w:szCs w:val="24"/>
        </w:rPr>
        <w:t>Югорске</w:t>
      </w:r>
      <w:proofErr w:type="spellEnd"/>
      <w:r w:rsidR="001451DC" w:rsidRPr="001451DC">
        <w:rPr>
          <w:rFonts w:ascii="PT Astra Serif" w:hAnsi="PT Astra Serif"/>
          <w:sz w:val="24"/>
          <w:szCs w:val="24"/>
        </w:rPr>
        <w:t>.</w:t>
      </w:r>
    </w:p>
    <w:p w:rsidR="004B2ACF" w:rsidRPr="001451DC" w:rsidRDefault="004B2ACF" w:rsidP="004B2ACF">
      <w:pPr>
        <w:ind w:left="-851"/>
        <w:jc w:val="both"/>
        <w:rPr>
          <w:rFonts w:ascii="PT Astra Serif" w:hAnsi="PT Astra Serif"/>
          <w:sz w:val="24"/>
          <w:szCs w:val="24"/>
        </w:rPr>
      </w:pPr>
      <w:r w:rsidRPr="001451DC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– </w:t>
      </w:r>
      <w:hyperlink r:id="rId6" w:history="1">
        <w:r w:rsidRPr="001451DC">
          <w:rPr>
            <w:rFonts w:ascii="PT Astra Serif" w:hAnsi="PT Astra Serif"/>
            <w:sz w:val="24"/>
            <w:szCs w:val="24"/>
          </w:rPr>
          <w:t>http://zakupki.gov.ru/</w:t>
        </w:r>
      </w:hyperlink>
      <w:r w:rsidRPr="001451DC">
        <w:rPr>
          <w:rFonts w:ascii="PT Astra Serif" w:hAnsi="PT Astra Serif"/>
          <w:sz w:val="24"/>
          <w:szCs w:val="24"/>
        </w:rPr>
        <w:t>, код аукциона 01873000058220000</w:t>
      </w:r>
      <w:r w:rsidR="009D7D99" w:rsidRPr="001451DC">
        <w:rPr>
          <w:rFonts w:ascii="PT Astra Serif" w:hAnsi="PT Astra Serif"/>
          <w:sz w:val="24"/>
          <w:szCs w:val="24"/>
        </w:rPr>
        <w:t>9</w:t>
      </w:r>
      <w:r w:rsidR="001451DC" w:rsidRPr="001451DC">
        <w:rPr>
          <w:rFonts w:ascii="PT Astra Serif" w:hAnsi="PT Astra Serif"/>
          <w:sz w:val="24"/>
          <w:szCs w:val="24"/>
        </w:rPr>
        <w:t>7</w:t>
      </w:r>
      <w:r w:rsidRPr="001451DC">
        <w:rPr>
          <w:rFonts w:ascii="PT Astra Serif" w:hAnsi="PT Astra Serif"/>
          <w:sz w:val="24"/>
          <w:szCs w:val="24"/>
        </w:rPr>
        <w:t xml:space="preserve">. </w:t>
      </w:r>
    </w:p>
    <w:p w:rsidR="004B2ACF" w:rsidRPr="001451DC" w:rsidRDefault="004B2ACF" w:rsidP="004B2ACF">
      <w:pPr>
        <w:pStyle w:val="a3"/>
        <w:tabs>
          <w:tab w:val="left" w:pos="0"/>
        </w:tabs>
        <w:ind w:left="-851"/>
        <w:jc w:val="both"/>
        <w:rPr>
          <w:rFonts w:ascii="PT Astra Serif" w:hAnsi="PT Astra Serif"/>
          <w:sz w:val="24"/>
          <w:szCs w:val="24"/>
        </w:rPr>
      </w:pPr>
      <w:r w:rsidRPr="001451DC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1451DC" w:rsidRPr="001451DC">
        <w:rPr>
          <w:rFonts w:ascii="PT Astra Serif" w:hAnsi="PT Astra Serif"/>
          <w:sz w:val="24"/>
          <w:szCs w:val="24"/>
        </w:rPr>
        <w:t>223862201231086220100100970074399244</w:t>
      </w:r>
      <w:r w:rsidRPr="001451DC">
        <w:rPr>
          <w:rFonts w:ascii="PT Astra Serif" w:hAnsi="PT Astra Serif"/>
          <w:sz w:val="24"/>
          <w:szCs w:val="24"/>
        </w:rPr>
        <w:t>.</w:t>
      </w:r>
    </w:p>
    <w:p w:rsidR="004B2ACF" w:rsidRPr="001451DC" w:rsidRDefault="004B2ACF" w:rsidP="004B2ACF">
      <w:pPr>
        <w:pStyle w:val="a3"/>
        <w:tabs>
          <w:tab w:val="left" w:pos="0"/>
        </w:tabs>
        <w:ind w:left="-851"/>
        <w:jc w:val="both"/>
        <w:rPr>
          <w:rFonts w:ascii="PT Astra Serif" w:hAnsi="PT Astra Serif"/>
          <w:bCs/>
          <w:sz w:val="24"/>
          <w:szCs w:val="24"/>
        </w:rPr>
      </w:pPr>
      <w:r w:rsidRPr="001451DC">
        <w:rPr>
          <w:rFonts w:ascii="PT Astra Serif" w:hAnsi="PT Astra Serif"/>
          <w:sz w:val="24"/>
          <w:szCs w:val="24"/>
        </w:rPr>
        <w:t xml:space="preserve">2.  Начальная (максимальная) цена </w:t>
      </w:r>
      <w:r w:rsidR="006A30ED" w:rsidRPr="001451DC">
        <w:rPr>
          <w:rFonts w:ascii="PT Astra Serif" w:hAnsi="PT Astra Serif"/>
          <w:sz w:val="24"/>
          <w:szCs w:val="24"/>
        </w:rPr>
        <w:t>муниципального контракта</w:t>
      </w:r>
      <w:r w:rsidRPr="001451DC">
        <w:rPr>
          <w:rFonts w:ascii="PT Astra Serif" w:hAnsi="PT Astra Serif"/>
          <w:sz w:val="24"/>
          <w:szCs w:val="24"/>
        </w:rPr>
        <w:t xml:space="preserve">: </w:t>
      </w:r>
      <w:r w:rsidR="001451DC" w:rsidRPr="001451DC">
        <w:rPr>
          <w:rFonts w:ascii="PT Astra Serif" w:hAnsi="PT Astra Serif"/>
          <w:sz w:val="24"/>
          <w:szCs w:val="24"/>
        </w:rPr>
        <w:t>121 202,4</w:t>
      </w:r>
      <w:r w:rsidR="009D7D99" w:rsidRPr="001451DC">
        <w:rPr>
          <w:rFonts w:ascii="PT Astra Serif" w:hAnsi="PT Astra Serif"/>
          <w:sz w:val="24"/>
          <w:szCs w:val="24"/>
        </w:rPr>
        <w:t xml:space="preserve"> руб</w:t>
      </w:r>
      <w:r w:rsidRPr="001451DC">
        <w:rPr>
          <w:rFonts w:ascii="PT Astra Serif" w:hAnsi="PT Astra Serif"/>
          <w:sz w:val="24"/>
          <w:szCs w:val="24"/>
        </w:rPr>
        <w:t>.</w:t>
      </w:r>
    </w:p>
    <w:p w:rsidR="004B2ACF" w:rsidRPr="00617DE8" w:rsidRDefault="004B2ACF" w:rsidP="004B2ACF">
      <w:pPr>
        <w:pStyle w:val="ConsPlusNormal"/>
        <w:widowControl/>
        <w:tabs>
          <w:tab w:val="num" w:pos="-851"/>
        </w:tabs>
        <w:ind w:left="-851" w:firstLine="0"/>
        <w:jc w:val="both"/>
        <w:rPr>
          <w:rFonts w:ascii="PT Astra Serif" w:hAnsi="PT Astra Serif"/>
          <w:sz w:val="24"/>
          <w:szCs w:val="24"/>
        </w:rPr>
      </w:pPr>
      <w:r w:rsidRPr="00617DE8">
        <w:rPr>
          <w:rFonts w:ascii="PT Astra Serif" w:hAnsi="PT Astra Serif"/>
          <w:sz w:val="24"/>
          <w:szCs w:val="24"/>
        </w:rPr>
        <w:t xml:space="preserve">3. Заказчик: </w:t>
      </w:r>
      <w:bookmarkStart w:id="0" w:name="_GoBack"/>
      <w:bookmarkEnd w:id="0"/>
      <w:r w:rsidR="009D7D99" w:rsidRPr="00617DE8">
        <w:rPr>
          <w:rFonts w:ascii="PT Astra Serif" w:hAnsi="PT Astra Serif"/>
          <w:sz w:val="24"/>
          <w:szCs w:val="24"/>
        </w:rPr>
        <w:t xml:space="preserve">Департамент жилищно-коммунального и строительного комплекса администрации города </w:t>
      </w:r>
      <w:proofErr w:type="spellStart"/>
      <w:r w:rsidR="009D7D99" w:rsidRPr="00617DE8">
        <w:rPr>
          <w:rFonts w:ascii="PT Astra Serif" w:hAnsi="PT Astra Serif"/>
          <w:sz w:val="24"/>
          <w:szCs w:val="24"/>
        </w:rPr>
        <w:t>Югорска</w:t>
      </w:r>
      <w:proofErr w:type="spellEnd"/>
      <w:r w:rsidR="009D7D99" w:rsidRPr="00617DE8">
        <w:rPr>
          <w:rFonts w:ascii="PT Astra Serif" w:hAnsi="PT Astra Serif"/>
          <w:sz w:val="24"/>
          <w:szCs w:val="24"/>
        </w:rPr>
        <w:t xml:space="preserve">. </w:t>
      </w:r>
      <w:r w:rsidRPr="00617DE8">
        <w:rPr>
          <w:rFonts w:ascii="PT Astra Serif" w:hAnsi="PT Astra Serif"/>
          <w:sz w:val="24"/>
          <w:szCs w:val="24"/>
        </w:rPr>
        <w:t xml:space="preserve">Почтовый адрес: </w:t>
      </w:r>
      <w:r w:rsidR="009D7D99" w:rsidRPr="00617DE8">
        <w:rPr>
          <w:rFonts w:ascii="PT Astra Serif" w:hAnsi="PT Astra Serif"/>
          <w:sz w:val="24"/>
          <w:szCs w:val="24"/>
        </w:rPr>
        <w:t xml:space="preserve">628260, Ханты-Мансийский автономный округ – Югра, г. </w:t>
      </w:r>
      <w:proofErr w:type="spellStart"/>
      <w:r w:rsidR="009D7D99" w:rsidRPr="00617DE8">
        <w:rPr>
          <w:rFonts w:ascii="PT Astra Serif" w:hAnsi="PT Astra Serif"/>
          <w:sz w:val="24"/>
          <w:szCs w:val="24"/>
        </w:rPr>
        <w:t>Югорск</w:t>
      </w:r>
      <w:proofErr w:type="spellEnd"/>
      <w:r w:rsidR="009D7D99" w:rsidRPr="00617DE8">
        <w:rPr>
          <w:rFonts w:ascii="PT Astra Serif" w:hAnsi="PT Astra Serif"/>
          <w:sz w:val="24"/>
          <w:szCs w:val="24"/>
        </w:rPr>
        <w:t>, ул. Механизаторов, 22</w:t>
      </w:r>
    </w:p>
    <w:p w:rsidR="004B2ACF" w:rsidRPr="00617DE8" w:rsidRDefault="004B2ACF" w:rsidP="004B2ACF">
      <w:pPr>
        <w:pStyle w:val="ConsPlusNormal"/>
        <w:widowControl/>
        <w:tabs>
          <w:tab w:val="num" w:pos="-851"/>
        </w:tabs>
        <w:ind w:left="-851" w:firstLine="0"/>
        <w:jc w:val="both"/>
        <w:rPr>
          <w:rFonts w:ascii="PT Astra Serif" w:hAnsi="PT Astra Serif"/>
          <w:sz w:val="24"/>
          <w:szCs w:val="24"/>
        </w:rPr>
      </w:pPr>
      <w:r w:rsidRPr="00617DE8"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 w:rsidRPr="00617DE8">
        <w:rPr>
          <w:rFonts w:ascii="PT Astra Serif" w:hAnsi="PT Astra Serif"/>
          <w:sz w:val="24"/>
          <w:szCs w:val="24"/>
        </w:rPr>
        <w:t>ии ау</w:t>
      </w:r>
      <w:proofErr w:type="gramEnd"/>
      <w:r w:rsidRPr="00617DE8"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 </w:t>
      </w:r>
      <w:r w:rsidR="001451DC">
        <w:rPr>
          <w:rFonts w:ascii="PT Astra Serif" w:hAnsi="PT Astra Serif"/>
          <w:sz w:val="24"/>
          <w:szCs w:val="24"/>
        </w:rPr>
        <w:t>15</w:t>
      </w:r>
      <w:r w:rsidR="009D7D99" w:rsidRPr="00617DE8">
        <w:rPr>
          <w:rFonts w:ascii="PT Astra Serif" w:hAnsi="PT Astra Serif"/>
          <w:sz w:val="24"/>
          <w:szCs w:val="24"/>
        </w:rPr>
        <w:t>7</w:t>
      </w:r>
      <w:r w:rsidRPr="00617DE8">
        <w:rPr>
          <w:rFonts w:ascii="PT Astra Serif" w:hAnsi="PT Astra Serif"/>
          <w:sz w:val="24"/>
          <w:szCs w:val="24"/>
        </w:rPr>
        <w:t>).</w:t>
      </w:r>
    </w:p>
    <w:p w:rsidR="004B2ACF" w:rsidRPr="00617DE8" w:rsidRDefault="004B2ACF" w:rsidP="004B2ACF">
      <w:pPr>
        <w:ind w:left="-851"/>
        <w:jc w:val="both"/>
        <w:rPr>
          <w:rFonts w:ascii="PT Astra Serif" w:hAnsi="PT Astra Serif"/>
          <w:sz w:val="24"/>
          <w:szCs w:val="24"/>
        </w:rPr>
      </w:pPr>
      <w:r w:rsidRPr="00617DE8">
        <w:rPr>
          <w:rFonts w:ascii="PT Astra Serif" w:hAnsi="PT Astra Serif"/>
          <w:sz w:val="24"/>
          <w:szCs w:val="24"/>
        </w:rPr>
        <w:t xml:space="preserve">5. </w:t>
      </w:r>
      <w:proofErr w:type="gramStart"/>
      <w:r w:rsidRPr="00617DE8">
        <w:rPr>
          <w:rFonts w:ascii="PT Astra Serif" w:hAnsi="PT Astra Serif"/>
          <w:sz w:val="24"/>
          <w:szCs w:val="24"/>
        </w:rPr>
        <w:t>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  <w:proofErr w:type="gramEnd"/>
    </w:p>
    <w:p w:rsidR="004B2ACF" w:rsidRPr="00617DE8" w:rsidRDefault="004B2ACF" w:rsidP="004B2ACF">
      <w:pPr>
        <w:ind w:left="-851"/>
        <w:jc w:val="both"/>
        <w:rPr>
          <w:rFonts w:ascii="PT Astra Serif" w:hAnsi="PT Astra Serif"/>
          <w:sz w:val="24"/>
          <w:szCs w:val="24"/>
        </w:rPr>
      </w:pPr>
      <w:r w:rsidRPr="00617DE8"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4B2ACF" w:rsidRPr="00617DE8" w:rsidRDefault="004B2ACF" w:rsidP="004B2ACF">
      <w:pPr>
        <w:ind w:left="-851"/>
        <w:jc w:val="both"/>
        <w:rPr>
          <w:rFonts w:ascii="PT Astra Serif" w:hAnsi="PT Astra Serif"/>
          <w:bCs/>
          <w:sz w:val="24"/>
          <w:szCs w:val="24"/>
        </w:rPr>
      </w:pPr>
      <w:r w:rsidRPr="00617DE8">
        <w:rPr>
          <w:rFonts w:ascii="PT Astra Serif" w:hAnsi="PT Astra Serif"/>
          <w:color w:val="000000"/>
          <w:sz w:val="24"/>
          <w:szCs w:val="24"/>
        </w:rPr>
        <w:t xml:space="preserve">6.1 </w:t>
      </w:r>
      <w:r w:rsidRPr="00617DE8">
        <w:rPr>
          <w:rFonts w:ascii="PT Astra Serif" w:hAnsi="PT Astra Serif"/>
          <w:bCs/>
          <w:sz w:val="24"/>
          <w:szCs w:val="24"/>
        </w:rPr>
        <w:t xml:space="preserve">признать соответствующей извещению об осуществлении закупки заявку на участие в закупке с идентификационным номером: № </w:t>
      </w:r>
      <w:r w:rsidR="001451DC">
        <w:rPr>
          <w:rFonts w:ascii="PT Astra Serif" w:hAnsi="PT Astra Serif"/>
          <w:bCs/>
          <w:sz w:val="24"/>
          <w:szCs w:val="24"/>
        </w:rPr>
        <w:t>15</w:t>
      </w:r>
      <w:r w:rsidR="009D7D99" w:rsidRPr="00617DE8">
        <w:rPr>
          <w:rFonts w:ascii="PT Astra Serif" w:hAnsi="PT Astra Serif"/>
          <w:bCs/>
          <w:sz w:val="24"/>
          <w:szCs w:val="24"/>
        </w:rPr>
        <w:t>7</w:t>
      </w:r>
      <w:r w:rsidRPr="00617DE8">
        <w:rPr>
          <w:rFonts w:ascii="PT Astra Serif" w:hAnsi="PT Astra Serif"/>
          <w:bCs/>
          <w:sz w:val="24"/>
          <w:szCs w:val="24"/>
        </w:rPr>
        <w:t>.</w:t>
      </w:r>
    </w:p>
    <w:p w:rsidR="00285BAC" w:rsidRPr="00617DE8" w:rsidRDefault="004B2ACF" w:rsidP="005B3F9A">
      <w:pPr>
        <w:ind w:left="-851"/>
        <w:jc w:val="both"/>
        <w:rPr>
          <w:rFonts w:ascii="PT Astra Serif" w:hAnsi="PT Astra Serif"/>
          <w:sz w:val="24"/>
          <w:szCs w:val="24"/>
        </w:rPr>
      </w:pPr>
      <w:r w:rsidRPr="00617DE8"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 w:rsidRPr="00617DE8">
          <w:rPr>
            <w:rStyle w:val="a5"/>
            <w:rFonts w:ascii="PT Astra Serif" w:hAnsi="PT Astra Serif"/>
            <w:sz w:val="24"/>
            <w:szCs w:val="24"/>
          </w:rPr>
          <w:t>http://www.sberbank-ast.ru</w:t>
        </w:r>
      </w:hyperlink>
      <w:r w:rsidRPr="00617DE8">
        <w:rPr>
          <w:rFonts w:ascii="PT Astra Serif" w:hAnsi="PT Astra Serif"/>
          <w:sz w:val="24"/>
          <w:szCs w:val="24"/>
        </w:rPr>
        <w:t>.</w:t>
      </w:r>
    </w:p>
    <w:p w:rsidR="00285BAC" w:rsidRPr="00617DE8" w:rsidRDefault="00285BAC" w:rsidP="004B2ACF">
      <w:pPr>
        <w:jc w:val="center"/>
        <w:rPr>
          <w:rFonts w:ascii="PT Astra Serif" w:hAnsi="PT Astra Serif"/>
          <w:noProof/>
          <w:sz w:val="24"/>
          <w:szCs w:val="24"/>
        </w:rPr>
      </w:pPr>
    </w:p>
    <w:p w:rsidR="005B3F9A" w:rsidRPr="00617DE8" w:rsidRDefault="005B3F9A" w:rsidP="004B2ACF">
      <w:pPr>
        <w:jc w:val="center"/>
        <w:rPr>
          <w:rFonts w:ascii="PT Astra Serif" w:hAnsi="PT Astra Serif"/>
          <w:noProof/>
          <w:sz w:val="24"/>
          <w:szCs w:val="24"/>
        </w:rPr>
      </w:pPr>
    </w:p>
    <w:p w:rsidR="004B2ACF" w:rsidRPr="00B31971" w:rsidRDefault="004B2ACF" w:rsidP="004B2ACF">
      <w:pPr>
        <w:jc w:val="center"/>
        <w:rPr>
          <w:rFonts w:ascii="PT Astra Serif" w:hAnsi="PT Astra Serif"/>
          <w:noProof/>
          <w:sz w:val="24"/>
          <w:szCs w:val="24"/>
        </w:rPr>
      </w:pPr>
      <w:r w:rsidRPr="00B31971">
        <w:rPr>
          <w:rFonts w:ascii="PT Astra Serif" w:hAnsi="PT Astra Serif"/>
          <w:noProof/>
          <w:sz w:val="24"/>
          <w:szCs w:val="24"/>
        </w:rPr>
        <w:t>Сведения о решении</w:t>
      </w:r>
    </w:p>
    <w:p w:rsidR="004B2ACF" w:rsidRDefault="004B2ACF" w:rsidP="004B2ACF">
      <w:pPr>
        <w:jc w:val="center"/>
        <w:rPr>
          <w:sz w:val="24"/>
          <w:szCs w:val="24"/>
        </w:rPr>
      </w:pPr>
      <w:r>
        <w:rPr>
          <w:sz w:val="24"/>
          <w:szCs w:val="24"/>
        </w:rPr>
        <w:t>о соответствии/несоответствии заявки на участие в закупке требованиям</w:t>
      </w:r>
    </w:p>
    <w:p w:rsidR="005B3F9A" w:rsidRDefault="004B2ACF" w:rsidP="005B3F9A">
      <w:pPr>
        <w:jc w:val="center"/>
        <w:rPr>
          <w:rFonts w:ascii="PT Astra Serif" w:hAnsi="PT Astra Serif"/>
          <w:sz w:val="24"/>
          <w:szCs w:val="24"/>
        </w:rPr>
      </w:pPr>
      <w:r>
        <w:rPr>
          <w:sz w:val="24"/>
          <w:szCs w:val="24"/>
        </w:rPr>
        <w:t xml:space="preserve"> </w:t>
      </w:r>
      <w:r w:rsidRPr="002A373B">
        <w:rPr>
          <w:rFonts w:ascii="PT Astra Serif" w:hAnsi="PT Astra Serif"/>
          <w:sz w:val="24"/>
          <w:szCs w:val="24"/>
        </w:rPr>
        <w:t>извещени</w:t>
      </w:r>
      <w:r>
        <w:rPr>
          <w:rFonts w:ascii="PT Astra Serif" w:hAnsi="PT Astra Serif"/>
          <w:sz w:val="24"/>
          <w:szCs w:val="24"/>
        </w:rPr>
        <w:t>я</w:t>
      </w:r>
      <w:r w:rsidRPr="002A373B">
        <w:rPr>
          <w:rFonts w:ascii="PT Astra Serif" w:hAnsi="PT Astra Serif"/>
          <w:sz w:val="24"/>
          <w:szCs w:val="24"/>
        </w:rPr>
        <w:t xml:space="preserve"> об осуществлении закупки</w:t>
      </w:r>
    </w:p>
    <w:p w:rsidR="005B3F9A" w:rsidRDefault="005B3F9A" w:rsidP="005B3F9A">
      <w:pPr>
        <w:jc w:val="center"/>
        <w:rPr>
          <w:rFonts w:ascii="PT Astra Serif" w:hAnsi="PT Astra Serif"/>
          <w:sz w:val="24"/>
          <w:szCs w:val="24"/>
        </w:rPr>
      </w:pPr>
    </w:p>
    <w:p w:rsidR="00617DE8" w:rsidRDefault="00617DE8" w:rsidP="005B3F9A">
      <w:pPr>
        <w:jc w:val="center"/>
        <w:rPr>
          <w:rFonts w:ascii="PT Astra Serif" w:hAnsi="PT Astra Serif"/>
          <w:sz w:val="24"/>
          <w:szCs w:val="24"/>
        </w:rPr>
      </w:pPr>
    </w:p>
    <w:p w:rsidR="00617DE8" w:rsidRDefault="00617DE8" w:rsidP="005B3F9A">
      <w:pPr>
        <w:jc w:val="center"/>
        <w:rPr>
          <w:rFonts w:ascii="PT Astra Serif" w:hAnsi="PT Astra Serif"/>
          <w:sz w:val="24"/>
          <w:szCs w:val="24"/>
        </w:rPr>
      </w:pPr>
    </w:p>
    <w:p w:rsidR="00617DE8" w:rsidRDefault="00617DE8" w:rsidP="005B3F9A">
      <w:pPr>
        <w:jc w:val="center"/>
        <w:rPr>
          <w:rFonts w:ascii="PT Astra Serif" w:hAnsi="PT Astra Serif"/>
          <w:sz w:val="24"/>
          <w:szCs w:val="24"/>
        </w:rPr>
      </w:pPr>
    </w:p>
    <w:p w:rsidR="00617DE8" w:rsidRPr="005B3F9A" w:rsidRDefault="00617DE8" w:rsidP="005B3F9A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425" w:type="dxa"/>
        <w:tblInd w:w="-885" w:type="dxa"/>
        <w:tblLayout w:type="fixed"/>
        <w:tblLook w:val="01E0" w:firstRow="1" w:lastRow="1" w:firstColumn="1" w:lastColumn="1" w:noHBand="0" w:noVBand="0"/>
      </w:tblPr>
      <w:tblGrid>
        <w:gridCol w:w="5103"/>
        <w:gridCol w:w="3054"/>
        <w:gridCol w:w="2268"/>
      </w:tblGrid>
      <w:tr w:rsidR="004B2ACF" w:rsidRPr="00AB39CE" w:rsidTr="002A74A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ACF" w:rsidRPr="00AB39CE" w:rsidRDefault="004B2ACF" w:rsidP="002A74A0">
            <w:pPr>
              <w:spacing w:after="60"/>
              <w:jc w:val="center"/>
              <w:rPr>
                <w:rFonts w:ascii="PT Serif" w:hAnsi="PT Serif"/>
                <w:noProof/>
              </w:rPr>
            </w:pPr>
            <w:r w:rsidRPr="00AB39CE">
              <w:rPr>
                <w:rFonts w:ascii="PT Serif" w:hAnsi="PT Serif"/>
                <w:noProof/>
              </w:rPr>
              <w:t>Решение члена комиссии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ACF" w:rsidRPr="00AB39CE" w:rsidRDefault="004B2ACF" w:rsidP="002A74A0">
            <w:pPr>
              <w:spacing w:after="60"/>
              <w:jc w:val="center"/>
              <w:rPr>
                <w:rFonts w:ascii="PT Serif" w:hAnsi="PT Serif"/>
                <w:noProof/>
              </w:rPr>
            </w:pPr>
            <w:r w:rsidRPr="00AB39CE">
              <w:rPr>
                <w:rFonts w:ascii="PT Serif" w:hAnsi="PT Serif"/>
                <w:noProof/>
              </w:rPr>
              <w:t>Подпись члена комиссии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ACF" w:rsidRPr="00AB39CE" w:rsidRDefault="004B2ACF" w:rsidP="002A74A0">
            <w:pPr>
              <w:spacing w:after="60"/>
              <w:jc w:val="center"/>
              <w:rPr>
                <w:rFonts w:ascii="PT Serif" w:hAnsi="PT Serif"/>
                <w:noProof/>
              </w:rPr>
            </w:pPr>
            <w:r w:rsidRPr="00AB39CE">
              <w:rPr>
                <w:rFonts w:ascii="PT Serif" w:hAnsi="PT Serif"/>
                <w:noProof/>
              </w:rPr>
              <w:t>Состав комиссии</w:t>
            </w:r>
          </w:p>
        </w:tc>
      </w:tr>
      <w:tr w:rsidR="004B2ACF" w:rsidRPr="00F8170F" w:rsidTr="002A74A0">
        <w:trPr>
          <w:trHeight w:val="203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ACF" w:rsidRPr="00F8170F" w:rsidRDefault="004B2ACF" w:rsidP="002A74A0">
            <w:pPr>
              <w:jc w:val="both"/>
              <w:rPr>
                <w:rFonts w:ascii="PT Serif" w:hAnsi="PT Serif"/>
                <w:noProof/>
                <w:sz w:val="16"/>
                <w:szCs w:val="16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</w:t>
            </w:r>
            <w:r>
              <w:rPr>
                <w:rFonts w:ascii="PT Astra Serif" w:hAnsi="PT Astra Serif"/>
                <w:noProof/>
                <w:lang w:eastAsia="en-US"/>
              </w:rPr>
              <w:t>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>6  настоящего протокола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CF" w:rsidRPr="002A373B" w:rsidRDefault="004B2ACF" w:rsidP="002A74A0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ACF" w:rsidRPr="00F8170F" w:rsidRDefault="006A30ED" w:rsidP="002A74A0">
            <w:pPr>
              <w:spacing w:line="276" w:lineRule="auto"/>
              <w:jc w:val="center"/>
              <w:rPr>
                <w:rFonts w:ascii="PT Serif" w:eastAsia="Calibri" w:hAnsi="PT Serif"/>
                <w:sz w:val="22"/>
                <w:szCs w:val="22"/>
              </w:rPr>
            </w:pPr>
            <w:r>
              <w:rPr>
                <w:rFonts w:ascii="PT Serif" w:eastAsia="Calibri" w:hAnsi="PT Serif"/>
                <w:sz w:val="22"/>
                <w:szCs w:val="22"/>
              </w:rPr>
              <w:t>С.Д. Голин</w:t>
            </w:r>
          </w:p>
        </w:tc>
      </w:tr>
      <w:tr w:rsidR="004B2ACF" w:rsidRPr="00F8170F" w:rsidTr="002A74A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ACF" w:rsidRPr="00F8170F" w:rsidRDefault="004B2ACF" w:rsidP="002A74A0">
            <w:pPr>
              <w:jc w:val="both"/>
              <w:rPr>
                <w:rFonts w:ascii="PT Serif" w:hAnsi="PT Serif"/>
                <w:noProof/>
                <w:sz w:val="16"/>
                <w:szCs w:val="16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</w:t>
            </w:r>
            <w:r>
              <w:rPr>
                <w:rFonts w:ascii="PT Astra Serif" w:hAnsi="PT Astra Serif"/>
                <w:noProof/>
                <w:lang w:eastAsia="en-US"/>
              </w:rPr>
              <w:t>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>6  настоящего протокола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CF" w:rsidRPr="002A373B" w:rsidRDefault="004B2ACF" w:rsidP="002A74A0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ACF" w:rsidRPr="00F8170F" w:rsidRDefault="004A7199" w:rsidP="002A74A0">
            <w:pPr>
              <w:spacing w:line="276" w:lineRule="auto"/>
              <w:jc w:val="center"/>
              <w:rPr>
                <w:rFonts w:ascii="PT Serif" w:eastAsia="Calibri" w:hAnsi="PT Serif"/>
                <w:sz w:val="22"/>
                <w:szCs w:val="22"/>
              </w:rPr>
            </w:pPr>
            <w:r>
              <w:rPr>
                <w:rFonts w:ascii="PT Serif" w:eastAsia="Calibri" w:hAnsi="PT Serif"/>
                <w:sz w:val="22"/>
                <w:szCs w:val="22"/>
              </w:rPr>
              <w:t xml:space="preserve">О.С. </w:t>
            </w:r>
            <w:proofErr w:type="spellStart"/>
            <w:r>
              <w:rPr>
                <w:rFonts w:ascii="PT Serif" w:eastAsia="Calibri" w:hAnsi="PT Serif"/>
                <w:sz w:val="22"/>
                <w:szCs w:val="22"/>
              </w:rPr>
              <w:t>Валинурова</w:t>
            </w:r>
            <w:proofErr w:type="spellEnd"/>
          </w:p>
        </w:tc>
      </w:tr>
      <w:tr w:rsidR="004B2ACF" w:rsidRPr="00F8170F" w:rsidTr="002A74A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CF" w:rsidRPr="00F8170F" w:rsidRDefault="004B2ACF" w:rsidP="002A74A0">
            <w:pPr>
              <w:jc w:val="both"/>
              <w:rPr>
                <w:rFonts w:ascii="PT Serif" w:hAnsi="PT Serif"/>
                <w:noProof/>
                <w:sz w:val="16"/>
                <w:szCs w:val="16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</w:t>
            </w:r>
            <w:r>
              <w:rPr>
                <w:rFonts w:ascii="PT Astra Serif" w:hAnsi="PT Astra Serif"/>
                <w:noProof/>
                <w:lang w:eastAsia="en-US"/>
              </w:rPr>
              <w:t>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>6  настоящего протокола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CF" w:rsidRPr="002A373B" w:rsidRDefault="004B2ACF" w:rsidP="002A74A0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ACF" w:rsidRPr="00F8170F" w:rsidRDefault="004B2ACF" w:rsidP="002A74A0">
            <w:pPr>
              <w:spacing w:line="276" w:lineRule="auto"/>
              <w:jc w:val="center"/>
              <w:rPr>
                <w:rFonts w:ascii="PT Serif" w:hAnsi="PT Serif"/>
                <w:sz w:val="22"/>
                <w:szCs w:val="22"/>
              </w:rPr>
            </w:pPr>
            <w:r>
              <w:rPr>
                <w:rFonts w:ascii="PT Serif" w:hAnsi="PT Serif"/>
                <w:sz w:val="22"/>
                <w:szCs w:val="22"/>
              </w:rPr>
              <w:t>А.Т. Абдуллаев</w:t>
            </w:r>
          </w:p>
        </w:tc>
      </w:tr>
    </w:tbl>
    <w:p w:rsidR="004B2ACF" w:rsidRPr="00F8170F" w:rsidRDefault="004B2ACF" w:rsidP="004B2ACF">
      <w:pPr>
        <w:rPr>
          <w:rFonts w:ascii="PT Astra Serif" w:hAnsi="PT Astra Serif"/>
          <w:b/>
          <w:sz w:val="24"/>
          <w:szCs w:val="24"/>
        </w:rPr>
      </w:pPr>
    </w:p>
    <w:p w:rsidR="005B3F9A" w:rsidRDefault="005B3F9A" w:rsidP="005B3F9A">
      <w:pPr>
        <w:rPr>
          <w:rFonts w:ascii="PT Astra Serif" w:hAnsi="PT Astra Serif"/>
          <w:b/>
          <w:sz w:val="24"/>
          <w:szCs w:val="24"/>
        </w:rPr>
      </w:pPr>
    </w:p>
    <w:p w:rsidR="005B3F9A" w:rsidRDefault="005B3F9A" w:rsidP="005B3F9A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С.Д. Голин                                        </w:t>
      </w:r>
      <w:r w:rsidRPr="0064226C">
        <w:rPr>
          <w:rFonts w:ascii="PT Astra Serif" w:hAnsi="PT Astra Serif"/>
          <w:b/>
          <w:sz w:val="24"/>
          <w:szCs w:val="24"/>
        </w:rPr>
        <w:t xml:space="preserve"> </w:t>
      </w:r>
    </w:p>
    <w:p w:rsidR="005B3F9A" w:rsidRDefault="005B3F9A" w:rsidP="005B3F9A">
      <w:pPr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Члены  комиссии</w:t>
      </w:r>
    </w:p>
    <w:p w:rsidR="005B3F9A" w:rsidRPr="00AE7C9E" w:rsidRDefault="005B3F9A" w:rsidP="005B3F9A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______________О.С. </w:t>
      </w:r>
      <w:proofErr w:type="spellStart"/>
      <w:r>
        <w:rPr>
          <w:rFonts w:ascii="PT Astra Serif" w:hAnsi="PT Astra Serif"/>
          <w:sz w:val="24"/>
          <w:szCs w:val="24"/>
        </w:rPr>
        <w:t>Валинурова</w:t>
      </w:r>
      <w:proofErr w:type="spellEnd"/>
    </w:p>
    <w:p w:rsidR="005B3F9A" w:rsidRDefault="005B3F9A" w:rsidP="005B3F9A">
      <w:pPr>
        <w:jc w:val="right"/>
        <w:rPr>
          <w:rFonts w:ascii="PT Astra Serif" w:hAnsi="PT Astra Serif"/>
          <w:sz w:val="24"/>
          <w:szCs w:val="24"/>
          <w:lang w:eastAsia="en-US"/>
        </w:rPr>
      </w:pPr>
      <w:r w:rsidRPr="00AE7C9E">
        <w:rPr>
          <w:rFonts w:ascii="PT Astra Serif" w:hAnsi="PT Astra Serif"/>
          <w:sz w:val="24"/>
          <w:szCs w:val="24"/>
        </w:rPr>
        <w:tab/>
      </w:r>
      <w:r w:rsidRPr="00AE7C9E">
        <w:rPr>
          <w:rFonts w:ascii="PT Astra Serif" w:hAnsi="PT Astra Serif"/>
          <w:sz w:val="24"/>
          <w:szCs w:val="24"/>
        </w:rPr>
        <w:tab/>
      </w:r>
      <w:r w:rsidRPr="00AE7C9E">
        <w:rPr>
          <w:rFonts w:ascii="PT Astra Serif" w:hAnsi="PT Astra Serif"/>
          <w:sz w:val="24"/>
          <w:szCs w:val="24"/>
        </w:rPr>
        <w:tab/>
      </w:r>
      <w:r w:rsidRPr="00AE7C9E">
        <w:rPr>
          <w:rFonts w:ascii="PT Astra Serif" w:hAnsi="PT Astra Serif"/>
          <w:sz w:val="24"/>
          <w:szCs w:val="24"/>
        </w:rPr>
        <w:tab/>
        <w:t xml:space="preserve"> _______________</w:t>
      </w:r>
      <w:r w:rsidRPr="00AE7C9E">
        <w:rPr>
          <w:rFonts w:ascii="PT Astra Serif" w:hAnsi="PT Astra Serif"/>
          <w:sz w:val="24"/>
          <w:szCs w:val="24"/>
          <w:lang w:eastAsia="en-US"/>
        </w:rPr>
        <w:t xml:space="preserve"> А.Т. Абдуллаев</w:t>
      </w:r>
    </w:p>
    <w:p w:rsidR="004B2ACF" w:rsidRDefault="004B2ACF" w:rsidP="004B2ACF">
      <w:pPr>
        <w:rPr>
          <w:rFonts w:ascii="PT Astra Serif" w:hAnsi="PT Astra Serif"/>
          <w:sz w:val="24"/>
          <w:szCs w:val="24"/>
        </w:rPr>
      </w:pPr>
    </w:p>
    <w:p w:rsidR="004B2ACF" w:rsidRPr="00F8170F" w:rsidRDefault="004B2ACF" w:rsidP="004B2ACF">
      <w:pPr>
        <w:ind w:left="-851"/>
        <w:jc w:val="right"/>
        <w:rPr>
          <w:rFonts w:ascii="PT Astra Serif" w:hAnsi="PT Astra Serif"/>
          <w:sz w:val="24"/>
          <w:szCs w:val="24"/>
        </w:rPr>
      </w:pPr>
      <w:r w:rsidRPr="00F8170F">
        <w:rPr>
          <w:rFonts w:ascii="PT Astra Serif" w:hAnsi="PT Astra Serif"/>
          <w:sz w:val="24"/>
          <w:szCs w:val="24"/>
        </w:rPr>
        <w:tab/>
      </w:r>
      <w:r w:rsidRPr="00F8170F">
        <w:rPr>
          <w:rFonts w:ascii="PT Astra Serif" w:hAnsi="PT Astra Serif"/>
          <w:sz w:val="24"/>
          <w:szCs w:val="24"/>
        </w:rPr>
        <w:tab/>
      </w:r>
      <w:r w:rsidRPr="00F8170F">
        <w:rPr>
          <w:rFonts w:ascii="PT Astra Serif" w:hAnsi="PT Astra Serif"/>
          <w:sz w:val="24"/>
          <w:szCs w:val="24"/>
        </w:rPr>
        <w:tab/>
      </w:r>
      <w:r w:rsidRPr="00F8170F">
        <w:rPr>
          <w:rFonts w:ascii="PT Astra Serif" w:hAnsi="PT Astra Serif"/>
          <w:sz w:val="24"/>
          <w:szCs w:val="24"/>
        </w:rPr>
        <w:tab/>
        <w:t xml:space="preserve"> </w:t>
      </w:r>
    </w:p>
    <w:p w:rsidR="004B2ACF" w:rsidRPr="00F8170F" w:rsidRDefault="004B2ACF" w:rsidP="004B2ACF">
      <w:pPr>
        <w:ind w:left="-851"/>
        <w:rPr>
          <w:rFonts w:ascii="PT Astra Serif" w:hAnsi="PT Astra Serif"/>
          <w:sz w:val="24"/>
          <w:szCs w:val="24"/>
        </w:rPr>
      </w:pPr>
    </w:p>
    <w:p w:rsidR="004B2ACF" w:rsidRDefault="004B2ACF" w:rsidP="004B2ACF">
      <w:pPr>
        <w:ind w:left="-851"/>
        <w:jc w:val="both"/>
        <w:rPr>
          <w:rFonts w:ascii="PT Serif" w:hAnsi="PT Serif"/>
          <w:b/>
          <w:color w:val="FF0000"/>
          <w:sz w:val="16"/>
          <w:szCs w:val="16"/>
        </w:rPr>
      </w:pPr>
      <w:r w:rsidRPr="00F8170F">
        <w:rPr>
          <w:rFonts w:ascii="PT Astra Serif" w:hAnsi="PT Astra Serif"/>
          <w:sz w:val="24"/>
          <w:szCs w:val="24"/>
        </w:rPr>
        <w:t xml:space="preserve">      </w:t>
      </w:r>
      <w:r w:rsidRPr="00F8170F">
        <w:rPr>
          <w:sz w:val="24"/>
          <w:szCs w:val="24"/>
        </w:rPr>
        <w:t xml:space="preserve">  Представитель заказчика:                 </w:t>
      </w:r>
      <w:r w:rsidR="00CB132B">
        <w:rPr>
          <w:sz w:val="24"/>
          <w:szCs w:val="24"/>
        </w:rPr>
        <w:t xml:space="preserve">                           </w:t>
      </w:r>
      <w:r w:rsidRPr="00F8170F">
        <w:rPr>
          <w:sz w:val="24"/>
          <w:szCs w:val="24"/>
        </w:rPr>
        <w:t xml:space="preserve">         _______________</w:t>
      </w:r>
      <w:r w:rsidRPr="00F8170F">
        <w:rPr>
          <w:rFonts w:ascii="PT Astra Serif" w:hAnsi="PT Astra Serif"/>
          <w:sz w:val="24"/>
          <w:szCs w:val="24"/>
        </w:rPr>
        <w:t xml:space="preserve"> </w:t>
      </w:r>
      <w:r w:rsidR="00AF678B">
        <w:rPr>
          <w:rFonts w:ascii="PT Astra Serif" w:hAnsi="PT Astra Serif"/>
          <w:sz w:val="24"/>
          <w:szCs w:val="24"/>
        </w:rPr>
        <w:t>Е.Н.</w:t>
      </w:r>
      <w:r w:rsidR="001451DC">
        <w:rPr>
          <w:rFonts w:ascii="PT Astra Serif" w:hAnsi="PT Astra Serif"/>
          <w:sz w:val="24"/>
          <w:szCs w:val="24"/>
        </w:rPr>
        <w:t xml:space="preserve"> </w:t>
      </w:r>
      <w:r w:rsidR="00AF678B">
        <w:rPr>
          <w:rFonts w:ascii="PT Astra Serif" w:hAnsi="PT Astra Serif"/>
          <w:sz w:val="24"/>
          <w:szCs w:val="24"/>
        </w:rPr>
        <w:t>Сметанина</w:t>
      </w:r>
    </w:p>
    <w:p w:rsidR="004B2ACF" w:rsidRDefault="004B2ACF" w:rsidP="004B2ACF">
      <w:pPr>
        <w:ind w:left="-851"/>
        <w:rPr>
          <w:rFonts w:ascii="PT Serif" w:hAnsi="PT Serif"/>
          <w:b/>
          <w:color w:val="FF0000"/>
          <w:sz w:val="16"/>
          <w:szCs w:val="16"/>
        </w:rPr>
      </w:pPr>
    </w:p>
    <w:p w:rsidR="00A70E00" w:rsidRDefault="00A70E00"/>
    <w:sectPr w:rsidR="00A70E00" w:rsidSect="00617DE8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7E1DFA"/>
    <w:multiLevelType w:val="hybridMultilevel"/>
    <w:tmpl w:val="96BAC80E"/>
    <w:lvl w:ilvl="0" w:tplc="7E3E9FE4">
      <w:start w:val="1"/>
      <w:numFmt w:val="decimal"/>
      <w:lvlText w:val="%1."/>
      <w:lvlJc w:val="left"/>
      <w:pPr>
        <w:ind w:left="644" w:hanging="360"/>
      </w:pPr>
      <w:rPr>
        <w:rFonts w:ascii="PT Serif" w:hAnsi="PT Serif"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89A"/>
    <w:rsid w:val="001451DC"/>
    <w:rsid w:val="001666BA"/>
    <w:rsid w:val="00285BAC"/>
    <w:rsid w:val="004A7199"/>
    <w:rsid w:val="004B2ACF"/>
    <w:rsid w:val="004F7E66"/>
    <w:rsid w:val="005B3F9A"/>
    <w:rsid w:val="00617DE8"/>
    <w:rsid w:val="006A30ED"/>
    <w:rsid w:val="008B3EC3"/>
    <w:rsid w:val="008E63FE"/>
    <w:rsid w:val="0096689A"/>
    <w:rsid w:val="009D7D99"/>
    <w:rsid w:val="00A70E00"/>
    <w:rsid w:val="00AF678B"/>
    <w:rsid w:val="00B7759C"/>
    <w:rsid w:val="00C1083C"/>
    <w:rsid w:val="00CB132B"/>
    <w:rsid w:val="00D77941"/>
    <w:rsid w:val="00E978D8"/>
    <w:rsid w:val="00EC7046"/>
    <w:rsid w:val="00F71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AC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4B2ACF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4B2AC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4B2AC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4B2ACF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C704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C704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AC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4B2ACF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4B2AC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4B2AC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4B2ACF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C704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C704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803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2</Pages>
  <Words>623</Words>
  <Characters>3556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Боярищева Татьяна Федоровна</dc:creator>
  <cp:keywords/>
  <dc:description/>
  <cp:lastModifiedBy>Боярищева Татьяна Федоровна</cp:lastModifiedBy>
  <cp:revision>11</cp:revision>
  <cp:lastPrinted>2022-04-21T04:44:00Z</cp:lastPrinted>
  <dcterms:created xsi:type="dcterms:W3CDTF">2022-03-30T09:28:00Z</dcterms:created>
  <dcterms:modified xsi:type="dcterms:W3CDTF">2022-06-15T10:24:00Z</dcterms:modified>
</cp:coreProperties>
</file>