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A9372F" w:rsidRPr="003F236A" w:rsidTr="00A9372F">
        <w:trPr>
          <w:trHeight w:val="2484"/>
        </w:trPr>
        <w:tc>
          <w:tcPr>
            <w:tcW w:w="3428"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A9372F" w:rsidRPr="003F236A" w:rsidRDefault="0016359C" w:rsidP="00A9372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00A9372F" w:rsidRPr="003F236A">
              <w:rPr>
                <w:rFonts w:ascii="Times New Roman" w:hAnsi="Times New Roman" w:cs="Times New Roman"/>
                <w:sz w:val="24"/>
                <w:szCs w:val="24"/>
              </w:rPr>
              <w:t xml:space="preserve"> г.</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p>
    <w:p w:rsidR="00A9372F" w:rsidRP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 xml:space="preserve"> на право заключения гражданско-правового </w:t>
      </w:r>
      <w:r w:rsidR="0016359C">
        <w:rPr>
          <w:rFonts w:ascii="Times New Roman" w:hAnsi="Times New Roman" w:cs="Times New Roman"/>
          <w:sz w:val="24"/>
          <w:szCs w:val="24"/>
        </w:rPr>
        <w:t xml:space="preserve">договора на поставку </w:t>
      </w:r>
      <w:r w:rsidR="00B2322B">
        <w:rPr>
          <w:rFonts w:ascii="Times New Roman" w:hAnsi="Times New Roman" w:cs="Times New Roman"/>
          <w:sz w:val="24"/>
          <w:szCs w:val="24"/>
        </w:rPr>
        <w:t>сахара</w:t>
      </w:r>
    </w:p>
    <w:p w:rsidR="00A9372F" w:rsidRPr="00A9372F"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1E093D" w:rsidRDefault="001E093D" w:rsidP="00A9372F">
      <w:pPr>
        <w:keepNext/>
        <w:keepLines/>
        <w:widowControl w:val="0"/>
        <w:suppressLineNumbers/>
        <w:suppressAutoHyphens/>
        <w:jc w:val="center"/>
        <w:rPr>
          <w:rFonts w:ascii="Times New Roman" w:hAnsi="Times New Roman" w:cs="Times New Roman"/>
          <w:b/>
          <w:bCs/>
          <w:sz w:val="24"/>
          <w:szCs w:val="24"/>
        </w:rPr>
      </w:pPr>
    </w:p>
    <w:p w:rsidR="001E093D" w:rsidRDefault="001E093D" w:rsidP="00A9372F">
      <w:pPr>
        <w:keepNext/>
        <w:keepLines/>
        <w:widowControl w:val="0"/>
        <w:suppressLineNumbers/>
        <w:suppressAutoHyphens/>
        <w:jc w:val="center"/>
        <w:rPr>
          <w:rFonts w:ascii="Times New Roman" w:hAnsi="Times New Roman" w:cs="Times New Roman"/>
          <w:b/>
          <w:bCs/>
          <w:sz w:val="24"/>
          <w:szCs w:val="24"/>
        </w:rPr>
      </w:pPr>
    </w:p>
    <w:p w:rsidR="001E093D" w:rsidRDefault="001E093D" w:rsidP="00A9372F">
      <w:pPr>
        <w:keepNext/>
        <w:keepLines/>
        <w:widowControl w:val="0"/>
        <w:suppressLineNumbers/>
        <w:suppressAutoHyphens/>
        <w:jc w:val="center"/>
        <w:rPr>
          <w:rFonts w:ascii="Times New Roman" w:hAnsi="Times New Roman" w:cs="Times New Roman"/>
          <w:b/>
          <w:bCs/>
          <w:sz w:val="24"/>
          <w:szCs w:val="24"/>
        </w:rPr>
      </w:pPr>
    </w:p>
    <w:p w:rsidR="00A9372F" w:rsidRPr="00D10E4C" w:rsidRDefault="0016359C" w:rsidP="00A9372F">
      <w:pPr>
        <w:keepNext/>
        <w:keepLines/>
        <w:widowControl w:val="0"/>
        <w:suppressLineNumbers/>
        <w:suppressAutoHyphens/>
        <w:jc w:val="center"/>
        <w:rPr>
          <w:b/>
          <w:bCs/>
        </w:rPr>
      </w:pPr>
      <w:r>
        <w:rPr>
          <w:rFonts w:ascii="Times New Roman" w:hAnsi="Times New Roman" w:cs="Times New Roman"/>
          <w:b/>
          <w:bCs/>
          <w:sz w:val="24"/>
          <w:szCs w:val="24"/>
        </w:rPr>
        <w:t>2018</w:t>
      </w:r>
      <w:r w:rsidR="00A9372F">
        <w:rPr>
          <w:rFonts w:ascii="Times New Roman" w:hAnsi="Times New Roman" w:cs="Times New Roman"/>
          <w:b/>
          <w:bCs/>
          <w:sz w:val="24"/>
          <w:szCs w:val="24"/>
        </w:rPr>
        <w:t>г.</w:t>
      </w:r>
    </w:p>
    <w:p w:rsidR="00A9372F" w:rsidRDefault="00A9372F" w:rsidP="00A9372F">
      <w:pPr>
        <w:pStyle w:val="ConsPlusNormal"/>
        <w:widowControl/>
        <w:numPr>
          <w:ilvl w:val="0"/>
          <w:numId w:val="24"/>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A9372F" w:rsidRDefault="00A9372F" w:rsidP="00A9372F">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A9372F" w:rsidTr="00A9372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A9372F" w:rsidTr="00A9372F">
        <w:tc>
          <w:tcPr>
            <w:tcW w:w="10348" w:type="dxa"/>
            <w:gridSpan w:val="3"/>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Pr="00B2322B" w:rsidRDefault="00B2322B" w:rsidP="00FE02FB">
            <w:pPr>
              <w:rPr>
                <w:rFonts w:ascii="Times New Roman" w:hAnsi="Times New Roman" w:cs="Times New Roman"/>
                <w:b/>
              </w:rPr>
            </w:pPr>
            <w:r w:rsidRPr="00B2322B">
              <w:rPr>
                <w:rFonts w:ascii="Times New Roman" w:hAnsi="Times New Roman" w:cs="Times New Roman"/>
                <w:b/>
              </w:rPr>
              <w:t>183862200926886220100100070141081000</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B30EFA">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FE02FB">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Pr="0016359C" w:rsidRDefault="00A9372F" w:rsidP="001E093D">
            <w:pPr>
              <w:keepNext/>
              <w:keepLines/>
              <w:widowControl w:val="0"/>
              <w:suppressLineNumbers/>
              <w:suppressAutoHyphens/>
              <w:spacing w:after="0" w:line="240" w:lineRule="auto"/>
              <w:jc w:val="both"/>
              <w:rPr>
                <w:rFonts w:ascii="Times New Roman" w:hAnsi="Times New Roman" w:cs="Times New Roman"/>
                <w:sz w:val="24"/>
                <w:szCs w:val="24"/>
              </w:rPr>
            </w:pPr>
            <w:r w:rsidRPr="0016359C">
              <w:rPr>
                <w:rFonts w:ascii="Times New Roman" w:hAnsi="Times New Roman" w:cs="Times New Roman"/>
                <w:sz w:val="24"/>
                <w:szCs w:val="24"/>
              </w:rPr>
              <w:t xml:space="preserve">Аукцион в электронной форме на право заключения гражданско-правового договора на </w:t>
            </w:r>
            <w:r w:rsidR="00B2322B">
              <w:rPr>
                <w:rFonts w:ascii="Times New Roman" w:hAnsi="Times New Roman" w:cs="Times New Roman"/>
                <w:sz w:val="24"/>
                <w:szCs w:val="24"/>
              </w:rPr>
              <w:t>поставку сахара</w:t>
            </w:r>
            <w:r w:rsidR="0016359C" w:rsidRPr="0016359C">
              <w:rPr>
                <w:rFonts w:ascii="Times New Roman" w:hAnsi="Times New Roman" w:cs="Times New Roman"/>
                <w:sz w:val="24"/>
                <w:szCs w:val="24"/>
              </w:rPr>
              <w:t>.</w:t>
            </w:r>
          </w:p>
        </w:tc>
      </w:tr>
      <w:bookmarkEnd w:id="5"/>
      <w:tr w:rsidR="00A9372F" w:rsidTr="00A9372F">
        <w:trPr>
          <w:trHeight w:val="45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Pr="007D0A6D" w:rsidRDefault="00A9372F" w:rsidP="00A9372F">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 xml:space="preserve">Место доставки товара: 628260 ул. Садовая д. 72, ул. Ермака, д.7, г. </w:t>
            </w:r>
            <w:proofErr w:type="spellStart"/>
            <w:r w:rsidRPr="007D0A6D">
              <w:rPr>
                <w:rFonts w:ascii="Times New Roman" w:hAnsi="Times New Roman" w:cs="Times New Roman"/>
                <w:sz w:val="24"/>
                <w:szCs w:val="24"/>
              </w:rPr>
              <w:t>Югорск</w:t>
            </w:r>
            <w:proofErr w:type="spellEnd"/>
            <w:r w:rsidRPr="007D0A6D">
              <w:rPr>
                <w:rFonts w:ascii="Times New Roman" w:hAnsi="Times New Roman" w:cs="Times New Roman"/>
                <w:sz w:val="24"/>
                <w:szCs w:val="24"/>
              </w:rPr>
              <w:t>, Ханты-Мансийский автономный округ-Югра, Тюменская область.</w:t>
            </w:r>
            <w:proofErr w:type="gramEnd"/>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FE02FB">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FE02F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Pr="00FE02FB" w:rsidRDefault="00A9372F" w:rsidP="00FE02FB">
            <w:pPr>
              <w:spacing w:after="0"/>
              <w:jc w:val="both"/>
              <w:rPr>
                <w:rFonts w:ascii="Times New Roman" w:hAnsi="Times New Roman" w:cs="Times New Roman"/>
                <w:sz w:val="24"/>
                <w:szCs w:val="24"/>
              </w:rPr>
            </w:pPr>
            <w:r w:rsidRPr="00FE02FB">
              <w:rPr>
                <w:rFonts w:ascii="Times New Roman" w:hAnsi="Times New Roman" w:cs="Times New Roman"/>
                <w:sz w:val="24"/>
                <w:szCs w:val="24"/>
              </w:rPr>
              <w:t xml:space="preserve">Сроки поставки товара: </w:t>
            </w:r>
            <w:proofErr w:type="gramStart"/>
            <w:r w:rsidRPr="00FE02FB">
              <w:rPr>
                <w:rFonts w:ascii="Times New Roman" w:hAnsi="Times New Roman" w:cs="Times New Roman"/>
                <w:sz w:val="24"/>
                <w:szCs w:val="24"/>
              </w:rPr>
              <w:t>с даты заключения</w:t>
            </w:r>
            <w:proofErr w:type="gramEnd"/>
            <w:r w:rsidRPr="00FE02FB">
              <w:rPr>
                <w:rFonts w:ascii="Times New Roman" w:hAnsi="Times New Roman" w:cs="Times New Roman"/>
                <w:sz w:val="24"/>
                <w:szCs w:val="24"/>
              </w:rPr>
              <w:t xml:space="preserve"> договора</w:t>
            </w:r>
            <w:r w:rsidR="0016359C" w:rsidRPr="00FE02FB">
              <w:rPr>
                <w:rFonts w:ascii="Times New Roman" w:hAnsi="Times New Roman" w:cs="Times New Roman"/>
                <w:sz w:val="24"/>
                <w:szCs w:val="24"/>
              </w:rPr>
              <w:t xml:space="preserve"> по 31.12.2018</w:t>
            </w:r>
            <w:r w:rsidRPr="00FE02FB">
              <w:rPr>
                <w:rFonts w:ascii="Times New Roman" w:hAnsi="Times New Roman" w:cs="Times New Roman"/>
                <w:sz w:val="24"/>
                <w:szCs w:val="24"/>
              </w:rPr>
              <w:t xml:space="preserve">г. </w:t>
            </w:r>
          </w:p>
          <w:p w:rsidR="00FE02FB" w:rsidRPr="00FE02FB" w:rsidRDefault="00B2322B" w:rsidP="00FE02F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w:t>
            </w:r>
            <w:r w:rsidRPr="00FE02FB">
              <w:rPr>
                <w:rFonts w:ascii="Times New Roman" w:hAnsi="Times New Roman" w:cs="Times New Roman"/>
                <w:sz w:val="24"/>
                <w:szCs w:val="24"/>
              </w:rPr>
              <w:t>о адресу</w:t>
            </w:r>
            <w:r>
              <w:rPr>
                <w:rFonts w:ascii="Times New Roman" w:hAnsi="Times New Roman" w:cs="Times New Roman"/>
                <w:sz w:val="24"/>
                <w:szCs w:val="24"/>
              </w:rPr>
              <w:t>:</w:t>
            </w:r>
            <w:r w:rsidRPr="00FE02FB">
              <w:rPr>
                <w:rFonts w:ascii="Times New Roman" w:hAnsi="Times New Roman" w:cs="Times New Roman"/>
                <w:sz w:val="24"/>
                <w:szCs w:val="24"/>
              </w:rPr>
              <w:t xml:space="preserve"> </w:t>
            </w:r>
            <w:r w:rsidR="00FE02FB" w:rsidRPr="00FE02FB">
              <w:rPr>
                <w:rFonts w:ascii="Times New Roman" w:hAnsi="Times New Roman" w:cs="Times New Roman"/>
                <w:sz w:val="24"/>
                <w:szCs w:val="24"/>
              </w:rPr>
              <w:t xml:space="preserve">628260 ул. Садовая д. 72, г. </w:t>
            </w:r>
            <w:proofErr w:type="spellStart"/>
            <w:r w:rsidR="00FE02FB" w:rsidRPr="00FE02FB">
              <w:rPr>
                <w:rFonts w:ascii="Times New Roman" w:hAnsi="Times New Roman" w:cs="Times New Roman"/>
                <w:sz w:val="24"/>
                <w:szCs w:val="24"/>
              </w:rPr>
              <w:t>Югорск</w:t>
            </w:r>
            <w:proofErr w:type="spellEnd"/>
            <w:r w:rsidR="00FE02FB" w:rsidRPr="00FE02FB">
              <w:rPr>
                <w:rFonts w:ascii="Times New Roman" w:hAnsi="Times New Roman" w:cs="Times New Roman"/>
                <w:sz w:val="24"/>
                <w:szCs w:val="24"/>
              </w:rPr>
              <w:t>, Ханты-Мансийский автономный округ - Югра, Тюменская область  по заявке Заказчи</w:t>
            </w:r>
            <w:r>
              <w:rPr>
                <w:rFonts w:ascii="Times New Roman" w:hAnsi="Times New Roman" w:cs="Times New Roman"/>
                <w:sz w:val="24"/>
                <w:szCs w:val="24"/>
              </w:rPr>
              <w:t>ка:  понедельник, четверг с 08.00 часов до 15</w:t>
            </w:r>
            <w:r w:rsidR="00FE02FB" w:rsidRPr="00FE02FB">
              <w:rPr>
                <w:rFonts w:ascii="Times New Roman" w:hAnsi="Times New Roman" w:cs="Times New Roman"/>
                <w:sz w:val="24"/>
                <w:szCs w:val="24"/>
              </w:rPr>
              <w:t>.00 часов.</w:t>
            </w:r>
          </w:p>
          <w:p w:rsidR="00FE02FB" w:rsidRPr="00FE02FB" w:rsidRDefault="00B2322B" w:rsidP="00FE02F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w:t>
            </w:r>
            <w:r w:rsidR="00FE02FB" w:rsidRPr="00FE02FB">
              <w:rPr>
                <w:rFonts w:ascii="Times New Roman" w:hAnsi="Times New Roman" w:cs="Times New Roman"/>
                <w:sz w:val="24"/>
                <w:szCs w:val="24"/>
              </w:rPr>
              <w:t xml:space="preserve">о адресу: 628260 ул. Ермака д. 7, г. </w:t>
            </w:r>
            <w:proofErr w:type="spellStart"/>
            <w:r w:rsidR="00FE02FB" w:rsidRPr="00FE02FB">
              <w:rPr>
                <w:rFonts w:ascii="Times New Roman" w:hAnsi="Times New Roman" w:cs="Times New Roman"/>
                <w:sz w:val="24"/>
                <w:szCs w:val="24"/>
              </w:rPr>
              <w:t>Югорск</w:t>
            </w:r>
            <w:proofErr w:type="spellEnd"/>
            <w:r w:rsidR="00FE02FB" w:rsidRPr="00FE02FB">
              <w:rPr>
                <w:rFonts w:ascii="Times New Roman" w:hAnsi="Times New Roman" w:cs="Times New Roman"/>
                <w:sz w:val="24"/>
                <w:szCs w:val="24"/>
              </w:rPr>
              <w:t xml:space="preserve">, Ханты-Мансийский автономный округ - Югра, Тюменская область по заявке Заказчика:  </w:t>
            </w:r>
            <w:r>
              <w:rPr>
                <w:rFonts w:ascii="Times New Roman" w:hAnsi="Times New Roman" w:cs="Times New Roman"/>
                <w:sz w:val="24"/>
                <w:szCs w:val="24"/>
              </w:rPr>
              <w:t>понедельник, четверг с 08.00 часов до 15</w:t>
            </w:r>
            <w:r w:rsidRPr="00FE02FB">
              <w:rPr>
                <w:rFonts w:ascii="Times New Roman" w:hAnsi="Times New Roman" w:cs="Times New Roman"/>
                <w:sz w:val="24"/>
                <w:szCs w:val="24"/>
              </w:rPr>
              <w:t>.00 часов</w:t>
            </w:r>
            <w:r w:rsidR="00FE02FB" w:rsidRPr="00FE02FB">
              <w:rPr>
                <w:rFonts w:ascii="Times New Roman" w:hAnsi="Times New Roman" w:cs="Times New Roman"/>
                <w:sz w:val="24"/>
                <w:szCs w:val="24"/>
              </w:rPr>
              <w:t xml:space="preserve">. </w:t>
            </w:r>
          </w:p>
          <w:p w:rsidR="00A9372F" w:rsidRPr="00FE02FB" w:rsidRDefault="00A9372F" w:rsidP="00FE02FB">
            <w:pPr>
              <w:autoSpaceDE w:val="0"/>
              <w:autoSpaceDN w:val="0"/>
              <w:adjustRightInd w:val="0"/>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FE02FB">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B2322B" w:rsidP="00A9372F">
            <w:pPr>
              <w:spacing w:after="0" w:line="240" w:lineRule="auto"/>
              <w:jc w:val="both"/>
              <w:rPr>
                <w:rFonts w:ascii="Times New Roman" w:hAnsi="Times New Roman" w:cs="Times New Roman"/>
                <w:b/>
                <w:bCs/>
                <w:color w:val="000000"/>
              </w:rPr>
            </w:pPr>
            <w:r>
              <w:rPr>
                <w:rFonts w:ascii="Times New Roman" w:hAnsi="Times New Roman" w:cs="Times New Roman"/>
                <w:b/>
                <w:sz w:val="24"/>
                <w:szCs w:val="24"/>
              </w:rPr>
              <w:t>425 000</w:t>
            </w:r>
            <w:r>
              <w:rPr>
                <w:rFonts w:ascii="Times New Roman" w:hAnsi="Times New Roman" w:cs="Times New Roman"/>
                <w:b/>
                <w:bCs/>
                <w:color w:val="000000"/>
              </w:rPr>
              <w:t xml:space="preserve"> (четыреста двадцать пять тысяч</w:t>
            </w:r>
            <w:r w:rsidR="0016359C">
              <w:rPr>
                <w:rFonts w:ascii="Times New Roman" w:hAnsi="Times New Roman" w:cs="Times New Roman"/>
                <w:b/>
                <w:bCs/>
                <w:color w:val="000000"/>
              </w:rPr>
              <w:t>) рублей</w:t>
            </w:r>
            <w:r w:rsidR="00A9372F">
              <w:rPr>
                <w:rFonts w:ascii="Times New Roman" w:hAnsi="Times New Roman" w:cs="Times New Roman"/>
                <w:b/>
                <w:bCs/>
                <w:color w:val="000000"/>
              </w:rPr>
              <w:t xml:space="preserve"> 00 копеек. </w:t>
            </w:r>
          </w:p>
          <w:p w:rsidR="00A9372F" w:rsidRDefault="00A9372F" w:rsidP="00A9372F">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A9372F" w:rsidRPr="00BF2E70" w:rsidRDefault="00A9372F" w:rsidP="00A9372F">
            <w:pPr>
              <w:pStyle w:val="af6"/>
              <w:autoSpaceDE w:val="0"/>
              <w:autoSpaceDN w:val="0"/>
              <w:adjustRightInd w:val="0"/>
              <w:ind w:left="360"/>
            </w:pPr>
            <w:r>
              <w:t xml:space="preserve">- </w:t>
            </w:r>
            <w:r w:rsidRPr="00BF2E70">
              <w:t>Продукты питания для детей дошкольного возраста - за счет средств от прино</w:t>
            </w:r>
            <w:r w:rsidR="0016359C">
              <w:t>сящей доход деятельности на 2018</w:t>
            </w:r>
            <w:r w:rsidRPr="00BF2E70">
              <w:t>год.</w:t>
            </w:r>
          </w:p>
          <w:p w:rsidR="00A9372F" w:rsidRDefault="00A9372F" w:rsidP="00A9372F">
            <w:pPr>
              <w:pStyle w:val="af6"/>
              <w:autoSpaceDE w:val="0"/>
              <w:autoSpaceDN w:val="0"/>
              <w:adjustRightInd w:val="0"/>
              <w:ind w:left="360"/>
            </w:pPr>
            <w:r>
              <w:t xml:space="preserve">- </w:t>
            </w:r>
            <w:r w:rsidRPr="00BF2E70">
              <w:t>Продукты питания для детей школьного возраста – за</w:t>
            </w:r>
            <w:r w:rsidR="0016359C">
              <w:t xml:space="preserve"> счет бюджета г. </w:t>
            </w:r>
            <w:proofErr w:type="spellStart"/>
            <w:r w:rsidR="0016359C">
              <w:t>Югорска</w:t>
            </w:r>
            <w:proofErr w:type="spellEnd"/>
            <w:r w:rsidR="0016359C">
              <w:t xml:space="preserve"> на 2018</w:t>
            </w:r>
            <w:r w:rsidRPr="00BF2E70">
              <w:t>г.</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оплаты по цене единицы </w:t>
            </w:r>
            <w:r>
              <w:rPr>
                <w:rFonts w:ascii="Times New Roman" w:hAnsi="Times New Roman" w:cs="Times New Roman"/>
                <w:sz w:val="24"/>
                <w:szCs w:val="24"/>
              </w:rPr>
              <w:lastRenderedPageBreak/>
              <w:t>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не предусмотрена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A9372F" w:rsidRDefault="00A9372F" w:rsidP="00A9372F">
            <w:pPr>
              <w:pStyle w:val="4"/>
              <w:keepNext w:val="0"/>
              <w:spacing w:before="0" w:line="276" w:lineRule="auto"/>
              <w:rPr>
                <w:rFonts w:ascii="Times New Roman" w:hAnsi="Times New Roman"/>
              </w:rPr>
            </w:pPr>
            <w:r>
              <w:rPr>
                <w:rFonts w:ascii="Times New Roman" w:hAnsi="Times New Roman"/>
              </w:rPr>
              <w:lastRenderedPageBreak/>
              <w:t>Требования к участникам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A9372F" w:rsidRDefault="00A9372F" w:rsidP="00A9372F">
            <w:pPr>
              <w:suppressAutoHyphens/>
              <w:spacing w:after="0" w:line="240" w:lineRule="auto"/>
              <w:jc w:val="both"/>
              <w:rPr>
                <w:rFonts w:ascii="Times New Roman" w:hAnsi="Times New Roman" w:cs="Times New Roman"/>
                <w:sz w:val="24"/>
                <w:szCs w:val="24"/>
              </w:rPr>
            </w:pP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A9372F" w:rsidRDefault="00A9372F" w:rsidP="00A9372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9372F" w:rsidRDefault="00A9372F" w:rsidP="00A9372F">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 указанных физических лиц наказания</w:t>
            </w:r>
            <w:r w:rsidR="001E093D">
              <w:rPr>
                <w:rFonts w:ascii="Times New Roman" w:hAnsi="Times New Roman" w:cs="Times New Roman"/>
                <w:sz w:val="24"/>
                <w:szCs w:val="24"/>
              </w:rPr>
              <w:t xml:space="preserve"> </w:t>
            </w:r>
            <w:r>
              <w:rPr>
                <w:rFonts w:ascii="Times New Roman" w:hAnsi="Times New Roman" w:cs="Times New Roman"/>
                <w:sz w:val="24"/>
                <w:szCs w:val="24"/>
              </w:rPr>
              <w:t>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5.1) участник закупки - юридическое лицо, которое в течение </w:t>
            </w:r>
            <w:r>
              <w:rPr>
                <w:rFonts w:ascii="Times New Roman" w:hAnsi="Times New Roman" w:cs="Times New Roman"/>
                <w:sz w:val="24"/>
                <w:szCs w:val="24"/>
              </w:rPr>
              <w:lastRenderedPageBreak/>
              <w:t>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9372F" w:rsidRDefault="00A9372F" w:rsidP="00A9372F">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9372F" w:rsidRDefault="00A9372F" w:rsidP="00A9372F">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 привлечении к исполнению контракта </w:t>
            </w:r>
            <w:r>
              <w:rPr>
                <w:rFonts w:ascii="Times New Roman" w:hAnsi="Times New Roman" w:cs="Times New Roman"/>
                <w:sz w:val="24"/>
                <w:szCs w:val="24"/>
              </w:rPr>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w:t>
            </w:r>
            <w:r w:rsidR="00593906">
              <w:rPr>
                <w:rFonts w:ascii="Times New Roman" w:hAnsi="Times New Roman" w:cs="Times New Roman"/>
                <w:sz w:val="24"/>
                <w:szCs w:val="24"/>
              </w:rPr>
              <w:t>12</w:t>
            </w:r>
            <w:r w:rsidR="0016359C">
              <w:rPr>
                <w:rFonts w:ascii="Times New Roman" w:hAnsi="Times New Roman" w:cs="Times New Roman"/>
                <w:sz w:val="24"/>
                <w:szCs w:val="24"/>
              </w:rPr>
              <w:t xml:space="preserve">__» </w:t>
            </w:r>
            <w:r w:rsidR="00593906">
              <w:rPr>
                <w:rFonts w:ascii="Times New Roman" w:hAnsi="Times New Roman" w:cs="Times New Roman"/>
                <w:sz w:val="24"/>
                <w:szCs w:val="24"/>
              </w:rPr>
              <w:t>февраля</w:t>
            </w:r>
            <w:r w:rsidR="0016359C">
              <w:rPr>
                <w:rFonts w:ascii="Times New Roman" w:hAnsi="Times New Roman" w:cs="Times New Roman"/>
                <w:sz w:val="24"/>
                <w:szCs w:val="24"/>
              </w:rPr>
              <w:t xml:space="preserve"> _____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w:t>
            </w:r>
            <w:r w:rsidR="00593906">
              <w:rPr>
                <w:rFonts w:ascii="Times New Roman" w:hAnsi="Times New Roman" w:cs="Times New Roman"/>
                <w:sz w:val="24"/>
                <w:szCs w:val="24"/>
              </w:rPr>
              <w:t>19</w:t>
            </w:r>
            <w:r w:rsidR="0016359C">
              <w:rPr>
                <w:rFonts w:ascii="Times New Roman" w:hAnsi="Times New Roman" w:cs="Times New Roman"/>
                <w:sz w:val="24"/>
                <w:szCs w:val="24"/>
              </w:rPr>
              <w:t>__»  _</w:t>
            </w:r>
            <w:r w:rsidR="00593906">
              <w:rPr>
                <w:rFonts w:ascii="Times New Roman" w:hAnsi="Times New Roman" w:cs="Times New Roman"/>
                <w:sz w:val="24"/>
                <w:szCs w:val="24"/>
              </w:rPr>
              <w:t>февраля</w:t>
            </w:r>
            <w:r w:rsidR="0016359C">
              <w:rPr>
                <w:rFonts w:ascii="Times New Roman" w:hAnsi="Times New Roman" w:cs="Times New Roman"/>
                <w:sz w:val="24"/>
                <w:szCs w:val="24"/>
              </w:rPr>
              <w:t>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372F" w:rsidTr="00A9372F">
        <w:trPr>
          <w:trHeight w:val="124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w:t>
            </w:r>
            <w:r w:rsidR="0016359C">
              <w:rPr>
                <w:rFonts w:ascii="Times New Roman" w:hAnsi="Times New Roman" w:cs="Times New Roman"/>
                <w:sz w:val="24"/>
                <w:szCs w:val="24"/>
              </w:rPr>
              <w:t>ов 00    минут «</w:t>
            </w:r>
            <w:r w:rsidR="00593906">
              <w:rPr>
                <w:rFonts w:ascii="Times New Roman" w:hAnsi="Times New Roman" w:cs="Times New Roman"/>
                <w:sz w:val="24"/>
                <w:szCs w:val="24"/>
              </w:rPr>
              <w:t>21</w:t>
            </w:r>
            <w:r w:rsidR="0016359C">
              <w:rPr>
                <w:rFonts w:ascii="Times New Roman" w:hAnsi="Times New Roman" w:cs="Times New Roman"/>
                <w:sz w:val="24"/>
                <w:szCs w:val="24"/>
              </w:rPr>
              <w:t xml:space="preserve">__» </w:t>
            </w:r>
            <w:r w:rsidR="00593906">
              <w:rPr>
                <w:rFonts w:ascii="Times New Roman" w:hAnsi="Times New Roman" w:cs="Times New Roman"/>
                <w:sz w:val="24"/>
                <w:szCs w:val="24"/>
              </w:rPr>
              <w:t>февраля</w:t>
            </w:r>
            <w:r w:rsidR="0016359C">
              <w:rPr>
                <w:rFonts w:ascii="Times New Roman" w:hAnsi="Times New Roman" w:cs="Times New Roman"/>
                <w:sz w:val="24"/>
                <w:szCs w:val="24"/>
              </w:rPr>
              <w:t xml:space="preserve"> _____  2018</w:t>
            </w:r>
            <w:r>
              <w:rPr>
                <w:rFonts w:ascii="Times New Roman" w:hAnsi="Times New Roman" w:cs="Times New Roman"/>
                <w:sz w:val="24"/>
                <w:szCs w:val="24"/>
              </w:rPr>
              <w:t xml:space="preserve"> года.</w:t>
            </w:r>
          </w:p>
        </w:tc>
      </w:tr>
      <w:tr w:rsidR="00A9372F" w:rsidTr="00A9372F">
        <w:trPr>
          <w:trHeight w:val="125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FE02FB"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93906">
              <w:rPr>
                <w:rFonts w:ascii="Times New Roman" w:hAnsi="Times New Roman" w:cs="Times New Roman"/>
                <w:sz w:val="24"/>
                <w:szCs w:val="24"/>
              </w:rPr>
              <w:t>22</w:t>
            </w:r>
            <w:r>
              <w:rPr>
                <w:rFonts w:ascii="Times New Roman" w:hAnsi="Times New Roman" w:cs="Times New Roman"/>
                <w:sz w:val="24"/>
                <w:szCs w:val="24"/>
              </w:rPr>
              <w:t xml:space="preserve">__»    </w:t>
            </w:r>
            <w:r w:rsidR="00593906">
              <w:rPr>
                <w:rFonts w:ascii="Times New Roman" w:hAnsi="Times New Roman" w:cs="Times New Roman"/>
                <w:sz w:val="24"/>
                <w:szCs w:val="24"/>
              </w:rPr>
              <w:t>февраля</w:t>
            </w:r>
            <w:r>
              <w:rPr>
                <w:rFonts w:ascii="Times New Roman" w:hAnsi="Times New Roman" w:cs="Times New Roman"/>
                <w:sz w:val="24"/>
                <w:szCs w:val="24"/>
              </w:rPr>
              <w:t>________  2018</w:t>
            </w:r>
            <w:r w:rsidR="00A9372F">
              <w:rPr>
                <w:rFonts w:ascii="Times New Roman" w:hAnsi="Times New Roman" w:cs="Times New Roman"/>
                <w:sz w:val="24"/>
                <w:szCs w:val="24"/>
              </w:rPr>
              <w:t xml:space="preserve"> года</w:t>
            </w:r>
          </w:p>
        </w:tc>
      </w:tr>
      <w:tr w:rsidR="00A9372F" w:rsidTr="00A9372F">
        <w:trPr>
          <w:trHeight w:val="92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FE02FB"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3906">
              <w:rPr>
                <w:rFonts w:ascii="Times New Roman" w:hAnsi="Times New Roman" w:cs="Times New Roman"/>
                <w:sz w:val="24"/>
                <w:szCs w:val="24"/>
              </w:rPr>
              <w:t>26</w:t>
            </w:r>
            <w:r>
              <w:rPr>
                <w:rFonts w:ascii="Times New Roman" w:hAnsi="Times New Roman" w:cs="Times New Roman"/>
                <w:sz w:val="24"/>
                <w:szCs w:val="24"/>
              </w:rPr>
              <w:t>__»  _</w:t>
            </w:r>
            <w:r w:rsidR="00593906">
              <w:rPr>
                <w:rFonts w:ascii="Times New Roman" w:hAnsi="Times New Roman" w:cs="Times New Roman"/>
                <w:sz w:val="24"/>
                <w:szCs w:val="24"/>
              </w:rPr>
              <w:t>февраля</w:t>
            </w:r>
            <w:bookmarkStart w:id="14" w:name="_GoBack"/>
            <w:bookmarkEnd w:id="14"/>
            <w:r>
              <w:rPr>
                <w:rFonts w:ascii="Times New Roman" w:hAnsi="Times New Roman" w:cs="Times New Roman"/>
                <w:sz w:val="24"/>
                <w:szCs w:val="24"/>
              </w:rPr>
              <w:t>________  2018</w:t>
            </w:r>
            <w:r w:rsidR="00A9372F">
              <w:rPr>
                <w:rFonts w:ascii="Times New Roman" w:hAnsi="Times New Roman" w:cs="Times New Roman"/>
                <w:sz w:val="24"/>
                <w:szCs w:val="24"/>
              </w:rPr>
              <w:t>года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A9372F" w:rsidRDefault="00A9372F" w:rsidP="00A9372F">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16359C" w:rsidRPr="00471309" w:rsidRDefault="001E093D" w:rsidP="0016359C">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0016359C" w:rsidRPr="0016359C">
              <w:rPr>
                <w:rFonts w:ascii="Times New Roman" w:hAnsi="Times New Roman" w:cs="Times New Roman"/>
                <w:sz w:val="24"/>
                <w:szCs w:val="24"/>
              </w:rPr>
              <w:t xml:space="preserve">конкретные показатели, соответствующие значениям, </w:t>
            </w:r>
            <w:r w:rsidR="0016359C" w:rsidRPr="0016359C">
              <w:rPr>
                <w:rFonts w:ascii="Times New Roman" w:hAnsi="Times New Roman" w:cs="Times New Roman"/>
                <w:sz w:val="24"/>
                <w:szCs w:val="24"/>
              </w:rPr>
              <w:lastRenderedPageBreak/>
              <w:t>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0016359C" w:rsidRPr="0016359C">
              <w:rPr>
                <w:rFonts w:ascii="Times New Roman" w:hAnsi="Times New Roman" w:cs="Times New Roman"/>
                <w:color w:val="FF0000"/>
                <w:sz w:val="24"/>
                <w:szCs w:val="24"/>
              </w:rPr>
              <w:t xml:space="preserve"> </w:t>
            </w:r>
            <w:r w:rsidR="0016359C" w:rsidRPr="00471309">
              <w:rPr>
                <w:rFonts w:ascii="Times New Roman" w:hAnsi="Times New Roman" w:cs="Times New Roman"/>
                <w:sz w:val="24"/>
                <w:szCs w:val="24"/>
              </w:rPr>
              <w:t>наименование страны происхождения товара.</w:t>
            </w:r>
            <w:proofErr w:type="gramEnd"/>
          </w:p>
          <w:p w:rsidR="0016359C" w:rsidRPr="00471309" w:rsidRDefault="0016359C" w:rsidP="0016359C">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6359C" w:rsidRPr="00471309" w:rsidRDefault="0016359C" w:rsidP="0016359C">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16359C" w:rsidRPr="00BF148A" w:rsidRDefault="0016359C" w:rsidP="00CB3A14">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6359C" w:rsidRPr="00CB3A14" w:rsidRDefault="0016359C" w:rsidP="0016359C">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16359C" w:rsidRPr="00CB3A14" w:rsidRDefault="0016359C" w:rsidP="0016359C">
            <w:pPr>
              <w:numPr>
                <w:ilvl w:val="0"/>
                <w:numId w:val="1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w:t>
            </w:r>
            <w:r w:rsidRPr="00CB3A14">
              <w:rPr>
                <w:rFonts w:ascii="Times New Roman" w:hAnsi="Times New Roman" w:cs="Times New Roman"/>
                <w:sz w:val="24"/>
                <w:szCs w:val="24"/>
              </w:rPr>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w:t>
            </w:r>
            <w:r w:rsidR="00CB3A14" w:rsidRPr="00CB3A14">
              <w:rPr>
                <w:rFonts w:ascii="Times New Roman" w:hAnsi="Times New Roman" w:cs="Times New Roman"/>
                <w:sz w:val="24"/>
                <w:szCs w:val="24"/>
              </w:rPr>
              <w:t xml:space="preserve">ки, а именно: </w:t>
            </w:r>
            <w:r w:rsidR="00CB3A14" w:rsidRPr="00CB3A14">
              <w:rPr>
                <w:rFonts w:ascii="Times New Roman" w:hAnsi="Times New Roman" w:cs="Times New Roman"/>
                <w:b/>
                <w:sz w:val="24"/>
                <w:szCs w:val="24"/>
              </w:rPr>
              <w:t>не установлено</w:t>
            </w:r>
            <w:r w:rsidRPr="00CB3A14">
              <w:rPr>
                <w:rFonts w:ascii="Times New Roman" w:hAnsi="Times New Roman" w:cs="Times New Roman"/>
                <w:b/>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не требуется</w:t>
            </w:r>
            <w:r w:rsidRPr="00CB3A14">
              <w:rPr>
                <w:rFonts w:ascii="Times New Roman" w:hAnsi="Times New Roman" w:cs="Times New Roman"/>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w:t>
            </w:r>
            <w:r w:rsidRPr="00CB3A14">
              <w:rPr>
                <w:rFonts w:ascii="Times New Roman" w:hAnsi="Times New Roman" w:cs="Times New Roman"/>
                <w:sz w:val="24"/>
                <w:szCs w:val="24"/>
              </w:rPr>
              <w:lastRenderedPageBreak/>
              <w:t>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16359C" w:rsidRPr="00CB3A14" w:rsidRDefault="0016359C" w:rsidP="0016359C">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sidR="00CB3A14">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CB3A14">
              <w:rPr>
                <w:rFonts w:ascii="Times New Roman" w:hAnsi="Times New Roman" w:cs="Times New Roman"/>
                <w:b/>
                <w:sz w:val="24"/>
                <w:szCs w:val="24"/>
              </w:rPr>
              <w:t xml:space="preserve"> требуется;</w:t>
            </w:r>
          </w:p>
          <w:p w:rsidR="0016359C" w:rsidRPr="001E093D" w:rsidRDefault="0016359C" w:rsidP="001E093D">
            <w:pPr>
              <w:autoSpaceDE w:val="0"/>
              <w:autoSpaceDN w:val="0"/>
              <w:adjustRightInd w:val="0"/>
              <w:spacing w:after="0" w:line="240" w:lineRule="auto"/>
              <w:ind w:left="34" w:firstLine="142"/>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требуется</w:t>
            </w:r>
            <w:r w:rsidR="001E093D">
              <w:rPr>
                <w:rFonts w:ascii="Times New Roman" w:hAnsi="Times New Roman" w:cs="Times New Roman"/>
                <w:b/>
                <w:sz w:val="24"/>
                <w:szCs w:val="24"/>
              </w:rPr>
              <w:t xml:space="preserve">: </w:t>
            </w:r>
            <w:r w:rsidR="001E093D">
              <w:rPr>
                <w:rFonts w:ascii="Times New Roman" w:hAnsi="Times New Roman" w:cs="Times New Roman"/>
                <w:sz w:val="24"/>
                <w:szCs w:val="24"/>
              </w:rPr>
              <w:t>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w:t>
            </w:r>
            <w:proofErr w:type="gramEnd"/>
            <w:r w:rsidR="001E093D">
              <w:rPr>
                <w:rFonts w:ascii="Times New Roman" w:hAnsi="Times New Roman" w:cs="Times New Roman"/>
                <w:sz w:val="24"/>
                <w:szCs w:val="24"/>
              </w:rPr>
              <w:t xml:space="preserve">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6359C" w:rsidRPr="00C103A1" w:rsidRDefault="0016359C" w:rsidP="0016359C">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103A1" w:rsidRPr="00C103A1">
              <w:rPr>
                <w:rFonts w:ascii="Times New Roman" w:hAnsi="Times New Roman" w:cs="Times New Roman"/>
                <w:sz w:val="24"/>
                <w:szCs w:val="24"/>
              </w:rPr>
              <w:t xml:space="preserve"> </w:t>
            </w:r>
            <w:r w:rsidR="00FE02FB">
              <w:rPr>
                <w:rFonts w:ascii="Times New Roman" w:hAnsi="Times New Roman" w:cs="Times New Roman"/>
                <w:sz w:val="24"/>
                <w:szCs w:val="24"/>
              </w:rPr>
              <w:t>–</w:t>
            </w:r>
            <w:r w:rsidR="00C103A1" w:rsidRPr="00C103A1">
              <w:rPr>
                <w:rFonts w:ascii="Times New Roman" w:hAnsi="Times New Roman" w:cs="Times New Roman"/>
                <w:sz w:val="24"/>
                <w:szCs w:val="24"/>
              </w:rPr>
              <w:t xml:space="preserve"> </w:t>
            </w:r>
            <w:r w:rsidR="00FE02FB" w:rsidRPr="00FE02FB">
              <w:rPr>
                <w:rFonts w:ascii="Times New Roman" w:hAnsi="Times New Roman" w:cs="Times New Roman"/>
                <w:b/>
                <w:sz w:val="24"/>
                <w:szCs w:val="24"/>
              </w:rPr>
              <w:t>не</w:t>
            </w:r>
            <w:r w:rsidR="00FE02FB">
              <w:rPr>
                <w:rFonts w:ascii="Times New Roman" w:hAnsi="Times New Roman" w:cs="Times New Roman"/>
                <w:sz w:val="24"/>
                <w:szCs w:val="24"/>
              </w:rPr>
              <w:t xml:space="preserve"> </w:t>
            </w:r>
            <w:r w:rsidR="00C103A1" w:rsidRPr="00C103A1">
              <w:rPr>
                <w:rFonts w:ascii="Times New Roman" w:hAnsi="Times New Roman" w:cs="Times New Roman"/>
                <w:b/>
                <w:sz w:val="24"/>
                <w:szCs w:val="24"/>
              </w:rPr>
              <w:t>требуется</w:t>
            </w:r>
            <w:r w:rsidRPr="00C103A1">
              <w:rPr>
                <w:rFonts w:ascii="Times New Roman" w:hAnsi="Times New Roman" w:cs="Times New Roman"/>
                <w:b/>
                <w:sz w:val="24"/>
                <w:szCs w:val="24"/>
              </w:rPr>
              <w:t>;</w:t>
            </w:r>
          </w:p>
          <w:p w:rsidR="00A9372F" w:rsidRPr="00C103A1" w:rsidRDefault="0016359C" w:rsidP="00C103A1">
            <w:pPr>
              <w:suppressAutoHyphens/>
              <w:spacing w:line="240" w:lineRule="auto"/>
              <w:ind w:left="33" w:firstLine="142"/>
              <w:jc w:val="both"/>
              <w:rPr>
                <w:rFonts w:ascii="Times New Roman" w:eastAsia="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C103A1" w:rsidRPr="00C103A1">
              <w:rPr>
                <w:rFonts w:ascii="Times New Roman" w:hAnsi="Times New Roman" w:cs="Times New Roman"/>
                <w:sz w:val="24"/>
                <w:szCs w:val="24"/>
              </w:rPr>
              <w:t xml:space="preserve">- </w:t>
            </w:r>
            <w:r w:rsidRPr="00C103A1">
              <w:rPr>
                <w:rFonts w:ascii="Times New Roman" w:hAnsi="Times New Roman" w:cs="Times New Roman"/>
                <w:b/>
                <w:sz w:val="24"/>
                <w:szCs w:val="24"/>
              </w:rPr>
              <w:t>не требуется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w:t>
            </w:r>
            <w:r>
              <w:rPr>
                <w:rFonts w:ascii="Times New Roman" w:eastAsia="Times New Roman" w:hAnsi="Times New Roman" w:cs="Times New Roman"/>
                <w:sz w:val="24"/>
                <w:szCs w:val="24"/>
              </w:rPr>
              <w:lastRenderedPageBreak/>
              <w:t>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w:t>
            </w:r>
            <w:r>
              <w:rPr>
                <w:rFonts w:ascii="Times New Roman" w:eastAsia="Times New Roman" w:hAnsi="Times New Roman" w:cs="Times New Roman"/>
                <w:sz w:val="24"/>
                <w:szCs w:val="24"/>
              </w:rPr>
              <w:lastRenderedPageBreak/>
              <w:t xml:space="preserve">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Pr>
                <w:rFonts w:ascii="Times New Roman" w:eastAsia="Times New Roman" w:hAnsi="Times New Roman" w:cs="Times New Roman"/>
                <w:sz w:val="24"/>
                <w:szCs w:val="24"/>
              </w:rPr>
              <w:lastRenderedPageBreak/>
              <w:t>заданными техническим заданием:</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w:t>
            </w:r>
            <w:r>
              <w:rPr>
                <w:rFonts w:ascii="Times New Roman" w:eastAsia="Times New Roman" w:hAnsi="Times New Roman" w:cs="Times New Roman"/>
                <w:sz w:val="24"/>
                <w:szCs w:val="24"/>
              </w:rPr>
              <w:lastRenderedPageBreak/>
              <w:t xml:space="preserve">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A9372F" w:rsidRDefault="00A9372F" w:rsidP="00A9372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372F" w:rsidTr="00A9372F">
        <w:trPr>
          <w:trHeight w:val="868"/>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B2322B" w:rsidRDefault="00A9372F" w:rsidP="00B2322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w:t>
            </w:r>
            <w:r w:rsidR="00C103A1">
              <w:rPr>
                <w:rFonts w:ascii="Times New Roman" w:hAnsi="Times New Roman" w:cs="Times New Roman"/>
                <w:sz w:val="24"/>
                <w:szCs w:val="24"/>
                <w:u w:val="single"/>
              </w:rPr>
              <w:t xml:space="preserve">1% от начальной (максимальной) цены договора, что составляет </w:t>
            </w:r>
            <w:r w:rsidR="00B2322B">
              <w:rPr>
                <w:rFonts w:ascii="Times New Roman" w:hAnsi="Times New Roman" w:cs="Times New Roman"/>
                <w:b/>
                <w:sz w:val="24"/>
                <w:szCs w:val="24"/>
                <w:u w:val="single"/>
              </w:rPr>
              <w:t>4 250 (четыре тысячи двести пятьдесят) рублей 00 копеек.</w:t>
            </w:r>
          </w:p>
          <w:p w:rsidR="00A9372F" w:rsidRDefault="00C103A1"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A9372F" w:rsidRDefault="00A9372F" w:rsidP="00A9372F">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B2322B" w:rsidRDefault="00A9372F" w:rsidP="00B2322B">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rPr>
              <w:t xml:space="preserve">Размер обеспечения исполнения договора составляет </w:t>
            </w:r>
            <w:r w:rsidR="00C103A1">
              <w:rPr>
                <w:rFonts w:ascii="Times New Roman" w:hAnsi="Times New Roman" w:cs="Times New Roman"/>
                <w:sz w:val="24"/>
                <w:szCs w:val="24"/>
              </w:rPr>
              <w:t xml:space="preserve">5% от начальной (максимальной) цены Договора, что составляет </w:t>
            </w:r>
            <w:r w:rsidR="00B2322B">
              <w:rPr>
                <w:rFonts w:ascii="Times New Roman" w:hAnsi="Times New Roman" w:cs="Times New Roman"/>
                <w:b/>
                <w:sz w:val="24"/>
                <w:szCs w:val="24"/>
                <w:u w:val="single"/>
              </w:rPr>
              <w:t>21 250 (двадцать одна тысяча двести пятьдесят) рублей 00 копеек.</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w:t>
            </w:r>
            <w:r>
              <w:rPr>
                <w:rFonts w:ascii="Times New Roman" w:hAnsi="Times New Roman"/>
                <w:b w:val="0"/>
                <w:bCs w:val="0"/>
              </w:rPr>
              <w:lastRenderedPageBreak/>
              <w:t>средствами. Способ обеспечения исполнения договора определяется участником закупки, с которым заключается договор, самостоятельно.</w:t>
            </w:r>
            <w:bookmarkEnd w:id="26"/>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w:t>
            </w:r>
            <w:r w:rsidR="00C103A1">
              <w:rPr>
                <w:rFonts w:ascii="Times New Roman" w:hAnsi="Times New Roman" w:cs="Times New Roman"/>
                <w:sz w:val="24"/>
                <w:szCs w:val="24"/>
              </w:rPr>
              <w:t xml:space="preserve"> </w:t>
            </w:r>
            <w:r>
              <w:rPr>
                <w:rFonts w:ascii="Times New Roman" w:hAnsi="Times New Roman" w:cs="Times New Roman"/>
                <w:sz w:val="24"/>
                <w:szCs w:val="24"/>
              </w:rPr>
              <w:t xml:space="preserve"> день просрочки;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w:t>
            </w:r>
            <w:r>
              <w:rPr>
                <w:rFonts w:ascii="Times New Roman" w:hAnsi="Times New Roman" w:cs="Times New Roman"/>
                <w:sz w:val="24"/>
                <w:szCs w:val="24"/>
              </w:rPr>
              <w:lastRenderedPageBreak/>
              <w:t>денежной суммы по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A9372F" w:rsidRDefault="00A9372F" w:rsidP="00A9372F">
            <w:pPr>
              <w:pStyle w:val="3"/>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A9372F" w:rsidRDefault="00A9372F" w:rsidP="00A9372F">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A9372F" w:rsidRDefault="00A9372F" w:rsidP="00A9372F">
            <w:pPr>
              <w:pStyle w:val="aff"/>
              <w:spacing w:line="276" w:lineRule="auto"/>
              <w:jc w:val="both"/>
            </w:pPr>
            <w:r>
              <w:t>Банк: Ф-л Западно-Сибирский ПАО Банка «ФК Открытие» г. Ханты-Мансийск</w:t>
            </w:r>
          </w:p>
          <w:p w:rsidR="00A9372F" w:rsidRDefault="00A9372F" w:rsidP="00A9372F">
            <w:pPr>
              <w:pStyle w:val="aff"/>
              <w:spacing w:line="276" w:lineRule="auto"/>
              <w:jc w:val="both"/>
            </w:pPr>
            <w:proofErr w:type="gramStart"/>
            <w:r>
              <w:t>Р</w:t>
            </w:r>
            <w:proofErr w:type="gramEnd"/>
            <w:r>
              <w:t>/с:  40701810100063000008</w:t>
            </w:r>
          </w:p>
          <w:p w:rsidR="00A9372F" w:rsidRDefault="00A9372F" w:rsidP="00A9372F">
            <w:pPr>
              <w:pStyle w:val="aff"/>
              <w:spacing w:line="276" w:lineRule="auto"/>
              <w:jc w:val="both"/>
            </w:pPr>
            <w:r>
              <w:t>к/с:  30101810465777100812</w:t>
            </w:r>
          </w:p>
          <w:p w:rsidR="00A9372F" w:rsidRDefault="00A9372F" w:rsidP="00A9372F">
            <w:pPr>
              <w:pStyle w:val="aff"/>
              <w:spacing w:line="276" w:lineRule="auto"/>
              <w:jc w:val="both"/>
            </w:pPr>
            <w:r>
              <w:t>БИК:  047162812</w:t>
            </w:r>
          </w:p>
          <w:p w:rsidR="00A9372F" w:rsidRDefault="00A9372F" w:rsidP="00A9372F">
            <w:pPr>
              <w:pStyle w:val="aff"/>
              <w:spacing w:line="276" w:lineRule="auto"/>
              <w:jc w:val="both"/>
            </w:pPr>
            <w:proofErr w:type="spellStart"/>
            <w:r>
              <w:t>Л.сч</w:t>
            </w:r>
            <w:proofErr w:type="spellEnd"/>
            <w:r>
              <w:t>. 300.14.106.0</w:t>
            </w:r>
          </w:p>
          <w:p w:rsidR="00A9372F" w:rsidRDefault="00A9372F" w:rsidP="00A9372F">
            <w:pPr>
              <w:pStyle w:val="aff"/>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A9372F" w:rsidRDefault="00A9372F" w:rsidP="00A9372F">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C103A1">
              <w:rPr>
                <w:rFonts w:ascii="Times New Roman" w:hAnsi="Times New Roman" w:cs="Times New Roman"/>
                <w:bCs/>
                <w:sz w:val="24"/>
                <w:szCs w:val="24"/>
              </w:rPr>
              <w:t xml:space="preserve">на поставку </w:t>
            </w:r>
            <w:r w:rsidR="00B2322B">
              <w:rPr>
                <w:rFonts w:ascii="Times New Roman" w:hAnsi="Times New Roman" w:cs="Times New Roman"/>
                <w:sz w:val="24"/>
                <w:szCs w:val="24"/>
              </w:rPr>
              <w:t>сахара»</w:t>
            </w:r>
          </w:p>
          <w:p w:rsidR="00A9372F" w:rsidRDefault="00A9372F" w:rsidP="00A9372F">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 xml:space="preserve">Требование о соответствии поставляемого товара </w:t>
            </w:r>
            <w:r>
              <w:lastRenderedPageBreak/>
              <w:t>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 не установлено</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pStyle w:val="a9"/>
              <w:snapToGrid w:val="0"/>
              <w:spacing w:before="0" w:beforeAutospacing="0" w:after="0" w:afterAutospacing="0" w:line="276" w:lineRule="auto"/>
              <w:jc w:val="both"/>
            </w:pPr>
            <w:r>
              <w:t>Сведения о предоставлении преимуществ участникам закупки</w:t>
            </w: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00554810" w:rsidRPr="00554810">
              <w:rPr>
                <w:rFonts w:ascii="Times New Roman" w:hAnsi="Times New Roman" w:cs="Times New Roman"/>
                <w:b/>
                <w:sz w:val="24"/>
                <w:szCs w:val="24"/>
              </w:rPr>
              <w:t>не</w:t>
            </w:r>
            <w:r w:rsidR="00554810">
              <w:rPr>
                <w:rFonts w:ascii="Times New Roman" w:hAnsi="Times New Roman" w:cs="Times New Roman"/>
                <w:sz w:val="24"/>
                <w:szCs w:val="24"/>
              </w:rPr>
              <w:t xml:space="preserve"> </w:t>
            </w:r>
            <w:r>
              <w:rPr>
                <w:rFonts w:ascii="Times New Roman" w:hAnsi="Times New Roman" w:cs="Times New Roman"/>
                <w:b/>
                <w:sz w:val="24"/>
                <w:szCs w:val="24"/>
              </w:rPr>
              <w:t xml:space="preserve">предоставляются </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54810" w:rsidRPr="008B520D">
              <w:rPr>
                <w:rFonts w:ascii="Times New Roman" w:hAnsi="Times New Roman" w:cs="Times New Roman"/>
                <w:b/>
                <w:i/>
                <w:sz w:val="24"/>
                <w:szCs w:val="24"/>
              </w:rPr>
              <w:t>предоставляются до15% от цены договора</w:t>
            </w:r>
            <w:r w:rsidRPr="00EA40A4">
              <w:rPr>
                <w:rFonts w:ascii="Times New Roman" w:hAnsi="Times New Roman" w:cs="Times New Roman"/>
                <w:b/>
                <w:i/>
                <w:sz w:val="24"/>
                <w:szCs w:val="24"/>
              </w:rPr>
              <w:t>.</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sidR="00554810" w:rsidRPr="00554810">
              <w:rPr>
                <w:rFonts w:ascii="Times New Roman" w:hAnsi="Times New Roman" w:cs="Times New Roman"/>
                <w:b/>
                <w:sz w:val="24"/>
                <w:szCs w:val="24"/>
                <w:u w:val="single"/>
              </w:rPr>
              <w:t>не</w:t>
            </w:r>
            <w:r w:rsidRPr="00554810">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установлено</w:t>
            </w:r>
          </w:p>
          <w:p w:rsidR="00A9372F" w:rsidRDefault="00A9372F" w:rsidP="00A9372F">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w:t>
            </w:r>
            <w:r>
              <w:rPr>
                <w:rFonts w:ascii="Times New Roman" w:hAnsi="Times New Roman" w:cs="Times New Roman"/>
                <w:sz w:val="24"/>
                <w:szCs w:val="24"/>
              </w:rPr>
              <w:lastRenderedPageBreak/>
              <w:t xml:space="preserve">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установлено.</w:t>
            </w:r>
          </w:p>
          <w:p w:rsidR="00C103A1" w:rsidRPr="00554810" w:rsidRDefault="00C103A1" w:rsidP="00C103A1">
            <w:pPr>
              <w:autoSpaceDE w:val="0"/>
              <w:autoSpaceDN w:val="0"/>
              <w:adjustRightInd w:val="0"/>
              <w:rPr>
                <w:rFonts w:ascii="Times New Roman" w:hAnsi="Times New Roman" w:cs="Times New Roman"/>
                <w:b/>
                <w:sz w:val="24"/>
                <w:szCs w:val="24"/>
                <w:u w:val="single"/>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554810">
              <w:rPr>
                <w:rFonts w:ascii="Times New Roman" w:hAnsi="Times New Roman" w:cs="Times New Roman"/>
                <w:b/>
                <w:sz w:val="24"/>
                <w:szCs w:val="24"/>
                <w:u w:val="single"/>
              </w:rPr>
              <w:t>Не установлено;</w:t>
            </w:r>
          </w:p>
          <w:p w:rsidR="00C103A1" w:rsidRPr="00C103A1" w:rsidRDefault="00C103A1" w:rsidP="00C103A1">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b/>
                <w:sz w:val="24"/>
                <w:szCs w:val="24"/>
              </w:rPr>
              <w:t>;</w:t>
            </w:r>
          </w:p>
          <w:p w:rsidR="00C103A1" w:rsidRDefault="00C103A1" w:rsidP="00C103A1">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sz w:val="24"/>
                <w:szCs w:val="24"/>
              </w:rPr>
              <w:t>.</w:t>
            </w:r>
          </w:p>
        </w:tc>
      </w:tr>
      <w:tr w:rsidR="00A9372F" w:rsidRPr="00C103A1" w:rsidTr="00A9372F">
        <w:trPr>
          <w:trHeight w:val="172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rPr>
          <w:trHeight w:val="102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 xml:space="preserve">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w:t>
            </w:r>
            <w:r>
              <w:rPr>
                <w:rFonts w:ascii="Times New Roman" w:hAnsi="Times New Roman" w:cs="Times New Roman"/>
                <w:sz w:val="24"/>
                <w:szCs w:val="24"/>
              </w:rPr>
              <w:lastRenderedPageBreak/>
              <w:t>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w:t>
            </w:r>
            <w:r>
              <w:rPr>
                <w:rFonts w:ascii="Times New Roman" w:hAnsi="Times New Roman" w:cs="Times New Roman"/>
                <w:sz w:val="24"/>
                <w:szCs w:val="24"/>
              </w:rPr>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A9372F" w:rsidRDefault="00A9372F" w:rsidP="00A9372F">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A9372F" w:rsidTr="00A9372F">
        <w:trPr>
          <w:trHeight w:val="1555"/>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9372F" w:rsidRDefault="00A9372F" w:rsidP="00A9372F">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4902DD" w:rsidRDefault="004902DD"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B2322B" w:rsidRDefault="00B2322B" w:rsidP="00A9372F">
      <w:pPr>
        <w:pStyle w:val="ConsPlusNormal"/>
        <w:widowControl/>
        <w:tabs>
          <w:tab w:val="left" w:pos="360"/>
        </w:tabs>
        <w:spacing w:before="120"/>
        <w:ind w:firstLine="0"/>
        <w:jc w:val="both"/>
        <w:rPr>
          <w:rFonts w:ascii="Times New Roman" w:hAnsi="Times New Roman" w:cs="Times New Roman"/>
          <w:b/>
          <w:bCs/>
          <w:sz w:val="24"/>
          <w:szCs w:val="24"/>
        </w:rPr>
      </w:pPr>
    </w:p>
    <w:p w:rsidR="00B2322B" w:rsidRDefault="00B2322B" w:rsidP="00A9372F">
      <w:pPr>
        <w:pStyle w:val="ConsPlusNormal"/>
        <w:widowControl/>
        <w:tabs>
          <w:tab w:val="left" w:pos="360"/>
        </w:tabs>
        <w:spacing w:before="120"/>
        <w:ind w:firstLine="0"/>
        <w:jc w:val="both"/>
        <w:rPr>
          <w:rFonts w:ascii="Times New Roman" w:hAnsi="Times New Roman" w:cs="Times New Roman"/>
          <w:b/>
          <w:bCs/>
          <w:sz w:val="24"/>
          <w:szCs w:val="24"/>
        </w:rPr>
      </w:pPr>
    </w:p>
    <w:p w:rsidR="00B2322B" w:rsidRDefault="00B2322B" w:rsidP="00A9372F">
      <w:pPr>
        <w:pStyle w:val="ConsPlusNormal"/>
        <w:widowControl/>
        <w:tabs>
          <w:tab w:val="left" w:pos="360"/>
        </w:tabs>
        <w:spacing w:before="120"/>
        <w:ind w:firstLine="0"/>
        <w:jc w:val="both"/>
        <w:rPr>
          <w:rFonts w:ascii="Times New Roman" w:hAnsi="Times New Roman" w:cs="Times New Roman"/>
          <w:b/>
          <w:bCs/>
          <w:sz w:val="24"/>
          <w:szCs w:val="24"/>
        </w:rPr>
      </w:pPr>
    </w:p>
    <w:p w:rsidR="001E093D" w:rsidRDefault="001E093D" w:rsidP="00A9372F">
      <w:pPr>
        <w:pStyle w:val="ConsPlusNormal"/>
        <w:widowControl/>
        <w:tabs>
          <w:tab w:val="left" w:pos="360"/>
        </w:tabs>
        <w:spacing w:before="120"/>
        <w:ind w:firstLine="0"/>
        <w:jc w:val="both"/>
        <w:rPr>
          <w:rFonts w:ascii="Times New Roman" w:hAnsi="Times New Roman" w:cs="Times New Roman"/>
          <w:b/>
          <w:bCs/>
          <w:sz w:val="24"/>
          <w:szCs w:val="24"/>
        </w:rPr>
      </w:pPr>
    </w:p>
    <w:p w:rsidR="001E093D" w:rsidRDefault="001E093D" w:rsidP="00A9372F">
      <w:pPr>
        <w:pStyle w:val="ConsPlusNormal"/>
        <w:widowControl/>
        <w:tabs>
          <w:tab w:val="left" w:pos="360"/>
        </w:tabs>
        <w:spacing w:before="120"/>
        <w:ind w:firstLine="0"/>
        <w:jc w:val="both"/>
        <w:rPr>
          <w:rFonts w:ascii="Times New Roman" w:hAnsi="Times New Roman" w:cs="Times New Roman"/>
          <w:b/>
          <w:bCs/>
          <w:sz w:val="24"/>
          <w:szCs w:val="24"/>
        </w:rPr>
      </w:pPr>
    </w:p>
    <w:p w:rsidR="001E093D" w:rsidRDefault="001E093D" w:rsidP="00A9372F">
      <w:pPr>
        <w:pStyle w:val="ConsPlusNormal"/>
        <w:widowControl/>
        <w:tabs>
          <w:tab w:val="left" w:pos="360"/>
        </w:tabs>
        <w:spacing w:before="120"/>
        <w:ind w:firstLine="0"/>
        <w:jc w:val="both"/>
        <w:rPr>
          <w:rFonts w:ascii="Times New Roman" w:hAnsi="Times New Roman" w:cs="Times New Roman"/>
          <w:b/>
          <w:bCs/>
          <w:sz w:val="24"/>
          <w:szCs w:val="24"/>
        </w:rPr>
      </w:pPr>
    </w:p>
    <w:p w:rsidR="001E093D" w:rsidRDefault="001E093D" w:rsidP="00A9372F">
      <w:pPr>
        <w:pStyle w:val="ConsPlusNormal"/>
        <w:widowControl/>
        <w:tabs>
          <w:tab w:val="left" w:pos="360"/>
        </w:tabs>
        <w:spacing w:before="120"/>
        <w:ind w:firstLine="0"/>
        <w:jc w:val="both"/>
        <w:rPr>
          <w:rFonts w:ascii="Times New Roman" w:hAnsi="Times New Roman" w:cs="Times New Roman"/>
          <w:b/>
          <w:bCs/>
          <w:sz w:val="24"/>
          <w:szCs w:val="24"/>
        </w:rPr>
      </w:pPr>
    </w:p>
    <w:p w:rsidR="001E093D" w:rsidRDefault="001E093D" w:rsidP="00A9372F">
      <w:pPr>
        <w:pStyle w:val="ConsPlusNormal"/>
        <w:widowControl/>
        <w:tabs>
          <w:tab w:val="left" w:pos="360"/>
        </w:tabs>
        <w:spacing w:before="120"/>
        <w:ind w:firstLine="0"/>
        <w:jc w:val="both"/>
        <w:rPr>
          <w:rFonts w:ascii="Times New Roman" w:hAnsi="Times New Roman" w:cs="Times New Roman"/>
          <w:b/>
          <w:bCs/>
          <w:sz w:val="24"/>
          <w:szCs w:val="24"/>
        </w:rPr>
      </w:pPr>
    </w:p>
    <w:p w:rsidR="001E093D" w:rsidRDefault="001E093D" w:rsidP="00A9372F">
      <w:pPr>
        <w:pStyle w:val="ConsPlusNormal"/>
        <w:widowControl/>
        <w:tabs>
          <w:tab w:val="left" w:pos="360"/>
        </w:tabs>
        <w:spacing w:before="120"/>
        <w:ind w:firstLine="0"/>
        <w:jc w:val="both"/>
        <w:rPr>
          <w:rFonts w:ascii="Times New Roman" w:hAnsi="Times New Roman" w:cs="Times New Roman"/>
          <w:b/>
          <w:bCs/>
          <w:sz w:val="24"/>
          <w:szCs w:val="24"/>
        </w:rPr>
      </w:pPr>
    </w:p>
    <w:p w:rsidR="001E093D" w:rsidRDefault="001E093D" w:rsidP="00A9372F">
      <w:pPr>
        <w:pStyle w:val="ConsPlusNormal"/>
        <w:widowControl/>
        <w:tabs>
          <w:tab w:val="left" w:pos="360"/>
        </w:tabs>
        <w:spacing w:before="120"/>
        <w:ind w:firstLine="0"/>
        <w:jc w:val="both"/>
        <w:rPr>
          <w:rFonts w:ascii="Times New Roman" w:hAnsi="Times New Roman" w:cs="Times New Roman"/>
          <w:b/>
          <w:bCs/>
          <w:sz w:val="24"/>
          <w:szCs w:val="24"/>
        </w:rPr>
      </w:pPr>
    </w:p>
    <w:p w:rsidR="001E093D" w:rsidRDefault="001E093D" w:rsidP="00A9372F">
      <w:pPr>
        <w:pStyle w:val="ConsPlusNormal"/>
        <w:widowControl/>
        <w:tabs>
          <w:tab w:val="left" w:pos="360"/>
        </w:tabs>
        <w:spacing w:before="120"/>
        <w:ind w:firstLine="0"/>
        <w:jc w:val="both"/>
        <w:rPr>
          <w:rFonts w:ascii="Times New Roman" w:hAnsi="Times New Roman" w:cs="Times New Roman"/>
          <w:b/>
          <w:bCs/>
          <w:sz w:val="24"/>
          <w:szCs w:val="24"/>
        </w:rPr>
      </w:pPr>
    </w:p>
    <w:p w:rsidR="001E093D" w:rsidRDefault="001E093D" w:rsidP="00A9372F">
      <w:pPr>
        <w:pStyle w:val="ConsPlusNormal"/>
        <w:widowControl/>
        <w:tabs>
          <w:tab w:val="left" w:pos="360"/>
        </w:tabs>
        <w:spacing w:before="120"/>
        <w:ind w:firstLine="0"/>
        <w:jc w:val="both"/>
        <w:rPr>
          <w:rFonts w:ascii="Times New Roman" w:hAnsi="Times New Roman" w:cs="Times New Roman"/>
          <w:b/>
          <w:bCs/>
          <w:sz w:val="24"/>
          <w:szCs w:val="24"/>
        </w:rPr>
      </w:pPr>
    </w:p>
    <w:p w:rsidR="001E093D" w:rsidRDefault="001E093D" w:rsidP="00A9372F">
      <w:pPr>
        <w:pStyle w:val="ConsPlusNormal"/>
        <w:widowControl/>
        <w:tabs>
          <w:tab w:val="left" w:pos="360"/>
        </w:tabs>
        <w:spacing w:before="120"/>
        <w:ind w:firstLine="0"/>
        <w:jc w:val="both"/>
        <w:rPr>
          <w:rFonts w:ascii="Times New Roman" w:hAnsi="Times New Roman" w:cs="Times New Roman"/>
          <w:b/>
          <w:bCs/>
          <w:sz w:val="24"/>
          <w:szCs w:val="24"/>
        </w:rPr>
      </w:pPr>
    </w:p>
    <w:p w:rsidR="001E093D" w:rsidRDefault="001E093D" w:rsidP="00A9372F">
      <w:pPr>
        <w:pStyle w:val="ConsPlusNormal"/>
        <w:widowControl/>
        <w:tabs>
          <w:tab w:val="left" w:pos="360"/>
        </w:tabs>
        <w:spacing w:before="120"/>
        <w:ind w:firstLine="0"/>
        <w:jc w:val="both"/>
        <w:rPr>
          <w:rFonts w:ascii="Times New Roman" w:hAnsi="Times New Roman" w:cs="Times New Roman"/>
          <w:b/>
          <w:bCs/>
          <w:sz w:val="24"/>
          <w:szCs w:val="24"/>
        </w:rPr>
      </w:pPr>
    </w:p>
    <w:p w:rsidR="00B26C28" w:rsidRDefault="00B26C28" w:rsidP="00A9372F">
      <w:pPr>
        <w:pStyle w:val="ConsPlusNormal"/>
        <w:widowControl/>
        <w:tabs>
          <w:tab w:val="left" w:pos="360"/>
        </w:tabs>
        <w:spacing w:before="120"/>
        <w:ind w:firstLine="0"/>
        <w:jc w:val="both"/>
        <w:rPr>
          <w:rFonts w:ascii="Times New Roman" w:hAnsi="Times New Roman" w:cs="Times New Roman"/>
          <w:b/>
          <w:bCs/>
          <w:sz w:val="24"/>
          <w:szCs w:val="24"/>
        </w:rPr>
      </w:pPr>
    </w:p>
    <w:p w:rsidR="00B26C28" w:rsidRDefault="00B26C28" w:rsidP="00A9372F">
      <w:pPr>
        <w:pStyle w:val="ConsPlusNormal"/>
        <w:widowControl/>
        <w:tabs>
          <w:tab w:val="left" w:pos="360"/>
        </w:tabs>
        <w:spacing w:before="120"/>
        <w:ind w:firstLine="0"/>
        <w:jc w:val="both"/>
        <w:rPr>
          <w:rFonts w:ascii="Times New Roman" w:hAnsi="Times New Roman" w:cs="Times New Roman"/>
          <w:b/>
          <w:bCs/>
          <w:sz w:val="24"/>
          <w:szCs w:val="24"/>
        </w:rPr>
      </w:pPr>
    </w:p>
    <w:p w:rsidR="00B26C28" w:rsidRDefault="00B26C28" w:rsidP="00A9372F">
      <w:pPr>
        <w:pStyle w:val="ConsPlusNormal"/>
        <w:widowControl/>
        <w:tabs>
          <w:tab w:val="left" w:pos="360"/>
        </w:tabs>
        <w:spacing w:before="120"/>
        <w:ind w:firstLine="0"/>
        <w:jc w:val="both"/>
        <w:rPr>
          <w:rFonts w:ascii="Times New Roman" w:hAnsi="Times New Roman" w:cs="Times New Roman"/>
          <w:b/>
          <w:bCs/>
          <w:sz w:val="24"/>
          <w:szCs w:val="24"/>
        </w:rPr>
      </w:pPr>
    </w:p>
    <w:p w:rsidR="00B26C28" w:rsidRDefault="00B26C28" w:rsidP="00A9372F">
      <w:pPr>
        <w:pStyle w:val="ConsPlusNormal"/>
        <w:widowControl/>
        <w:tabs>
          <w:tab w:val="left" w:pos="360"/>
        </w:tabs>
        <w:spacing w:before="120"/>
        <w:ind w:firstLine="0"/>
        <w:jc w:val="both"/>
        <w:rPr>
          <w:rFonts w:ascii="Times New Roman" w:hAnsi="Times New Roman" w:cs="Times New Roman"/>
          <w:b/>
          <w:bCs/>
          <w:sz w:val="24"/>
          <w:szCs w:val="24"/>
        </w:rPr>
      </w:pPr>
    </w:p>
    <w:p w:rsidR="001E093D" w:rsidRDefault="001E093D"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Pr="003F236A" w:rsidRDefault="00A9372F" w:rsidP="00A9372F">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A9372F" w:rsidRPr="003F236A" w:rsidRDefault="00593906" w:rsidP="00A9372F">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A9372F" w:rsidRPr="003F236A">
          <w:rPr>
            <w:rStyle w:val="a3"/>
            <w:rFonts w:ascii="Times New Roman" w:hAnsi="Times New Roman" w:cs="Times New Roman"/>
            <w:sz w:val="24"/>
            <w:szCs w:val="24"/>
          </w:rPr>
          <w:t>ТЕХНИЧЕСКОЕ ЗАДАНИЕ  ДОКУМЕНТАЦИИ ОБ АУКЦИОНЕ</w:t>
        </w:r>
      </w:hyperlink>
    </w:p>
    <w:p w:rsidR="00A9372F" w:rsidRPr="003F236A" w:rsidRDefault="00A9372F" w:rsidP="00A9372F">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A9372F" w:rsidRPr="00554810" w:rsidRDefault="00A9372F" w:rsidP="00554810">
      <w:pPr>
        <w:pStyle w:val="af6"/>
        <w:numPr>
          <w:ilvl w:val="0"/>
          <w:numId w:val="30"/>
        </w:numPr>
        <w:tabs>
          <w:tab w:val="num" w:pos="540"/>
        </w:tabs>
        <w:autoSpaceDE w:val="0"/>
        <w:autoSpaceDN w:val="0"/>
        <w:adjustRightInd w:val="0"/>
      </w:pPr>
      <w:proofErr w:type="gramStart"/>
      <w:r w:rsidRPr="00554810">
        <w:t xml:space="preserve">Место доставки товара: 628260 ул. Садовая д. 72, ул. Ермака, д.7, г. </w:t>
      </w:r>
      <w:proofErr w:type="spellStart"/>
      <w:r w:rsidRPr="00554810">
        <w:t>Югорск</w:t>
      </w:r>
      <w:proofErr w:type="spellEnd"/>
      <w:r w:rsidRPr="00554810">
        <w:t>, Ханты-Мансийский автономный округ-Югра, Тюменская область.</w:t>
      </w:r>
      <w:proofErr w:type="gramEnd"/>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Pr="00554810" w:rsidRDefault="00A9372F" w:rsidP="00554810">
      <w:pPr>
        <w:pStyle w:val="af6"/>
        <w:numPr>
          <w:ilvl w:val="0"/>
          <w:numId w:val="29"/>
        </w:numPr>
        <w:tabs>
          <w:tab w:val="num" w:pos="567"/>
        </w:tabs>
        <w:autoSpaceDE w:val="0"/>
        <w:autoSpaceDN w:val="0"/>
        <w:adjustRightInd w:val="0"/>
        <w:jc w:val="both"/>
      </w:pPr>
      <w:r w:rsidRPr="00554810">
        <w:t xml:space="preserve">Сроки поставки товара: </w:t>
      </w:r>
      <w:proofErr w:type="gramStart"/>
      <w:r w:rsidRPr="00554810">
        <w:rPr>
          <w:b/>
        </w:rPr>
        <w:t>с даты заключения</w:t>
      </w:r>
      <w:proofErr w:type="gramEnd"/>
      <w:r w:rsidRPr="00554810">
        <w:rPr>
          <w:b/>
        </w:rPr>
        <w:t xml:space="preserve"> договора по 31.12.2017г.</w:t>
      </w:r>
    </w:p>
    <w:p w:rsidR="00A9372F" w:rsidRPr="003F236A"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554810" w:rsidRDefault="00554810" w:rsidP="00554810">
      <w:pPr>
        <w:pStyle w:val="af6"/>
        <w:numPr>
          <w:ilvl w:val="0"/>
          <w:numId w:val="29"/>
        </w:numPr>
        <w:autoSpaceDE w:val="0"/>
        <w:autoSpaceDN w:val="0"/>
        <w:adjustRightInd w:val="0"/>
        <w:jc w:val="both"/>
      </w:pPr>
      <w:r>
        <w:t xml:space="preserve">628260 ул. Садовая д. 72, г. </w:t>
      </w:r>
      <w:proofErr w:type="spellStart"/>
      <w:r>
        <w:t>Югорск</w:t>
      </w:r>
      <w:proofErr w:type="spellEnd"/>
      <w:r>
        <w:t xml:space="preserve">, Ханты-Мансийский автономный округ - Югра, Тюменская область  по заявке Заказчика:  </w:t>
      </w:r>
      <w:r w:rsidR="00B2322B">
        <w:t>понедельник, четверг</w:t>
      </w:r>
      <w:r w:rsidRPr="00512263">
        <w:t xml:space="preserve"> с 08.00</w:t>
      </w:r>
      <w:r>
        <w:t xml:space="preserve"> часов</w:t>
      </w:r>
      <w:r w:rsidR="00B2322B">
        <w:t xml:space="preserve"> до 15</w:t>
      </w:r>
      <w:r w:rsidRPr="00512263">
        <w:t>.00</w:t>
      </w:r>
      <w:r>
        <w:t xml:space="preserve"> часов. (Приложение № 1)</w:t>
      </w:r>
    </w:p>
    <w:p w:rsidR="00554810" w:rsidRPr="00554810" w:rsidRDefault="00554810" w:rsidP="00554810">
      <w:pPr>
        <w:pStyle w:val="af6"/>
        <w:autoSpaceDE w:val="0"/>
        <w:autoSpaceDN w:val="0"/>
        <w:adjustRightInd w:val="0"/>
        <w:ind w:left="360"/>
        <w:jc w:val="both"/>
      </w:pPr>
      <w:r>
        <w:t xml:space="preserve">Товар, поставляемый по адресу: 628260 ул. Ермака д. 7, г. </w:t>
      </w:r>
      <w:proofErr w:type="spellStart"/>
      <w:r>
        <w:t>Югорск</w:t>
      </w:r>
      <w:proofErr w:type="spellEnd"/>
      <w:r>
        <w:t xml:space="preserve">, Ханты-Мансийский автономный округ - Югра, Тюменская область по заявке Заказчика:  </w:t>
      </w:r>
      <w:r w:rsidR="00B2322B">
        <w:t>понедельник, четверг</w:t>
      </w:r>
      <w:r w:rsidR="00B2322B" w:rsidRPr="00512263">
        <w:t xml:space="preserve"> с 08.00</w:t>
      </w:r>
      <w:r w:rsidR="00B2322B">
        <w:t xml:space="preserve"> часов до 15</w:t>
      </w:r>
      <w:r w:rsidR="00B2322B" w:rsidRPr="00512263">
        <w:t>.00</w:t>
      </w:r>
      <w:r w:rsidR="00B2322B">
        <w:t xml:space="preserve"> часов. </w:t>
      </w:r>
      <w:r w:rsidRPr="00554810">
        <w:t>(Приложение № 2)</w:t>
      </w:r>
      <w:r>
        <w:t>.</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A9372F" w:rsidRPr="003F236A" w:rsidRDefault="00A9372F" w:rsidP="00A9372F">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A9372F" w:rsidRPr="003F236A" w:rsidRDefault="00A9372F" w:rsidP="00A9372F">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A9372F" w:rsidRPr="003F236A" w:rsidRDefault="00A9372F" w:rsidP="00A9372F">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A9372F"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A9372F" w:rsidRDefault="00A9372F" w:rsidP="00A9372F">
      <w:pPr>
        <w:spacing w:line="240" w:lineRule="auto"/>
        <w:rPr>
          <w:rFonts w:ascii="Times New Roman" w:hAnsi="Times New Roman" w:cs="Times New Roman"/>
          <w:color w:val="383838"/>
          <w:sz w:val="24"/>
          <w:szCs w:val="24"/>
        </w:rPr>
      </w:pPr>
    </w:p>
    <w:p w:rsidR="00A9372F" w:rsidRDefault="00A9372F"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Pr="00A9372F" w:rsidRDefault="00FC49CD" w:rsidP="00A9372F">
      <w:pPr>
        <w:spacing w:line="240" w:lineRule="auto"/>
        <w:rPr>
          <w:rFonts w:ascii="Times New Roman" w:hAnsi="Times New Roman" w:cs="Times New Roman"/>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A9372F" w:rsidRPr="003F236A" w:rsidRDefault="00A9372F" w:rsidP="00A9372F">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A9372F" w:rsidRPr="003F236A" w:rsidTr="008B4724">
        <w:trPr>
          <w:trHeight w:val="1924"/>
        </w:trPr>
        <w:tc>
          <w:tcPr>
            <w:tcW w:w="426"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Код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Ед.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 - Югра, Тюменская область</w:t>
            </w:r>
          </w:p>
        </w:tc>
      </w:tr>
      <w:tr w:rsidR="004902DD" w:rsidRPr="003F236A" w:rsidTr="008B4724">
        <w:trPr>
          <w:trHeight w:val="1812"/>
        </w:trPr>
        <w:tc>
          <w:tcPr>
            <w:tcW w:w="426" w:type="dxa"/>
            <w:tcBorders>
              <w:top w:val="single" w:sz="4" w:space="0" w:color="auto"/>
              <w:left w:val="single" w:sz="4" w:space="0" w:color="auto"/>
              <w:bottom w:val="single" w:sz="4" w:space="0" w:color="auto"/>
              <w:right w:val="single" w:sz="4" w:space="0" w:color="auto"/>
            </w:tcBorders>
          </w:tcPr>
          <w:p w:rsidR="004902DD" w:rsidRPr="006D69BE" w:rsidRDefault="004902DD" w:rsidP="00A9372F">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4902DD" w:rsidRPr="004902DD" w:rsidRDefault="00B2322B" w:rsidP="00E45EDE">
            <w:pPr>
              <w:autoSpaceDE w:val="0"/>
              <w:autoSpaceDN w:val="0"/>
              <w:adjustRightInd w:val="0"/>
              <w:rPr>
                <w:rFonts w:ascii="Times New Roman" w:hAnsi="Times New Roman" w:cs="Times New Roman"/>
                <w:sz w:val="20"/>
                <w:szCs w:val="20"/>
              </w:rPr>
            </w:pPr>
            <w:r w:rsidRPr="005D60A2">
              <w:rPr>
                <w:rFonts w:ascii="Times New Roman" w:hAnsi="Times New Roman" w:cs="Times New Roman"/>
                <w:sz w:val="24"/>
                <w:szCs w:val="24"/>
              </w:rPr>
              <w:t>10.</w:t>
            </w:r>
            <w:r>
              <w:rPr>
                <w:rFonts w:ascii="Times New Roman" w:hAnsi="Times New Roman" w:cs="Times New Roman"/>
                <w:sz w:val="24"/>
                <w:szCs w:val="24"/>
              </w:rPr>
              <w:t>81.12.110</w:t>
            </w:r>
          </w:p>
        </w:tc>
        <w:tc>
          <w:tcPr>
            <w:tcW w:w="3827" w:type="dxa"/>
            <w:tcBorders>
              <w:top w:val="single" w:sz="4" w:space="0" w:color="auto"/>
              <w:left w:val="single" w:sz="4" w:space="0" w:color="auto"/>
              <w:bottom w:val="single" w:sz="4" w:space="0" w:color="auto"/>
              <w:right w:val="single" w:sz="4" w:space="0" w:color="auto"/>
            </w:tcBorders>
          </w:tcPr>
          <w:p w:rsidR="004902DD" w:rsidRPr="000B11E7" w:rsidRDefault="00B2322B" w:rsidP="00E45EDE">
            <w:pPr>
              <w:rPr>
                <w:rFonts w:ascii="Times New Roman" w:hAnsi="Times New Roman" w:cs="Times New Roman"/>
                <w:sz w:val="20"/>
                <w:szCs w:val="20"/>
              </w:rPr>
            </w:pPr>
            <w:r>
              <w:rPr>
                <w:rFonts w:ascii="Times New Roman" w:hAnsi="Times New Roman" w:cs="Times New Roman"/>
                <w:b/>
                <w:sz w:val="24"/>
                <w:szCs w:val="24"/>
              </w:rPr>
              <w:t>Сахар</w:t>
            </w:r>
            <w:r w:rsidR="00554810">
              <w:rPr>
                <w:rFonts w:ascii="Times New Roman" w:hAnsi="Times New Roman" w:cs="Times New Roman"/>
                <w:sz w:val="24"/>
                <w:szCs w:val="24"/>
              </w:rPr>
              <w:t xml:space="preserve">. </w:t>
            </w:r>
            <w:r w:rsidR="00554810" w:rsidRPr="005D60A2">
              <w:rPr>
                <w:rFonts w:ascii="Times New Roman" w:hAnsi="Times New Roman" w:cs="Times New Roman"/>
                <w:sz w:val="24"/>
                <w:szCs w:val="24"/>
              </w:rPr>
              <w:t xml:space="preserve"> </w:t>
            </w:r>
            <w:r w:rsidRPr="00B2322B">
              <w:rPr>
                <w:rFonts w:ascii="Times New Roman" w:hAnsi="Times New Roman" w:cs="Times New Roman"/>
                <w:sz w:val="24"/>
                <w:szCs w:val="24"/>
              </w:rPr>
              <w:t>Из сахарной свеклы, весовой,  в мешках весом не менее 10кг и не более 50 кг. Упаковка без  повреждений. ГОСТ 33222-2015</w:t>
            </w:r>
          </w:p>
        </w:tc>
        <w:tc>
          <w:tcPr>
            <w:tcW w:w="567" w:type="dxa"/>
            <w:tcBorders>
              <w:top w:val="single" w:sz="4" w:space="0" w:color="auto"/>
              <w:left w:val="single" w:sz="4" w:space="0" w:color="auto"/>
              <w:bottom w:val="single" w:sz="4" w:space="0" w:color="auto"/>
              <w:right w:val="single" w:sz="4" w:space="0" w:color="auto"/>
            </w:tcBorders>
          </w:tcPr>
          <w:p w:rsidR="004902DD" w:rsidRPr="00554810" w:rsidRDefault="004902DD" w:rsidP="00A9372F">
            <w:pPr>
              <w:jc w:val="center"/>
              <w:rPr>
                <w:rFonts w:ascii="Times New Roman" w:hAnsi="Times New Roman" w:cs="Times New Roman"/>
                <w:color w:val="000000"/>
                <w:sz w:val="24"/>
                <w:szCs w:val="24"/>
              </w:rPr>
            </w:pPr>
            <w:r w:rsidRPr="00554810">
              <w:rPr>
                <w:rFonts w:ascii="Times New Roman" w:hAnsi="Times New Roman" w:cs="Times New Roman"/>
                <w:color w:val="000000"/>
                <w:sz w:val="24"/>
                <w:szCs w:val="24"/>
              </w:rPr>
              <w:t>кг</w:t>
            </w:r>
          </w:p>
        </w:tc>
        <w:tc>
          <w:tcPr>
            <w:tcW w:w="1843" w:type="dxa"/>
            <w:tcBorders>
              <w:top w:val="single" w:sz="4" w:space="0" w:color="auto"/>
              <w:left w:val="single" w:sz="4" w:space="0" w:color="auto"/>
              <w:bottom w:val="single" w:sz="4" w:space="0" w:color="auto"/>
              <w:right w:val="single" w:sz="4" w:space="0" w:color="auto"/>
            </w:tcBorders>
          </w:tcPr>
          <w:p w:rsidR="004902DD" w:rsidRPr="00554810" w:rsidRDefault="001E093D" w:rsidP="00A9372F">
            <w:pPr>
              <w:jc w:val="center"/>
              <w:rPr>
                <w:rFonts w:ascii="Times New Roman" w:hAnsi="Times New Roman" w:cs="Times New Roman"/>
                <w:color w:val="000000"/>
                <w:sz w:val="24"/>
                <w:szCs w:val="24"/>
              </w:rPr>
            </w:pPr>
            <w:r>
              <w:rPr>
                <w:rFonts w:ascii="Times New Roman" w:hAnsi="Times New Roman" w:cs="Times New Roman"/>
                <w:color w:val="000000"/>
                <w:sz w:val="24"/>
                <w:szCs w:val="24"/>
              </w:rPr>
              <w:t>6600</w:t>
            </w:r>
          </w:p>
        </w:tc>
        <w:tc>
          <w:tcPr>
            <w:tcW w:w="1984" w:type="dxa"/>
            <w:tcBorders>
              <w:top w:val="single" w:sz="4" w:space="0" w:color="auto"/>
              <w:left w:val="single" w:sz="4" w:space="0" w:color="auto"/>
              <w:bottom w:val="single" w:sz="4" w:space="0" w:color="auto"/>
              <w:right w:val="single" w:sz="4" w:space="0" w:color="auto"/>
            </w:tcBorders>
          </w:tcPr>
          <w:p w:rsidR="004902DD" w:rsidRPr="00554810" w:rsidRDefault="001E093D" w:rsidP="00A9372F">
            <w:pPr>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r w:rsidR="00554810" w:rsidRPr="00554810">
              <w:rPr>
                <w:rFonts w:ascii="Times New Roman" w:hAnsi="Times New Roman" w:cs="Times New Roman"/>
                <w:color w:val="000000"/>
                <w:sz w:val="24"/>
                <w:szCs w:val="24"/>
              </w:rPr>
              <w:t>00</w:t>
            </w:r>
          </w:p>
        </w:tc>
      </w:tr>
    </w:tbl>
    <w:p w:rsidR="00A9372F" w:rsidRDefault="00A9372F" w:rsidP="00A9372F">
      <w:pPr>
        <w:spacing w:line="240" w:lineRule="auto"/>
        <w:rPr>
          <w:rFonts w:ascii="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Default="00A9372F"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554810" w:rsidRDefault="00554810" w:rsidP="00A9372F">
      <w:pPr>
        <w:spacing w:line="240" w:lineRule="auto"/>
        <w:rPr>
          <w:rFonts w:ascii="Times New Roman" w:hAnsi="Times New Roman" w:cs="Times New Roman"/>
          <w:b/>
          <w:sz w:val="24"/>
          <w:szCs w:val="24"/>
        </w:rPr>
      </w:pPr>
    </w:p>
    <w:p w:rsidR="00554810" w:rsidRDefault="00554810" w:rsidP="00A9372F">
      <w:pPr>
        <w:spacing w:line="240" w:lineRule="auto"/>
        <w:rPr>
          <w:rFonts w:ascii="Times New Roman" w:hAnsi="Times New Roman" w:cs="Times New Roman"/>
          <w:b/>
          <w:sz w:val="24"/>
          <w:szCs w:val="24"/>
        </w:rPr>
      </w:pPr>
    </w:p>
    <w:p w:rsidR="00554810" w:rsidRDefault="00554810" w:rsidP="00A9372F">
      <w:pPr>
        <w:spacing w:line="240" w:lineRule="auto"/>
        <w:rPr>
          <w:rFonts w:ascii="Times New Roman" w:hAnsi="Times New Roman" w:cs="Times New Roman"/>
          <w:b/>
          <w:sz w:val="24"/>
          <w:szCs w:val="24"/>
        </w:rPr>
      </w:pPr>
    </w:p>
    <w:p w:rsidR="00B2322B" w:rsidRDefault="00B2322B" w:rsidP="00A9372F">
      <w:pPr>
        <w:spacing w:line="240" w:lineRule="auto"/>
        <w:rPr>
          <w:rFonts w:ascii="Times New Roman" w:hAnsi="Times New Roman" w:cs="Times New Roman"/>
          <w:b/>
          <w:sz w:val="24"/>
          <w:szCs w:val="24"/>
        </w:rPr>
      </w:pPr>
    </w:p>
    <w:p w:rsidR="00B2322B" w:rsidRPr="003F236A" w:rsidRDefault="00B2322B" w:rsidP="00A9372F">
      <w:pPr>
        <w:spacing w:line="240" w:lineRule="auto"/>
        <w:rPr>
          <w:rFonts w:ascii="Times New Roman" w:hAnsi="Times New Roman" w:cs="Times New Roman"/>
          <w:b/>
          <w:sz w:val="24"/>
          <w:szCs w:val="24"/>
        </w:rPr>
      </w:pPr>
    </w:p>
    <w:p w:rsidR="00745481" w:rsidRPr="00E6745F" w:rsidRDefault="00A9372F" w:rsidP="00745481">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00745481" w:rsidRPr="00E6745F">
        <w:rPr>
          <w:rFonts w:ascii="Times New Roman" w:eastAsia="Times New Roman" w:hAnsi="Times New Roman" w:cs="Times New Roman"/>
          <w:bCs/>
          <w:sz w:val="24"/>
          <w:szCs w:val="24"/>
          <w:lang w:val="en-US"/>
        </w:rPr>
        <w:t>III</w:t>
      </w:r>
      <w:r w:rsidR="00745481" w:rsidRPr="00E6745F">
        <w:rPr>
          <w:rFonts w:ascii="Times New Roman" w:eastAsia="Times New Roman" w:hAnsi="Times New Roman" w:cs="Times New Roman"/>
          <w:bCs/>
          <w:sz w:val="24"/>
          <w:szCs w:val="24"/>
        </w:rPr>
        <w:t>. ПРОЕКТ ГРАЖДАНСКО-ПРАВОВОГО ДОГОВОРА</w:t>
      </w:r>
    </w:p>
    <w:p w:rsidR="00745481" w:rsidRDefault="00B2322B" w:rsidP="00745481">
      <w:pPr>
        <w:shd w:val="clear" w:color="auto" w:fill="FFFFFF"/>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на поставку сахара</w:t>
      </w:r>
      <w:r w:rsidR="00745481">
        <w:rPr>
          <w:rFonts w:ascii="Times New Roman" w:eastAsia="Times New Roman" w:hAnsi="Times New Roman" w:cs="Times New Roman"/>
          <w:caps/>
          <w:sz w:val="24"/>
          <w:szCs w:val="24"/>
        </w:rPr>
        <w:t xml:space="preserve"> </w:t>
      </w:r>
      <w:r w:rsidR="00745481" w:rsidRPr="00E6745F">
        <w:rPr>
          <w:rFonts w:ascii="Times New Roman" w:eastAsia="Times New Roman" w:hAnsi="Times New Roman" w:cs="Times New Roman"/>
          <w:caps/>
          <w:sz w:val="24"/>
          <w:szCs w:val="24"/>
        </w:rPr>
        <w:t>№_______</w:t>
      </w:r>
    </w:p>
    <w:p w:rsidR="00293686" w:rsidRDefault="00745481" w:rsidP="00293686">
      <w:pPr>
        <w:pStyle w:val="af6"/>
        <w:ind w:left="567"/>
        <w:jc w:val="center"/>
        <w:rPr>
          <w:b/>
        </w:rPr>
      </w:pPr>
      <w:r>
        <w:rPr>
          <w:caps/>
        </w:rPr>
        <w:t xml:space="preserve">ИКЗ № </w:t>
      </w:r>
      <w:r w:rsidR="00B2322B" w:rsidRPr="00B2322B">
        <w:rPr>
          <w:b/>
        </w:rPr>
        <w:t>183862200926886220100100070141081000</w:t>
      </w:r>
      <w:r w:rsidR="00293686" w:rsidRPr="00FE02FB">
        <w:rPr>
          <w:b/>
        </w:rPr>
        <w:t xml:space="preserve"> </w:t>
      </w:r>
    </w:p>
    <w:p w:rsidR="00745481" w:rsidRPr="00E6745F" w:rsidRDefault="00745481" w:rsidP="00293686">
      <w:pPr>
        <w:pStyle w:val="af6"/>
        <w:ind w:left="567"/>
        <w:jc w:val="center"/>
      </w:pPr>
      <w:r w:rsidRPr="00E6745F">
        <w:t>г. _________                                                                                       «___»____________201_г.</w:t>
      </w:r>
    </w:p>
    <w:p w:rsidR="00745481" w:rsidRPr="00E6745F"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745481" w:rsidRPr="00A05871" w:rsidRDefault="00745481" w:rsidP="00745481">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A05871">
        <w:rPr>
          <w:rFonts w:ascii="Times New Roman" w:hAnsi="Times New Roman" w:cs="Times New Roman"/>
          <w:sz w:val="24"/>
          <w:szCs w:val="24"/>
        </w:rPr>
        <w:t>Югорска</w:t>
      </w:r>
      <w:proofErr w:type="spellEnd"/>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745481" w:rsidRPr="00A05871" w:rsidRDefault="00745481" w:rsidP="00745481">
      <w:pPr>
        <w:numPr>
          <w:ilvl w:val="0"/>
          <w:numId w:val="26"/>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745481" w:rsidRPr="00A05871" w:rsidRDefault="00745481" w:rsidP="00745481">
      <w:pPr>
        <w:spacing w:after="0" w:line="240" w:lineRule="auto"/>
        <w:ind w:firstLine="709"/>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45481" w:rsidRPr="0074548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54810" w:rsidRPr="00293686" w:rsidRDefault="00745481" w:rsidP="00040F3C">
      <w:pPr>
        <w:autoSpaceDE w:val="0"/>
        <w:autoSpaceDN w:val="0"/>
        <w:adjustRightInd w:val="0"/>
        <w:spacing w:after="0"/>
        <w:jc w:val="both"/>
        <w:rPr>
          <w:rFonts w:ascii="Times New Roman" w:hAnsi="Times New Roman" w:cs="Times New Roman"/>
        </w:rPr>
      </w:pPr>
      <w:r w:rsidRPr="00293686">
        <w:rPr>
          <w:rFonts w:ascii="Times New Roman" w:hAnsi="Times New Roman" w:cs="Times New Roman"/>
        </w:rPr>
        <w:t xml:space="preserve">1.7. </w:t>
      </w:r>
      <w:proofErr w:type="gramStart"/>
      <w:r w:rsidRPr="00293686">
        <w:rPr>
          <w:rFonts w:ascii="Times New Roman" w:hAnsi="Times New Roman" w:cs="Times New Roman"/>
        </w:rPr>
        <w:t>Место (места) поставки товара</w:t>
      </w:r>
      <w:r w:rsidR="00554810" w:rsidRPr="00293686">
        <w:rPr>
          <w:rFonts w:ascii="Times New Roman" w:hAnsi="Times New Roman" w:cs="Times New Roman"/>
        </w:rPr>
        <w:t xml:space="preserve">628260 ул. Садовая д. 72, г. </w:t>
      </w:r>
      <w:proofErr w:type="spellStart"/>
      <w:r w:rsidR="00554810" w:rsidRPr="00293686">
        <w:rPr>
          <w:rFonts w:ascii="Times New Roman" w:hAnsi="Times New Roman" w:cs="Times New Roman"/>
        </w:rPr>
        <w:t>Югорск</w:t>
      </w:r>
      <w:proofErr w:type="spellEnd"/>
      <w:r w:rsidR="00554810" w:rsidRPr="00293686">
        <w:rPr>
          <w:rFonts w:ascii="Times New Roman" w:hAnsi="Times New Roman" w:cs="Times New Roman"/>
        </w:rPr>
        <w:t>, Ханты-Мансийский автономный округ - Югра, Тюменская область  по заявке Заказч</w:t>
      </w:r>
      <w:r w:rsidR="00B2322B">
        <w:rPr>
          <w:rFonts w:ascii="Times New Roman" w:hAnsi="Times New Roman" w:cs="Times New Roman"/>
        </w:rPr>
        <w:t>ика:  понедельник, четверг с 08.00 часов до 15</w:t>
      </w:r>
      <w:r w:rsidR="00554810" w:rsidRPr="00293686">
        <w:rPr>
          <w:rFonts w:ascii="Times New Roman" w:hAnsi="Times New Roman" w:cs="Times New Roman"/>
        </w:rPr>
        <w:t>.00 часов.</w:t>
      </w:r>
      <w:proofErr w:type="gramEnd"/>
    </w:p>
    <w:p w:rsidR="00B2322B" w:rsidRPr="00B2322B" w:rsidRDefault="00554810" w:rsidP="00B2322B">
      <w:pPr>
        <w:autoSpaceDE w:val="0"/>
        <w:autoSpaceDN w:val="0"/>
        <w:adjustRightInd w:val="0"/>
        <w:spacing w:after="0"/>
        <w:jc w:val="both"/>
        <w:rPr>
          <w:rFonts w:ascii="Times New Roman" w:hAnsi="Times New Roman" w:cs="Times New Roman"/>
        </w:rPr>
      </w:pPr>
      <w:r w:rsidRPr="00B2322B">
        <w:rPr>
          <w:rFonts w:ascii="Times New Roman" w:hAnsi="Times New Roman" w:cs="Times New Roman"/>
        </w:rPr>
        <w:t xml:space="preserve">Товар, поставляемый по адресу: 628260 ул. Ермака д. 7, г. </w:t>
      </w:r>
      <w:proofErr w:type="spellStart"/>
      <w:r w:rsidRPr="00B2322B">
        <w:rPr>
          <w:rFonts w:ascii="Times New Roman" w:hAnsi="Times New Roman" w:cs="Times New Roman"/>
        </w:rPr>
        <w:t>Югорск</w:t>
      </w:r>
      <w:proofErr w:type="spellEnd"/>
      <w:r w:rsidRPr="00B2322B">
        <w:rPr>
          <w:rFonts w:ascii="Times New Roman" w:hAnsi="Times New Roman" w:cs="Times New Roman"/>
        </w:rPr>
        <w:t xml:space="preserve">, Ханты-Мансийский автономный округ - Югра, Тюменская область по заявке Заказчика:  </w:t>
      </w:r>
      <w:r w:rsidR="00B2322B" w:rsidRPr="00B2322B">
        <w:rPr>
          <w:rFonts w:ascii="Times New Roman" w:hAnsi="Times New Roman" w:cs="Times New Roman"/>
        </w:rPr>
        <w:t>понедельник, четверг с 08.00 часов до 15.00 часов.</w:t>
      </w:r>
    </w:p>
    <w:p w:rsidR="00040F3C" w:rsidRPr="00B2322B" w:rsidRDefault="00040F3C" w:rsidP="00554810">
      <w:pPr>
        <w:pStyle w:val="af6"/>
        <w:autoSpaceDE w:val="0"/>
        <w:autoSpaceDN w:val="0"/>
        <w:adjustRightInd w:val="0"/>
        <w:ind w:left="360"/>
        <w:jc w:val="both"/>
        <w:rPr>
          <w:sz w:val="19"/>
          <w:szCs w:val="19"/>
        </w:rPr>
      </w:pPr>
    </w:p>
    <w:p w:rsidR="00745481" w:rsidRDefault="00745481" w:rsidP="00040F3C">
      <w:pPr>
        <w:spacing w:after="0" w:line="240" w:lineRule="auto"/>
        <w:rPr>
          <w:rFonts w:ascii="Times New Roman" w:hAnsi="Times New Roman" w:cs="Times New Roman"/>
          <w:sz w:val="24"/>
          <w:szCs w:val="24"/>
        </w:rPr>
      </w:pPr>
    </w:p>
    <w:p w:rsidR="00554810" w:rsidRPr="00A05871" w:rsidRDefault="00040F3C" w:rsidP="00554810">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2. Цена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и порядок расчетов</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292605" w:rsidRDefault="00745481" w:rsidP="00292605">
      <w:pPr>
        <w:pStyle w:val="af6"/>
        <w:autoSpaceDE w:val="0"/>
        <w:autoSpaceDN w:val="0"/>
        <w:adjustRightInd w:val="0"/>
        <w:ind w:left="360"/>
      </w:pPr>
      <w:r w:rsidRPr="00745481">
        <w:t>Источник финансирования</w:t>
      </w:r>
      <w:r w:rsidR="00292605">
        <w:t>:</w:t>
      </w:r>
    </w:p>
    <w:p w:rsidR="00292605" w:rsidRDefault="00292605" w:rsidP="00292605">
      <w:pPr>
        <w:pStyle w:val="af6"/>
        <w:autoSpaceDE w:val="0"/>
        <w:autoSpaceDN w:val="0"/>
        <w:adjustRightInd w:val="0"/>
        <w:ind w:left="360"/>
      </w:pPr>
      <w:r w:rsidRPr="00292605">
        <w:t xml:space="preserve"> </w:t>
      </w:r>
      <w:r>
        <w:t>Продукты питания для детей дошкольного возраста - за счет средств от приносящей доход деятельности на 2018 год.</w:t>
      </w:r>
    </w:p>
    <w:p w:rsidR="00745481" w:rsidRPr="00745481" w:rsidRDefault="00292605" w:rsidP="00292605">
      <w:pPr>
        <w:pStyle w:val="af6"/>
        <w:autoSpaceDE w:val="0"/>
        <w:autoSpaceDN w:val="0"/>
        <w:adjustRightInd w:val="0"/>
        <w:ind w:left="360"/>
      </w:pPr>
      <w:r>
        <w:t xml:space="preserve">Продукты питания для детей школьного возраста – за счет бюджета г. </w:t>
      </w:r>
      <w:proofErr w:type="spellStart"/>
      <w:r>
        <w:t>Югорска</w:t>
      </w:r>
      <w:proofErr w:type="spellEnd"/>
      <w:r>
        <w:t xml:space="preserve"> на 2018г.</w:t>
      </w:r>
    </w:p>
    <w:p w:rsidR="00745481" w:rsidRPr="00292605"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Start"/>
      <w:r w:rsidRPr="00745481">
        <w:rPr>
          <w:rFonts w:ascii="Times New Roman" w:hAnsi="Times New Roman" w:cs="Times New Roman"/>
          <w:i/>
          <w:sz w:val="24"/>
          <w:szCs w:val="24"/>
        </w:rPr>
        <w:t>.</w:t>
      </w:r>
      <w:r w:rsidRPr="00292605">
        <w:rPr>
          <w:rFonts w:ascii="Times New Roman" w:hAnsi="Times New Roman" w:cs="Times New Roman"/>
          <w:sz w:val="24"/>
          <w:szCs w:val="24"/>
        </w:rPr>
        <w:t>С</w:t>
      </w:r>
      <w:proofErr w:type="gramEnd"/>
      <w:r w:rsidRPr="00292605">
        <w:rPr>
          <w:rFonts w:ascii="Times New Roman" w:hAnsi="Times New Roman" w:cs="Times New Roman"/>
          <w:sz w:val="24"/>
          <w:szCs w:val="24"/>
        </w:rPr>
        <w:t>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00292605"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r w:rsidR="00292605">
        <w:rPr>
          <w:rFonts w:ascii="Times New Roman" w:hAnsi="Times New Roman" w:cs="Times New Roman"/>
          <w:sz w:val="24"/>
          <w:szCs w:val="24"/>
        </w:rPr>
        <w:t>, Приложение № 2</w:t>
      </w:r>
      <w:r w:rsidRPr="00745481">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745481" w:rsidRPr="00745481" w:rsidRDefault="00745481" w:rsidP="00554810">
      <w:pPr>
        <w:autoSpaceDE w:val="0"/>
        <w:autoSpaceDN w:val="0"/>
        <w:adjustRightInd w:val="0"/>
        <w:spacing w:after="0" w:line="240" w:lineRule="auto"/>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745481" w:rsidRPr="00745481" w:rsidRDefault="00292605" w:rsidP="0029450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8B0D40" w:rsidRDefault="00745481" w:rsidP="008B0D40">
      <w:pPr>
        <w:autoSpaceDE w:val="0"/>
        <w:autoSpaceDN w:val="0"/>
        <w:adjustRightInd w:val="0"/>
        <w:rPr>
          <w:rFonts w:ascii="Times New Roman" w:hAnsi="Times New Roman" w:cs="Times New Roman"/>
          <w:sz w:val="24"/>
          <w:szCs w:val="24"/>
        </w:rPr>
      </w:pPr>
      <w:r w:rsidRPr="00745481">
        <w:rPr>
          <w:rFonts w:ascii="Times New Roman" w:hAnsi="Times New Roman" w:cs="Times New Roman"/>
          <w:sz w:val="24"/>
          <w:szCs w:val="24"/>
        </w:rPr>
        <w:t xml:space="preserve">2.4.4. </w:t>
      </w:r>
      <w:r w:rsidR="008B0D40">
        <w:rPr>
          <w:rFonts w:ascii="Times New Roman" w:hAnsi="Times New Roman" w:cs="Times New Roman"/>
          <w:sz w:val="24"/>
          <w:szCs w:val="24"/>
        </w:rPr>
        <w:t xml:space="preserve">Расчет за поставленный товар осуществляется в течение 15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8B0D40">
        <w:rPr>
          <w:rFonts w:ascii="Times New Roman" w:hAnsi="Times New Roman" w:cs="Times New Roman"/>
          <w:sz w:val="24"/>
          <w:szCs w:val="24"/>
        </w:rPr>
        <w:t>взаимосверки</w:t>
      </w:r>
      <w:proofErr w:type="spellEnd"/>
      <w:r w:rsidR="008B0D40">
        <w:rPr>
          <w:rFonts w:ascii="Times New Roman" w:hAnsi="Times New Roman" w:cs="Times New Roman"/>
          <w:sz w:val="24"/>
          <w:szCs w:val="24"/>
        </w:rPr>
        <w:t xml:space="preserve"> обязательств на основании представленных Поставщиком счета и счета-фактуры. В случае</w:t>
      </w:r>
      <w:proofErr w:type="gramStart"/>
      <w:r w:rsidR="008B0D40">
        <w:rPr>
          <w:rFonts w:ascii="Times New Roman" w:hAnsi="Times New Roman" w:cs="Times New Roman"/>
          <w:sz w:val="24"/>
          <w:szCs w:val="24"/>
        </w:rPr>
        <w:t>,</w:t>
      </w:r>
      <w:proofErr w:type="gramEnd"/>
      <w:r w:rsidR="008B0D40">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29450A" w:rsidRPr="00745481" w:rsidRDefault="00745481" w:rsidP="008B0D40">
      <w:pPr>
        <w:autoSpaceDE w:val="0"/>
        <w:autoSpaceDN w:val="0"/>
        <w:adjustRightInd w:val="0"/>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29450A"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sidR="0029450A">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745481" w:rsidRPr="00A05871" w:rsidRDefault="00745481" w:rsidP="0029450A">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745481" w:rsidRPr="00A05871" w:rsidRDefault="00745481" w:rsidP="00745481">
      <w:pPr>
        <w:pStyle w:val="afc"/>
        <w:ind w:firstLine="567"/>
      </w:pPr>
      <w:r w:rsidRPr="00A05871">
        <w:t>3.1. Заказчик имеет право:</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29450A" w:rsidRDefault="0029450A" w:rsidP="00745481">
      <w:pPr>
        <w:pStyle w:val="afc"/>
        <w:ind w:firstLine="567"/>
      </w:pPr>
    </w:p>
    <w:p w:rsidR="0029450A" w:rsidRDefault="0029450A" w:rsidP="00745481">
      <w:pPr>
        <w:pStyle w:val="afc"/>
        <w:ind w:firstLine="567"/>
      </w:pPr>
    </w:p>
    <w:p w:rsidR="0029450A" w:rsidRPr="00A05871" w:rsidRDefault="0029450A" w:rsidP="0029450A">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29450A" w:rsidRDefault="0029450A" w:rsidP="00745481">
      <w:pPr>
        <w:pStyle w:val="afc"/>
        <w:ind w:firstLine="567"/>
      </w:pPr>
    </w:p>
    <w:p w:rsidR="00745481" w:rsidRPr="00A05871" w:rsidRDefault="00745481" w:rsidP="00745481">
      <w:pPr>
        <w:pStyle w:val="afc"/>
        <w:ind w:firstLine="567"/>
      </w:pPr>
      <w:r w:rsidRPr="00A05871">
        <w:t>3.2. Заказчик обязан:</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45481" w:rsidRPr="00A05871" w:rsidRDefault="00745481" w:rsidP="00745481">
      <w:pPr>
        <w:pStyle w:val="af7"/>
        <w:tabs>
          <w:tab w:val="num" w:pos="2443"/>
        </w:tabs>
        <w:spacing w:after="0"/>
      </w:pPr>
      <w:r w:rsidRPr="00A05871">
        <w:t>3.2.2. Оплатить поставленный и принятый товар в порядке, предусмотренном Договором.</w:t>
      </w:r>
    </w:p>
    <w:p w:rsidR="00745481" w:rsidRPr="00A05871" w:rsidRDefault="00745481" w:rsidP="00745481">
      <w:pPr>
        <w:pStyle w:val="afc"/>
        <w:ind w:firstLine="567"/>
      </w:pPr>
      <w:r w:rsidRPr="00A05871">
        <w:t>3.3. Поставщик обязан:</w:t>
      </w:r>
    </w:p>
    <w:p w:rsidR="00745481" w:rsidRPr="00A05871" w:rsidRDefault="00745481" w:rsidP="00745481">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745481" w:rsidRDefault="00745481" w:rsidP="00745481">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745481" w:rsidRPr="00A05871" w:rsidRDefault="00745481" w:rsidP="00745481">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45481" w:rsidRPr="00A05871" w:rsidRDefault="00745481" w:rsidP="00745481">
      <w:pPr>
        <w:pStyle w:val="afc"/>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745481" w:rsidRPr="00A05871" w:rsidRDefault="00745481" w:rsidP="00745481">
      <w:pPr>
        <w:pStyle w:val="afc"/>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745481" w:rsidRPr="00A05871" w:rsidRDefault="00745481" w:rsidP="00745481">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745481" w:rsidRPr="00A05871" w:rsidRDefault="00745481" w:rsidP="00745481">
      <w:pPr>
        <w:pStyle w:val="afc"/>
      </w:pPr>
      <w:r w:rsidRPr="00A05871">
        <w:t>3.3.7. Выполнять иные обязанности, предусмотренные Договором</w:t>
      </w:r>
    </w:p>
    <w:p w:rsidR="00745481" w:rsidRPr="00A05871" w:rsidRDefault="00745481" w:rsidP="00745481">
      <w:pPr>
        <w:pStyle w:val="afc"/>
        <w:ind w:firstLine="567"/>
      </w:pPr>
      <w:r w:rsidRPr="00A05871">
        <w:t>3.4. Поставщик вправе:</w:t>
      </w:r>
    </w:p>
    <w:p w:rsidR="00745481" w:rsidRPr="00A05871" w:rsidRDefault="00745481" w:rsidP="00745481">
      <w:pPr>
        <w:pStyle w:val="afc"/>
      </w:pPr>
      <w:r w:rsidRPr="00A05871">
        <w:t>3.4.1. Требовать приемки и оплаты товара в объеме, порядке, сроки и на условиях, предусмотренных Договором.</w:t>
      </w:r>
    </w:p>
    <w:p w:rsidR="0074548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B2322B" w:rsidRPr="00A05871" w:rsidRDefault="00B2322B" w:rsidP="00745481">
      <w:pPr>
        <w:spacing w:after="0" w:line="240" w:lineRule="auto"/>
        <w:rPr>
          <w:rFonts w:ascii="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4. Порядок и сроки поставки товара</w:t>
      </w:r>
    </w:p>
    <w:p w:rsidR="0029450A" w:rsidRDefault="00554810" w:rsidP="00745481">
      <w:pPr>
        <w:pStyle w:val="af6"/>
        <w:numPr>
          <w:ilvl w:val="1"/>
          <w:numId w:val="27"/>
        </w:numPr>
      </w:pPr>
      <w:r>
        <w:t xml:space="preserve"> </w:t>
      </w:r>
      <w:r w:rsidR="00745481" w:rsidRPr="00A05871">
        <w:t xml:space="preserve">Поставка осуществляется </w:t>
      </w:r>
      <w:proofErr w:type="gramStart"/>
      <w:r w:rsidR="00745481" w:rsidRPr="00A05871">
        <w:t>с даты заключения</w:t>
      </w:r>
      <w:proofErr w:type="gramEnd"/>
      <w:r w:rsidR="00745481" w:rsidRPr="00A05871">
        <w:t xml:space="preserve"> д</w:t>
      </w:r>
      <w:r w:rsidR="0029450A">
        <w:t>оговора по 31.12.2018</w:t>
      </w:r>
      <w:r w:rsidR="00745481" w:rsidRPr="00A05871">
        <w:t>г.</w:t>
      </w:r>
    </w:p>
    <w:p w:rsidR="00B2322B" w:rsidRPr="00B2322B" w:rsidRDefault="00040F3C" w:rsidP="00B2322B">
      <w:pPr>
        <w:autoSpaceDE w:val="0"/>
        <w:autoSpaceDN w:val="0"/>
        <w:adjustRightInd w:val="0"/>
        <w:spacing w:after="0"/>
        <w:jc w:val="both"/>
        <w:rPr>
          <w:rFonts w:ascii="Times New Roman" w:hAnsi="Times New Roman" w:cs="Times New Roman"/>
          <w:sz w:val="24"/>
          <w:szCs w:val="24"/>
        </w:rPr>
      </w:pPr>
      <w:r w:rsidRPr="00B2322B">
        <w:rPr>
          <w:rFonts w:ascii="Times New Roman" w:hAnsi="Times New Roman" w:cs="Times New Roman"/>
          <w:sz w:val="24"/>
          <w:szCs w:val="24"/>
        </w:rPr>
        <w:t>П</w:t>
      </w:r>
      <w:r w:rsidR="00554810" w:rsidRPr="00B2322B">
        <w:rPr>
          <w:rFonts w:ascii="Times New Roman" w:hAnsi="Times New Roman" w:cs="Times New Roman"/>
          <w:sz w:val="24"/>
          <w:szCs w:val="24"/>
        </w:rPr>
        <w:t xml:space="preserve">о адресу: 628260 ул. Садовая д. 72, г. </w:t>
      </w:r>
      <w:proofErr w:type="spellStart"/>
      <w:r w:rsidR="00554810" w:rsidRPr="00B2322B">
        <w:rPr>
          <w:rFonts w:ascii="Times New Roman" w:hAnsi="Times New Roman" w:cs="Times New Roman"/>
          <w:sz w:val="24"/>
          <w:szCs w:val="24"/>
        </w:rPr>
        <w:t>Югорск</w:t>
      </w:r>
      <w:proofErr w:type="spellEnd"/>
      <w:r w:rsidR="00554810" w:rsidRPr="00B2322B">
        <w:rPr>
          <w:rFonts w:ascii="Times New Roman" w:hAnsi="Times New Roman" w:cs="Times New Roman"/>
          <w:sz w:val="24"/>
          <w:szCs w:val="24"/>
        </w:rPr>
        <w:t xml:space="preserve">, Ханты-Мансийский автономный округ - Югра, Тюменская область  по заявке Заказчика:  </w:t>
      </w:r>
      <w:r w:rsidR="00B2322B" w:rsidRPr="00B2322B">
        <w:rPr>
          <w:rFonts w:ascii="Times New Roman" w:hAnsi="Times New Roman" w:cs="Times New Roman"/>
          <w:sz w:val="24"/>
          <w:szCs w:val="24"/>
        </w:rPr>
        <w:t>понедельник, четверг с 08.00 часов до 15.00 часов.</w:t>
      </w:r>
    </w:p>
    <w:p w:rsidR="00B2322B" w:rsidRPr="00B2322B" w:rsidRDefault="00040F3C" w:rsidP="00B2322B">
      <w:pPr>
        <w:autoSpaceDE w:val="0"/>
        <w:autoSpaceDN w:val="0"/>
        <w:adjustRightInd w:val="0"/>
        <w:spacing w:after="0"/>
        <w:jc w:val="both"/>
        <w:rPr>
          <w:rFonts w:ascii="Times New Roman" w:hAnsi="Times New Roman" w:cs="Times New Roman"/>
          <w:sz w:val="24"/>
          <w:szCs w:val="24"/>
        </w:rPr>
      </w:pPr>
      <w:r w:rsidRPr="00B2322B">
        <w:rPr>
          <w:rFonts w:ascii="Times New Roman" w:hAnsi="Times New Roman" w:cs="Times New Roman"/>
          <w:sz w:val="24"/>
          <w:szCs w:val="24"/>
        </w:rPr>
        <w:t>П</w:t>
      </w:r>
      <w:r w:rsidR="00554810" w:rsidRPr="00B2322B">
        <w:rPr>
          <w:rFonts w:ascii="Times New Roman" w:hAnsi="Times New Roman" w:cs="Times New Roman"/>
          <w:sz w:val="24"/>
          <w:szCs w:val="24"/>
        </w:rPr>
        <w:t xml:space="preserve">о адресу: 628260 ул. Ермака д. 7, г. </w:t>
      </w:r>
      <w:proofErr w:type="spellStart"/>
      <w:r w:rsidR="00554810" w:rsidRPr="00B2322B">
        <w:rPr>
          <w:rFonts w:ascii="Times New Roman" w:hAnsi="Times New Roman" w:cs="Times New Roman"/>
          <w:sz w:val="24"/>
          <w:szCs w:val="24"/>
        </w:rPr>
        <w:t>Югорск</w:t>
      </w:r>
      <w:proofErr w:type="spellEnd"/>
      <w:r w:rsidR="00554810" w:rsidRPr="00B2322B">
        <w:rPr>
          <w:rFonts w:ascii="Times New Roman" w:hAnsi="Times New Roman" w:cs="Times New Roman"/>
          <w:sz w:val="24"/>
          <w:szCs w:val="24"/>
        </w:rPr>
        <w:t xml:space="preserve">, Ханты-Мансийский автономный округ - Югра, Тюменская область по заявке Заказчика:  </w:t>
      </w:r>
      <w:r w:rsidR="00B2322B" w:rsidRPr="00B2322B">
        <w:rPr>
          <w:rFonts w:ascii="Times New Roman" w:hAnsi="Times New Roman" w:cs="Times New Roman"/>
          <w:sz w:val="24"/>
          <w:szCs w:val="24"/>
        </w:rPr>
        <w:t>понедельник, четверг с 08.00 часов до 15.00 часов.</w:t>
      </w:r>
    </w:p>
    <w:p w:rsidR="00745481" w:rsidRPr="00A05871" w:rsidRDefault="00745481" w:rsidP="00B2322B">
      <w:pPr>
        <w:pStyle w:val="af6"/>
      </w:pPr>
      <w:r w:rsidRPr="00A05871">
        <w:t xml:space="preserve">4.2. Датой поставки товара является дата подписания Заказчиком соответствующей товарной накладной (Акта сдачи-приемки товара).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745481" w:rsidRPr="00A05871" w:rsidRDefault="00745481" w:rsidP="00745481">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040F3C"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p>
    <w:p w:rsidR="00040F3C" w:rsidRDefault="00040F3C"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B2322B" w:rsidRDefault="00B2322B" w:rsidP="00040F3C">
      <w:pPr>
        <w:spacing w:after="0" w:line="240" w:lineRule="auto"/>
        <w:rPr>
          <w:rFonts w:ascii="Times New Roman" w:hAnsi="Times New Roman" w:cs="Times New Roman"/>
          <w:sz w:val="24"/>
          <w:szCs w:val="24"/>
        </w:rPr>
      </w:pPr>
    </w:p>
    <w:p w:rsidR="00040F3C" w:rsidRPr="00040F3C" w:rsidRDefault="00040F3C"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hAnsi="Times New Roman" w:cs="Times New Roman"/>
          <w:sz w:val="24"/>
          <w:szCs w:val="24"/>
        </w:rPr>
        <w:lastRenderedPageBreak/>
        <w:t>Договор</w:t>
      </w:r>
      <w:r w:rsidRPr="00A05871">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745481" w:rsidRPr="00A0587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745481" w:rsidRPr="00A05871" w:rsidRDefault="00745481" w:rsidP="00745481">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745481" w:rsidRPr="00A05871" w:rsidRDefault="00745481" w:rsidP="00745481">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w:t>
      </w:r>
      <w:proofErr w:type="gramStart"/>
      <w:r w:rsidRPr="00A05871">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05871">
        <w:rPr>
          <w:rFonts w:ascii="Times New Roman" w:eastAsia="Times New Roman" w:hAnsi="Times New Roman" w:cs="Times New Roman"/>
          <w:sz w:val="24"/>
          <w:szCs w:val="24"/>
        </w:rPr>
        <w:t xml:space="preserve"> сколов, трещин, внешних повреждений. </w:t>
      </w:r>
    </w:p>
    <w:p w:rsidR="00745481" w:rsidRPr="00A05871" w:rsidRDefault="00745481" w:rsidP="00745481">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45481" w:rsidRPr="00A05871" w:rsidRDefault="00745481" w:rsidP="00745481">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45481" w:rsidRPr="00A05871" w:rsidRDefault="00745481" w:rsidP="00745481">
      <w:pPr>
        <w:pStyle w:val="afc"/>
        <w:ind w:firstLine="567"/>
      </w:pPr>
      <w:r w:rsidRPr="00A05871">
        <w:t xml:space="preserve">5.3.3. Товар должен быть поставлен полностью. Заказчик вправе отказаться от приемки части Товара. </w:t>
      </w:r>
    </w:p>
    <w:p w:rsidR="00745481" w:rsidRPr="0029450A" w:rsidRDefault="00745481" w:rsidP="0029450A">
      <w:pPr>
        <w:pStyle w:val="afc"/>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sidR="0029450A">
        <w:rPr>
          <w:kern w:val="16"/>
        </w:rPr>
        <w:t xml:space="preserve"> </w:t>
      </w:r>
      <w:r w:rsidRPr="00A05871">
        <w:t>Договор</w:t>
      </w:r>
      <w:r w:rsidRPr="00A05871">
        <w:rPr>
          <w:kern w:val="16"/>
        </w:rPr>
        <w:t xml:space="preserve">а по соглашению сторон или принять решение </w:t>
      </w:r>
      <w:r w:rsidRPr="00A05871">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A05871">
        <w:t xml:space="preserve"> Договору. </w:t>
      </w:r>
    </w:p>
    <w:p w:rsidR="00040F3C"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w:t>
      </w:r>
      <w:proofErr w:type="gramStart"/>
      <w:r w:rsidRPr="00A05871">
        <w:rPr>
          <w:rFonts w:ascii="Times New Roman" w:eastAsia="Times New Roman" w:hAnsi="Times New Roman" w:cs="Times New Roman"/>
          <w:kern w:val="16"/>
          <w:sz w:val="24"/>
          <w:szCs w:val="24"/>
        </w:rPr>
        <w:t>указанное</w:t>
      </w:r>
      <w:proofErr w:type="gramEnd"/>
      <w:r w:rsidRPr="00A05871">
        <w:rPr>
          <w:rFonts w:ascii="Times New Roman" w:eastAsia="Times New Roman" w:hAnsi="Times New Roman" w:cs="Times New Roman"/>
          <w:kern w:val="16"/>
          <w:sz w:val="24"/>
          <w:szCs w:val="24"/>
        </w:rPr>
        <w:t xml:space="preserve"> в </w:t>
      </w:r>
    </w:p>
    <w:p w:rsidR="00040F3C" w:rsidRPr="00A05871" w:rsidRDefault="00040F3C"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040F3C" w:rsidRDefault="00040F3C" w:rsidP="00745481">
      <w:pPr>
        <w:spacing w:after="0" w:line="240" w:lineRule="auto"/>
        <w:jc w:val="both"/>
        <w:rPr>
          <w:rFonts w:ascii="Times New Roman" w:eastAsia="Times New Roman" w:hAnsi="Times New Roman" w:cs="Times New Roman"/>
          <w:kern w:val="16"/>
          <w:sz w:val="24"/>
          <w:szCs w:val="24"/>
        </w:rPr>
      </w:pPr>
    </w:p>
    <w:p w:rsidR="00745481" w:rsidRPr="00A05871" w:rsidRDefault="00745481" w:rsidP="00745481">
      <w:pPr>
        <w:spacing w:after="0" w:line="240" w:lineRule="auto"/>
        <w:jc w:val="both"/>
        <w:rPr>
          <w:rFonts w:ascii="Times New Roman" w:eastAsia="Times New Roman" w:hAnsi="Times New Roman" w:cs="Times New Roman"/>
          <w:kern w:val="16"/>
          <w:sz w:val="24"/>
          <w:szCs w:val="24"/>
          <w:highlight w:val="yellow"/>
        </w:rPr>
      </w:pPr>
      <w:r w:rsidRPr="00A05871">
        <w:rPr>
          <w:rFonts w:ascii="Times New Roman" w:eastAsia="Times New Roman" w:hAnsi="Times New Roman" w:cs="Times New Roman"/>
          <w:kern w:val="16"/>
          <w:sz w:val="24"/>
          <w:szCs w:val="24"/>
        </w:rPr>
        <w:lastRenderedPageBreak/>
        <w:t>Спецификации (</w:t>
      </w:r>
      <w:r w:rsidRPr="00A05871">
        <w:rPr>
          <w:rFonts w:ascii="Times New Roman" w:hAnsi="Times New Roman" w:cs="Times New Roman"/>
          <w:sz w:val="24"/>
          <w:szCs w:val="24"/>
        </w:rPr>
        <w:t>Приложение № 1, Приложение № 2</w:t>
      </w:r>
      <w:r w:rsidRPr="00A05871">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745481" w:rsidRPr="00A05871"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745481" w:rsidRPr="00A05871" w:rsidRDefault="00745481" w:rsidP="00745481">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45481" w:rsidRPr="009965D9" w:rsidRDefault="00745481" w:rsidP="009965D9">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745481" w:rsidRPr="00A05871" w:rsidRDefault="00745481" w:rsidP="00745481">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745481" w:rsidRPr="00A05871" w:rsidRDefault="00745481" w:rsidP="00745481">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40F3C"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040F3C" w:rsidRPr="00040F3C" w:rsidRDefault="00040F3C"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lastRenderedPageBreak/>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45481" w:rsidRPr="00A05871" w:rsidRDefault="00745481" w:rsidP="00745481">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745481" w:rsidRPr="00A05871" w:rsidRDefault="00745481" w:rsidP="00745481">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45481" w:rsidRPr="00A05871" w:rsidRDefault="00745481" w:rsidP="00745481">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sidR="009965D9">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B2322B" w:rsidRDefault="00745481" w:rsidP="00B2322B">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B2322B">
        <w:rPr>
          <w:rFonts w:ascii="Times New Roman" w:hAnsi="Times New Roman" w:cs="Times New Roman"/>
          <w:b/>
          <w:sz w:val="24"/>
          <w:szCs w:val="24"/>
          <w:u w:val="single"/>
        </w:rPr>
        <w:t>21 250 (двадцать одна тысяча двести пятьдесят) рублей 00 копеек.</w:t>
      </w:r>
    </w:p>
    <w:p w:rsidR="00745481" w:rsidRPr="00A05871" w:rsidRDefault="00745481" w:rsidP="00F444FC">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45481" w:rsidRPr="00A05871" w:rsidRDefault="00745481" w:rsidP="00745481">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45481" w:rsidRPr="00A05871" w:rsidRDefault="00745481" w:rsidP="00745481">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040F3C" w:rsidRDefault="00745481" w:rsidP="00745481">
      <w:pPr>
        <w:pStyle w:val="af7"/>
        <w:tabs>
          <w:tab w:val="left" w:pos="709"/>
        </w:tabs>
        <w:spacing w:after="0"/>
        <w:ind w:firstLine="709"/>
        <w:rPr>
          <w:color w:val="000000"/>
          <w:kern w:val="16"/>
        </w:rPr>
      </w:pPr>
      <w:proofErr w:type="gramStart"/>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w:t>
      </w:r>
      <w:proofErr w:type="gramEnd"/>
    </w:p>
    <w:p w:rsidR="00040F3C" w:rsidRPr="00040F3C" w:rsidRDefault="00040F3C"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pStyle w:val="af7"/>
        <w:tabs>
          <w:tab w:val="left" w:pos="709"/>
        </w:tabs>
        <w:spacing w:after="0"/>
        <w:ind w:firstLine="709"/>
        <w:rPr>
          <w:color w:val="000000"/>
          <w:kern w:val="16"/>
        </w:rPr>
      </w:pPr>
      <w:r w:rsidRPr="00A05871">
        <w:rPr>
          <w:color w:val="000000"/>
          <w:kern w:val="16"/>
        </w:rPr>
        <w:lastRenderedPageBreak/>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745481" w:rsidRPr="00A05871" w:rsidRDefault="00745481" w:rsidP="00745481">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745481" w:rsidRPr="00A05871" w:rsidRDefault="00745481" w:rsidP="00745481">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w:t>
      </w:r>
      <w:r w:rsidR="00E72BD8"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E72BD8"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у. </w:t>
      </w:r>
    </w:p>
    <w:p w:rsidR="00745481" w:rsidRPr="00A05871" w:rsidRDefault="00745481" w:rsidP="00745481">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w:t>
      </w:r>
      <w:r w:rsidR="00E72BD8"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ом в порядке, установленном </w:t>
      </w:r>
      <w:hyperlink r:id="rId11" w:anchor="P57" w:history="1">
        <w:r w:rsidRPr="00294722">
          <w:rPr>
            <w:rStyle w:val="a3"/>
            <w:rFonts w:ascii="Times New Roman" w:hAnsi="Times New Roman" w:cs="Times New Roman"/>
            <w:color w:val="auto"/>
            <w:sz w:val="24"/>
            <w:szCs w:val="24"/>
          </w:rPr>
          <w:t>пунктами 7.3</w:t>
        </w:r>
      </w:hyperlink>
      <w:r w:rsidRPr="00294722">
        <w:rPr>
          <w:rFonts w:ascii="Times New Roman" w:hAnsi="Times New Roman" w:cs="Times New Roman"/>
          <w:sz w:val="24"/>
          <w:szCs w:val="24"/>
        </w:rPr>
        <w:t xml:space="preserve"> </w:t>
      </w:r>
      <w:r w:rsidRPr="00A05871">
        <w:rPr>
          <w:rFonts w:ascii="Times New Roman" w:hAnsi="Times New Roman" w:cs="Times New Roman"/>
          <w:sz w:val="24"/>
          <w:szCs w:val="24"/>
        </w:rPr>
        <w:t>–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444FC" w:rsidRPr="00F444FC" w:rsidRDefault="00F444FC" w:rsidP="00294722">
      <w:pPr>
        <w:autoSpaceDE w:val="0"/>
        <w:autoSpaceDN w:val="0"/>
        <w:adjustRightInd w:val="0"/>
        <w:spacing w:after="0" w:line="240" w:lineRule="auto"/>
        <w:ind w:firstLine="540"/>
        <w:jc w:val="both"/>
        <w:rPr>
          <w:rFonts w:ascii="Times New Roman" w:hAnsi="Times New Roman" w:cs="Times New Roman"/>
          <w:sz w:val="24"/>
          <w:szCs w:val="24"/>
        </w:rPr>
      </w:pPr>
      <w:bookmarkStart w:id="35" w:name="P57"/>
      <w:bookmarkEnd w:id="35"/>
      <w:r w:rsidRPr="00F444FC">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размер штрафа устанавливается в виде фиксированной суммы</w:t>
      </w:r>
      <w:r w:rsidRPr="00F444FC">
        <w:rPr>
          <w:rStyle w:val="af2"/>
          <w:rFonts w:ascii="Times New Roman" w:hAnsi="Times New Roman" w:cs="Times New Roman"/>
          <w:sz w:val="24"/>
          <w:szCs w:val="24"/>
        </w:rPr>
        <w:footnoteReference w:id="2"/>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294722">
      <w:pPr>
        <w:autoSpaceDE w:val="0"/>
        <w:autoSpaceDN w:val="0"/>
        <w:adjustRightInd w:val="0"/>
        <w:spacing w:after="0" w:line="240" w:lineRule="auto"/>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7.4. </w:t>
      </w:r>
      <w:proofErr w:type="gramStart"/>
      <w:r w:rsidRPr="00F444FC">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устанавливается в виде фиксированной</w:t>
      </w:r>
      <w:proofErr w:type="gramEnd"/>
      <w:r w:rsidRPr="00F444FC">
        <w:rPr>
          <w:rFonts w:ascii="Times New Roman" w:hAnsi="Times New Roman" w:cs="Times New Roman"/>
          <w:sz w:val="24"/>
          <w:szCs w:val="24"/>
        </w:rPr>
        <w:t xml:space="preserve"> суммы</w:t>
      </w:r>
      <w:r w:rsidRPr="00F444FC">
        <w:rPr>
          <w:rFonts w:ascii="Times New Roman" w:hAnsi="Times New Roman" w:cs="Times New Roman"/>
          <w:sz w:val="24"/>
          <w:szCs w:val="24"/>
          <w:vertAlign w:val="superscript"/>
        </w:rPr>
        <w:footnoteReference w:id="3"/>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294722">
      <w:pPr>
        <w:autoSpaceDE w:val="0"/>
        <w:autoSpaceDN w:val="0"/>
        <w:adjustRightInd w:val="0"/>
        <w:spacing w:after="0" w:line="240" w:lineRule="auto"/>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е таких обязательств) в виде фиксированной суммы</w:t>
      </w:r>
      <w:r w:rsidRPr="00F444FC">
        <w:rPr>
          <w:rFonts w:ascii="Times New Roman" w:hAnsi="Times New Roman" w:cs="Times New Roman"/>
          <w:sz w:val="24"/>
          <w:szCs w:val="24"/>
          <w:vertAlign w:val="superscript"/>
        </w:rPr>
        <w:footnoteReference w:id="4"/>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294722">
      <w:pPr>
        <w:autoSpaceDE w:val="0"/>
        <w:autoSpaceDN w:val="0"/>
        <w:adjustRightInd w:val="0"/>
        <w:spacing w:after="0" w:line="240" w:lineRule="auto"/>
        <w:ind w:firstLine="540"/>
        <w:jc w:val="both"/>
        <w:rPr>
          <w:rFonts w:ascii="Times New Roman" w:hAnsi="Times New Roman" w:cs="Times New Roman"/>
          <w:sz w:val="24"/>
          <w:szCs w:val="24"/>
        </w:rPr>
      </w:pPr>
      <w:r w:rsidRPr="00F444FC">
        <w:rPr>
          <w:rFonts w:ascii="Times New Roman" w:hAnsi="Times New Roman" w:cs="Times New Roman"/>
          <w:sz w:val="24"/>
          <w:szCs w:val="24"/>
        </w:rPr>
        <w:lastRenderedPageBreak/>
        <w:t xml:space="preserve">7.6. В случае если настоящим </w:t>
      </w:r>
      <w:r w:rsidR="00294722"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294722"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F444FC">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F444FC">
        <w:rPr>
          <w:rFonts w:ascii="Times New Roman" w:hAnsi="Times New Roman" w:cs="Times New Roman"/>
          <w:sz w:val="24"/>
          <w:szCs w:val="24"/>
        </w:rPr>
        <w:t>м, размер штрафа устанавливается в виде фиксированной суммы</w:t>
      </w:r>
      <w:r w:rsidRPr="00F444FC">
        <w:rPr>
          <w:rFonts w:ascii="Times New Roman" w:hAnsi="Times New Roman" w:cs="Times New Roman"/>
          <w:sz w:val="24"/>
          <w:szCs w:val="24"/>
          <w:vertAlign w:val="superscript"/>
        </w:rPr>
        <w:footnoteReference w:id="5"/>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00294722"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фактически исполненных Поставщиком.</w:t>
      </w:r>
    </w:p>
    <w:p w:rsidR="00F444FC" w:rsidRPr="00F444FC" w:rsidRDefault="00F444FC" w:rsidP="00F444FC">
      <w:pPr>
        <w:autoSpaceDE w:val="0"/>
        <w:autoSpaceDN w:val="0"/>
        <w:adjustRightInd w:val="0"/>
        <w:spacing w:after="0" w:line="240" w:lineRule="auto"/>
        <w:outlineLvl w:val="0"/>
        <w:rPr>
          <w:rFonts w:ascii="Times New Roman" w:hAnsi="Times New Roman" w:cs="Times New Roman"/>
          <w:sz w:val="24"/>
          <w:szCs w:val="24"/>
        </w:rPr>
      </w:pPr>
      <w:r w:rsidRPr="00F444FC">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срока исполнения обязательства. </w:t>
      </w:r>
    </w:p>
    <w:p w:rsidR="00F444FC" w:rsidRPr="00F444FC" w:rsidRDefault="00F444FC" w:rsidP="00F444FC">
      <w:pPr>
        <w:autoSpaceDE w:val="0"/>
        <w:autoSpaceDN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44FC">
        <w:rPr>
          <w:rFonts w:ascii="Times New Roman" w:hAnsi="Times New Roman" w:cs="Times New Roman"/>
          <w:iCs/>
          <w:sz w:val="24"/>
          <w:szCs w:val="24"/>
        </w:rPr>
        <w:t>Федерального закона № 44-ФЗ</w:t>
      </w:r>
      <w:r w:rsidRPr="00F444FC">
        <w:rPr>
          <w:rFonts w:ascii="Times New Roman" w:hAnsi="Times New Roman" w:cs="Times New Roman"/>
          <w:sz w:val="24"/>
          <w:szCs w:val="24"/>
        </w:rPr>
        <w:t>).</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7.12. В случае если настоящий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745481" w:rsidRPr="00A05871" w:rsidRDefault="00745481" w:rsidP="00745481">
      <w:pPr>
        <w:pStyle w:val="afc"/>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45481" w:rsidRPr="00A05871" w:rsidRDefault="00745481" w:rsidP="00745481">
      <w:pPr>
        <w:pStyle w:val="afc"/>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45481" w:rsidRPr="00A05871" w:rsidRDefault="00745481" w:rsidP="00745481">
      <w:pPr>
        <w:pStyle w:val="afc"/>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745481" w:rsidRPr="00A05871" w:rsidRDefault="00745481" w:rsidP="00745481">
      <w:pPr>
        <w:pStyle w:val="afc"/>
        <w:ind w:firstLine="426"/>
      </w:pPr>
      <w:r w:rsidRPr="00A0587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Pr="00A05871">
        <w:lastRenderedPageBreak/>
        <w:t>Югры, или иной торгово-промышленной палаты, где имели место обстоятельства непреодолимой силы.</w:t>
      </w:r>
    </w:p>
    <w:p w:rsidR="00745481" w:rsidRPr="00A05871" w:rsidRDefault="00745481" w:rsidP="00745481">
      <w:pPr>
        <w:pStyle w:val="afc"/>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45481" w:rsidRPr="00A05871" w:rsidRDefault="00745481" w:rsidP="00745481">
      <w:pPr>
        <w:pStyle w:val="afc"/>
        <w:ind w:firstLine="567"/>
      </w:pPr>
    </w:p>
    <w:p w:rsidR="00745481" w:rsidRPr="00A05871" w:rsidRDefault="00745481" w:rsidP="00745481">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745481" w:rsidRPr="00A05871" w:rsidRDefault="00745481" w:rsidP="00745481">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45481" w:rsidRPr="00A05871" w:rsidRDefault="00745481" w:rsidP="00745481">
      <w:pPr>
        <w:pStyle w:val="afc"/>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45481" w:rsidRPr="00A05871" w:rsidRDefault="00745481" w:rsidP="00745481">
      <w:pPr>
        <w:pStyle w:val="afc"/>
        <w:ind w:firstLine="567"/>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45481" w:rsidRPr="00A05871" w:rsidRDefault="00745481" w:rsidP="00745481">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45481" w:rsidRPr="00A05871" w:rsidRDefault="00745481" w:rsidP="00745481">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45481" w:rsidRPr="00A05871" w:rsidRDefault="00745481" w:rsidP="00745481">
      <w:pPr>
        <w:pStyle w:val="afc"/>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A05871">
        <w:rPr>
          <w:rFonts w:ascii="Times New Roman" w:eastAsia="Times New Roman" w:hAnsi="Times New Roman" w:cs="Times New Roman"/>
          <w:sz w:val="24"/>
          <w:szCs w:val="24"/>
        </w:rPr>
        <w:t>отказе</w:t>
      </w:r>
      <w:proofErr w:type="gramEnd"/>
      <w:r w:rsidRPr="00A05871">
        <w:rPr>
          <w:rFonts w:ascii="Times New Roman" w:eastAsia="Times New Roman" w:hAnsi="Times New Roman" w:cs="Times New Roman"/>
          <w:sz w:val="24"/>
          <w:szCs w:val="24"/>
        </w:rPr>
        <w:t xml:space="preserve">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10.7. </w:t>
      </w:r>
      <w:proofErr w:type="gramStart"/>
      <w:r w:rsidRPr="00A05871">
        <w:rPr>
          <w:rFonts w:ascii="Times New Roman" w:eastAsia="Times New Roman" w:hAnsi="Times New Roman" w:cs="Times New Roman"/>
          <w:sz w:val="24"/>
          <w:szCs w:val="24"/>
        </w:rPr>
        <w:t xml:space="preserve">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A05871">
        <w:rPr>
          <w:rFonts w:ascii="Times New Roman" w:eastAsia="Times New Roman" w:hAnsi="Times New Roman" w:cs="Times New Roman"/>
          <w:sz w:val="24"/>
          <w:szCs w:val="24"/>
        </w:rPr>
        <w:t xml:space="preserve"> связи и доставки, </w:t>
      </w:r>
      <w:proofErr w:type="gramStart"/>
      <w:r w:rsidRPr="00A05871">
        <w:rPr>
          <w:rFonts w:ascii="Times New Roman" w:eastAsia="Times New Roman" w:hAnsi="Times New Roman" w:cs="Times New Roman"/>
          <w:sz w:val="24"/>
          <w:szCs w:val="24"/>
        </w:rPr>
        <w:t>обеспечивающих</w:t>
      </w:r>
      <w:proofErr w:type="gramEnd"/>
      <w:r w:rsidRPr="00A0587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A05871">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в единой информационной системе</w:t>
      </w:r>
      <w:proofErr w:type="gramEnd"/>
      <w:r w:rsidRPr="00A05871">
        <w:rPr>
          <w:rFonts w:ascii="Times New Roman" w:eastAsia="Times New Roman" w:hAnsi="Times New Roman" w:cs="Times New Roman"/>
          <w:sz w:val="24"/>
          <w:szCs w:val="24"/>
        </w:rPr>
        <w:t>.</w:t>
      </w:r>
    </w:p>
    <w:p w:rsidR="00040F3C" w:rsidRPr="00A05871" w:rsidRDefault="00040F3C"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040F3C" w:rsidRDefault="00040F3C"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F444FC">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соответствии с гражданским законодательством. </w:t>
      </w:r>
      <w:proofErr w:type="gramStart"/>
      <w:r w:rsidRPr="00A05871">
        <w:rPr>
          <w:rFonts w:ascii="Times New Roman" w:eastAsia="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A05871">
        <w:rPr>
          <w:rFonts w:ascii="Times New Roman" w:eastAsia="Times New Roman" w:hAnsi="Times New Roman" w:cs="Times New Roman"/>
          <w:sz w:val="24"/>
          <w:szCs w:val="24"/>
        </w:rPr>
        <w:t>оеговручении</w:t>
      </w:r>
      <w:proofErr w:type="spellEnd"/>
      <w:r w:rsidRPr="00A05871">
        <w:rPr>
          <w:rFonts w:ascii="Times New Roman" w:eastAsia="Times New Roman" w:hAnsi="Times New Roman" w:cs="Times New Roman"/>
          <w:sz w:val="24"/>
          <w:szCs w:val="24"/>
        </w:rPr>
        <w:t xml:space="preserve"> Заказчику</w:t>
      </w:r>
      <w:proofErr w:type="gramEnd"/>
      <w:r w:rsidRPr="00A05871">
        <w:rPr>
          <w:rFonts w:ascii="Times New Roman" w:eastAsia="Times New Roman" w:hAnsi="Times New Roman" w:cs="Times New Roman"/>
          <w:sz w:val="24"/>
          <w:szCs w:val="24"/>
        </w:rPr>
        <w:t xml:space="preserve">.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11.1. Договор  вступает в силу даты заключения договор</w:t>
      </w:r>
      <w:r w:rsidR="00F444FC">
        <w:rPr>
          <w:rFonts w:ascii="Times New Roman" w:hAnsi="Times New Roman" w:cs="Times New Roman"/>
          <w:sz w:val="24"/>
          <w:szCs w:val="24"/>
        </w:rPr>
        <w:t>а, по 31.12.2018</w:t>
      </w:r>
      <w:r w:rsidRPr="00A05871">
        <w:rPr>
          <w:rFonts w:ascii="Times New Roman" w:hAnsi="Times New Roman" w:cs="Times New Roman"/>
          <w:sz w:val="24"/>
          <w:szCs w:val="24"/>
        </w:rPr>
        <w:t>г.</w:t>
      </w:r>
      <w:r w:rsidR="00F444FC">
        <w:rPr>
          <w:rFonts w:ascii="Times New Roman" w:hAnsi="Times New Roman" w:cs="Times New Roman"/>
          <w:sz w:val="24"/>
          <w:szCs w:val="24"/>
        </w:rPr>
        <w:t xml:space="preserve"> С «01» января 2019</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040F3C" w:rsidRDefault="00040F3C" w:rsidP="00745481">
      <w:pPr>
        <w:pStyle w:val="ConsPlusNormal"/>
        <w:widowControl/>
        <w:ind w:firstLine="0"/>
        <w:jc w:val="both"/>
        <w:rPr>
          <w:rFonts w:ascii="Times New Roman" w:hAnsi="Times New Roman" w:cs="Times New Roman"/>
          <w:sz w:val="24"/>
          <w:szCs w:val="24"/>
        </w:rPr>
      </w:pPr>
    </w:p>
    <w:p w:rsidR="00040F3C" w:rsidRDefault="00040F3C" w:rsidP="00745481">
      <w:pPr>
        <w:pStyle w:val="ConsPlusNormal"/>
        <w:widowControl/>
        <w:ind w:firstLine="0"/>
        <w:jc w:val="both"/>
        <w:rPr>
          <w:rFonts w:ascii="Times New Roman" w:hAnsi="Times New Roman" w:cs="Times New Roman"/>
          <w:sz w:val="24"/>
          <w:szCs w:val="24"/>
        </w:rPr>
      </w:pPr>
    </w:p>
    <w:p w:rsidR="00040F3C" w:rsidRPr="00A05871" w:rsidRDefault="00040F3C"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040F3C" w:rsidRDefault="00040F3C" w:rsidP="00745481">
      <w:pPr>
        <w:pStyle w:val="ConsPlusNormal"/>
        <w:widowControl/>
        <w:ind w:firstLine="0"/>
        <w:jc w:val="both"/>
        <w:rPr>
          <w:rFonts w:ascii="Times New Roman" w:hAnsi="Times New Roman" w:cs="Times New Roman"/>
          <w:sz w:val="24"/>
          <w:szCs w:val="24"/>
        </w:rPr>
      </w:pPr>
    </w:p>
    <w:p w:rsidR="00040F3C" w:rsidRDefault="00040F3C" w:rsidP="00745481">
      <w:pPr>
        <w:pStyle w:val="ConsPlusNormal"/>
        <w:widowControl/>
        <w:ind w:firstLine="0"/>
        <w:jc w:val="both"/>
        <w:rPr>
          <w:rFonts w:ascii="Times New Roman" w:hAnsi="Times New Roman" w:cs="Times New Roman"/>
          <w:sz w:val="24"/>
          <w:szCs w:val="24"/>
        </w:rPr>
      </w:pPr>
    </w:p>
    <w:p w:rsidR="00745481" w:rsidRPr="00A05871" w:rsidRDefault="00745481" w:rsidP="00745481">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745481" w:rsidRPr="00A05871" w:rsidRDefault="00745481" w:rsidP="00745481">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Pr="00A05871">
        <w:rPr>
          <w:rFonts w:ascii="Times New Roman" w:hAnsi="Times New Roman" w:cs="Times New Roman"/>
          <w:sz w:val="24"/>
          <w:szCs w:val="24"/>
        </w:rPr>
        <w:t>Приложение № 1, Приложение № 2</w:t>
      </w:r>
      <w:r w:rsidRPr="00A05871">
        <w:rPr>
          <w:rFonts w:ascii="Times New Roman" w:hAnsi="Times New Roman" w:cs="Times New Roman"/>
          <w:bCs/>
          <w:sz w:val="24"/>
          <w:szCs w:val="24"/>
        </w:rPr>
        <w:t>);</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745481" w:rsidRPr="00A05871" w:rsidRDefault="00745481" w:rsidP="00F444FC">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4548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E72BD8" w:rsidRPr="00E72BD8" w:rsidRDefault="00E72BD8" w:rsidP="00E72BD8">
      <w:pPr>
        <w:pStyle w:val="ConsPlusNormal"/>
        <w:widowControl/>
        <w:ind w:firstLine="567"/>
        <w:jc w:val="both"/>
        <w:rPr>
          <w:rFonts w:ascii="Times New Roman" w:hAnsi="Times New Roman" w:cs="Times New Roman"/>
          <w:sz w:val="24"/>
          <w:szCs w:val="24"/>
        </w:rPr>
      </w:pPr>
      <w:r w:rsidRPr="00E72BD8">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00532C00" w:rsidRPr="00A05871">
        <w:rPr>
          <w:rFonts w:ascii="Times New Roman" w:hAnsi="Times New Roman" w:cs="Times New Roman"/>
          <w:sz w:val="24"/>
          <w:szCs w:val="24"/>
        </w:rPr>
        <w:t>Договор</w:t>
      </w:r>
      <w:r w:rsidRPr="00E72BD8">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E72BD8">
        <w:rPr>
          <w:rFonts w:ascii="Times New Roman" w:hAnsi="Times New Roman" w:cs="Times New Roman"/>
          <w:sz w:val="24"/>
          <w:szCs w:val="24"/>
        </w:rPr>
        <w:t xml:space="preserve">В случае если к окончанию срока действия Контракта Заказчиком не заказан и соответственно не принят и не оплачен весь товар, Стороны составляют Акт </w:t>
      </w:r>
      <w:proofErr w:type="spellStart"/>
      <w:r w:rsidRPr="00E72BD8">
        <w:rPr>
          <w:rFonts w:ascii="Times New Roman" w:hAnsi="Times New Roman" w:cs="Times New Roman"/>
          <w:sz w:val="24"/>
          <w:szCs w:val="24"/>
        </w:rPr>
        <w:t>взаимосверки</w:t>
      </w:r>
      <w:proofErr w:type="spellEnd"/>
      <w:r w:rsidRPr="00E72BD8">
        <w:rPr>
          <w:rFonts w:ascii="Times New Roman" w:hAnsi="Times New Roman" w:cs="Times New Roman"/>
          <w:sz w:val="24"/>
          <w:szCs w:val="24"/>
        </w:rPr>
        <w:t xml:space="preserve"> обязательств по </w:t>
      </w:r>
      <w:r w:rsidR="00532C00" w:rsidRPr="00A05871">
        <w:rPr>
          <w:rFonts w:ascii="Times New Roman" w:hAnsi="Times New Roman" w:cs="Times New Roman"/>
          <w:sz w:val="24"/>
          <w:szCs w:val="24"/>
        </w:rPr>
        <w:t>Договор</w:t>
      </w:r>
      <w:r w:rsidRPr="00E72BD8">
        <w:rPr>
          <w:rFonts w:ascii="Times New Roman" w:hAnsi="Times New Roman" w:cs="Times New Roman"/>
          <w:sz w:val="24"/>
          <w:szCs w:val="24"/>
        </w:rPr>
        <w:t xml:space="preserve">у, в котором указываются сведения о прекращении действия </w:t>
      </w:r>
      <w:r w:rsidR="00532C00" w:rsidRPr="00A05871">
        <w:rPr>
          <w:rFonts w:ascii="Times New Roman" w:hAnsi="Times New Roman" w:cs="Times New Roman"/>
          <w:sz w:val="24"/>
          <w:szCs w:val="24"/>
        </w:rPr>
        <w:t>Договор</w:t>
      </w:r>
      <w:r w:rsidRPr="00E72BD8">
        <w:rPr>
          <w:rFonts w:ascii="Times New Roman" w:hAnsi="Times New Roman" w:cs="Times New Roman"/>
          <w:sz w:val="24"/>
          <w:szCs w:val="24"/>
        </w:rPr>
        <w:t xml:space="preserve">а; сведения о фактически исполненных обязательствах по </w:t>
      </w:r>
      <w:r w:rsidR="00532C00" w:rsidRPr="00A05871">
        <w:rPr>
          <w:rFonts w:ascii="Times New Roman" w:hAnsi="Times New Roman" w:cs="Times New Roman"/>
          <w:sz w:val="24"/>
          <w:szCs w:val="24"/>
        </w:rPr>
        <w:t>Договор</w:t>
      </w:r>
      <w:r w:rsidRPr="00E72BD8">
        <w:rPr>
          <w:rFonts w:ascii="Times New Roman" w:hAnsi="Times New Roman" w:cs="Times New Roman"/>
          <w:sz w:val="24"/>
          <w:szCs w:val="24"/>
        </w:rPr>
        <w:t>у; сумма, подлежащая оплате за фактически поставленный и принятый товар.</w:t>
      </w:r>
      <w:proofErr w:type="gramEnd"/>
      <w:r w:rsidRPr="00E72BD8">
        <w:rPr>
          <w:rFonts w:ascii="Times New Roman" w:hAnsi="Times New Roman" w:cs="Times New Roman"/>
          <w:sz w:val="24"/>
          <w:szCs w:val="24"/>
        </w:rPr>
        <w:t xml:space="preserve"> Поставщик обязан подписать Акт </w:t>
      </w:r>
      <w:proofErr w:type="spellStart"/>
      <w:r w:rsidRPr="00E72BD8">
        <w:rPr>
          <w:rFonts w:ascii="Times New Roman" w:hAnsi="Times New Roman" w:cs="Times New Roman"/>
          <w:sz w:val="24"/>
          <w:szCs w:val="24"/>
        </w:rPr>
        <w:t>взаимосверки</w:t>
      </w:r>
      <w:proofErr w:type="spellEnd"/>
      <w:r w:rsidRPr="00E72BD8">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2BD8">
        <w:rPr>
          <w:rFonts w:ascii="Times New Roman" w:hAnsi="Times New Roman" w:cs="Times New Roman"/>
          <w:sz w:val="24"/>
          <w:szCs w:val="24"/>
        </w:rPr>
        <w:t>взаимосверки</w:t>
      </w:r>
      <w:proofErr w:type="spellEnd"/>
      <w:r w:rsidRPr="00E72BD8">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sidR="00532C00">
        <w:rPr>
          <w:rFonts w:ascii="Times New Roman" w:hAnsi="Times New Roman" w:cs="Times New Roman"/>
          <w:sz w:val="24"/>
          <w:szCs w:val="24"/>
        </w:rPr>
        <w:t xml:space="preserve"> </w:t>
      </w:r>
      <w:r w:rsidRPr="00E72BD8">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00532C00" w:rsidRPr="00A05871">
        <w:rPr>
          <w:rFonts w:ascii="Times New Roman" w:hAnsi="Times New Roman" w:cs="Times New Roman"/>
          <w:sz w:val="24"/>
          <w:szCs w:val="24"/>
        </w:rPr>
        <w:t>Договор</w:t>
      </w:r>
      <w:r w:rsidRPr="00E72BD8">
        <w:rPr>
          <w:rFonts w:ascii="Times New Roman" w:hAnsi="Times New Roman" w:cs="Times New Roman"/>
          <w:sz w:val="24"/>
          <w:szCs w:val="24"/>
        </w:rPr>
        <w:t>а.</w:t>
      </w:r>
    </w:p>
    <w:p w:rsidR="00E72BD8" w:rsidRPr="00E72BD8" w:rsidRDefault="00E72BD8" w:rsidP="00E72BD8">
      <w:pPr>
        <w:pStyle w:val="ConsPlusNormal"/>
        <w:widowControl/>
        <w:ind w:firstLine="567"/>
        <w:jc w:val="both"/>
        <w:rPr>
          <w:rFonts w:ascii="Times New Roman" w:hAnsi="Times New Roman" w:cs="Times New Roman"/>
          <w:sz w:val="24"/>
          <w:szCs w:val="24"/>
        </w:rPr>
      </w:pPr>
    </w:p>
    <w:p w:rsidR="00E72BD8" w:rsidRPr="00A05871" w:rsidRDefault="00E72BD8"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745481" w:rsidRPr="00A05871" w:rsidTr="00FE02FB">
        <w:tc>
          <w:tcPr>
            <w:tcW w:w="4820" w:type="dxa"/>
            <w:shd w:val="clear" w:color="auto" w:fill="auto"/>
          </w:tcPr>
          <w:p w:rsidR="00745481" w:rsidRPr="00A05871" w:rsidRDefault="00745481" w:rsidP="00FE02FB">
            <w:pPr>
              <w:spacing w:after="0" w:line="240" w:lineRule="auto"/>
              <w:jc w:val="both"/>
              <w:rPr>
                <w:rFonts w:ascii="Times New Roman" w:eastAsia="Times New Roman" w:hAnsi="Times New Roman" w:cs="Times New Roman"/>
                <w:b/>
                <w:sz w:val="24"/>
                <w:szCs w:val="24"/>
              </w:rPr>
            </w:pPr>
          </w:p>
          <w:p w:rsidR="00745481" w:rsidRPr="00A05871" w:rsidRDefault="00745481" w:rsidP="00FE02FB">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FE02FB">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532C00" w:rsidP="00FE02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c>
          <w:tcPr>
            <w:tcW w:w="1134" w:type="dxa"/>
            <w:shd w:val="clear" w:color="auto" w:fill="auto"/>
          </w:tcPr>
          <w:p w:rsidR="00745481" w:rsidRPr="00A05871" w:rsidRDefault="00745481" w:rsidP="00FE02FB">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745481" w:rsidRPr="00A05871" w:rsidRDefault="00745481" w:rsidP="00FE02FB">
            <w:pPr>
              <w:spacing w:after="0" w:line="240" w:lineRule="auto"/>
              <w:jc w:val="both"/>
              <w:rPr>
                <w:rFonts w:ascii="Times New Roman" w:eastAsia="Times New Roman" w:hAnsi="Times New Roman" w:cs="Times New Roman"/>
                <w:b/>
                <w:sz w:val="24"/>
                <w:szCs w:val="24"/>
              </w:rPr>
            </w:pPr>
          </w:p>
          <w:p w:rsidR="00745481" w:rsidRPr="00A05871" w:rsidRDefault="00745481" w:rsidP="00FE02FB">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FE02FB">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532C00" w:rsidP="00FE02F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r>
    </w:tbl>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745481" w:rsidRPr="00A05871" w:rsidRDefault="00532C00" w:rsidP="00745481">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00745481" w:rsidRPr="00A05871">
        <w:rPr>
          <w:rFonts w:ascii="Times New Roman" w:hAnsi="Times New Roman" w:cs="Times New Roman"/>
          <w:sz w:val="24"/>
          <w:szCs w:val="24"/>
        </w:rPr>
        <w:t xml:space="preserve"> г.</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p w:rsidR="00745481" w:rsidRPr="00A05871" w:rsidRDefault="008B0D40" w:rsidP="00745481">
      <w:pPr>
        <w:pStyle w:val="af6"/>
        <w:ind w:left="360"/>
      </w:pPr>
      <w:r>
        <w:t xml:space="preserve">По адресу: 628260 ул. </w:t>
      </w:r>
      <w:proofErr w:type="gramStart"/>
      <w:r>
        <w:t>Садовая</w:t>
      </w:r>
      <w:proofErr w:type="gramEnd"/>
      <w:r w:rsidR="00745481" w:rsidRPr="00A05871">
        <w:t>, д.7</w:t>
      </w:r>
      <w:r>
        <w:t>2</w:t>
      </w:r>
      <w:r w:rsidR="00745481" w:rsidRPr="00A05871">
        <w:t xml:space="preserve">, г. </w:t>
      </w:r>
      <w:proofErr w:type="spellStart"/>
      <w:r w:rsidR="00745481" w:rsidRPr="00A05871">
        <w:t>Югорск</w:t>
      </w:r>
      <w:proofErr w:type="spellEnd"/>
      <w:r w:rsidR="00745481"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745481" w:rsidRPr="00A05871" w:rsidTr="00FE02FB">
        <w:tc>
          <w:tcPr>
            <w:tcW w:w="2078"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FE02FB">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745481" w:rsidRPr="00A05871" w:rsidTr="00FE02FB">
        <w:tc>
          <w:tcPr>
            <w:tcW w:w="2078"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745481" w:rsidRPr="00A05871" w:rsidTr="00FE02FB">
        <w:tc>
          <w:tcPr>
            <w:tcW w:w="8349" w:type="dxa"/>
            <w:gridSpan w:val="5"/>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FE02FB">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745481" w:rsidRPr="00A05871" w:rsidRDefault="00745481" w:rsidP="00745481">
      <w:pPr>
        <w:pStyle w:val="ConsPlusNormal"/>
        <w:widowControl/>
        <w:ind w:left="567" w:firstLine="0"/>
        <w:jc w:val="both"/>
        <w:rPr>
          <w:rFonts w:ascii="Times New Roman" w:hAnsi="Times New Roman" w:cs="Times New Roman"/>
          <w:bCs/>
          <w:sz w:val="24"/>
          <w:szCs w:val="24"/>
        </w:rPr>
      </w:pP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45481" w:rsidRPr="00A05871" w:rsidTr="00FE02FB">
        <w:tc>
          <w:tcPr>
            <w:tcW w:w="5529" w:type="dxa"/>
            <w:shd w:val="clear" w:color="auto" w:fill="auto"/>
          </w:tcPr>
          <w:p w:rsidR="00745481" w:rsidRPr="00A05871" w:rsidRDefault="00745481" w:rsidP="00FE02FB">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FE02FB">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624FA6" w:rsidP="00FE02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 xml:space="preserve">г. </w:t>
            </w:r>
          </w:p>
        </w:tc>
        <w:tc>
          <w:tcPr>
            <w:tcW w:w="425" w:type="dxa"/>
            <w:shd w:val="clear" w:color="auto" w:fill="auto"/>
          </w:tcPr>
          <w:p w:rsidR="00745481" w:rsidRPr="00A05871" w:rsidRDefault="00745481" w:rsidP="00FE02FB">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45481" w:rsidRPr="00A05871" w:rsidRDefault="00745481" w:rsidP="00FE02FB">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FE02FB">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624FA6" w:rsidP="00FE02F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г.</w:t>
            </w:r>
          </w:p>
        </w:tc>
      </w:tr>
    </w:tbl>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keepNext/>
        <w:spacing w:after="0" w:line="240" w:lineRule="auto"/>
        <w:jc w:val="both"/>
        <w:rPr>
          <w:rFonts w:ascii="Times New Roman" w:hAnsi="Times New Roman" w:cs="Times New Roman"/>
          <w:sz w:val="24"/>
          <w:szCs w:val="24"/>
        </w:rPr>
      </w:pPr>
    </w:p>
    <w:p w:rsidR="00745481" w:rsidRPr="00A05871" w:rsidRDefault="00745481" w:rsidP="00745481">
      <w:pPr>
        <w:autoSpaceDE w:val="0"/>
        <w:autoSpaceDN w:val="0"/>
        <w:adjustRightInd w:val="0"/>
        <w:spacing w:after="0" w:line="240" w:lineRule="auto"/>
        <w:ind w:left="1080"/>
        <w:jc w:val="center"/>
        <w:rPr>
          <w:rFonts w:ascii="Times New Roman" w:hAnsi="Times New Roman" w:cs="Times New Roman"/>
          <w:sz w:val="24"/>
          <w:szCs w:val="24"/>
        </w:rPr>
      </w:pP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b/>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Default="00745481"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Pr="00A05871" w:rsidRDefault="00F444FC"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745481" w:rsidRPr="00A05871" w:rsidRDefault="00745481" w:rsidP="00745481">
      <w:pPr>
        <w:pStyle w:val="ConsPlusNormal"/>
        <w:widowControl/>
        <w:ind w:firstLine="567"/>
        <w:jc w:val="right"/>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af6"/>
        <w:ind w:left="360"/>
      </w:pPr>
      <w:r w:rsidRPr="00A05871">
        <w:t xml:space="preserve">По адресу: 628260 ул. Ермака, д.7, г. </w:t>
      </w:r>
      <w:proofErr w:type="spellStart"/>
      <w:r w:rsidRPr="00A05871">
        <w:t>Югорск</w:t>
      </w:r>
      <w:proofErr w:type="spellEnd"/>
      <w:r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745481" w:rsidRPr="00A05871" w:rsidTr="00FE02FB">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745481" w:rsidRPr="00A05871" w:rsidRDefault="00745481" w:rsidP="00FE02FB">
            <w:pPr>
              <w:pStyle w:val="ConsPlusNormal"/>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02FB">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745481" w:rsidRPr="00A05871" w:rsidTr="00FE02FB">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r>
      <w:tr w:rsidR="00745481" w:rsidRPr="00A05871" w:rsidTr="00FE02FB">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r>
      <w:tr w:rsidR="00745481" w:rsidRPr="00A05871" w:rsidTr="00FE02FB">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r>
      <w:tr w:rsidR="00745481" w:rsidRPr="00A05871" w:rsidTr="00FE02FB">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r>
      <w:tr w:rsidR="00745481" w:rsidRPr="00A05871" w:rsidTr="00FE02FB">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left="567" w:firstLine="0"/>
              <w:jc w:val="both"/>
              <w:rPr>
                <w:rFonts w:ascii="Times New Roman" w:hAnsi="Times New Roman" w:cs="Times New Roman"/>
                <w:sz w:val="24"/>
                <w:szCs w:val="24"/>
              </w:rPr>
            </w:pPr>
          </w:p>
        </w:tc>
      </w:tr>
      <w:tr w:rsidR="00745481" w:rsidRPr="00A05871" w:rsidTr="00FE02FB">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02FB">
            <w:pPr>
              <w:pStyle w:val="ConsPlusNormal"/>
              <w:widowControl/>
              <w:ind w:firstLine="567"/>
              <w:jc w:val="both"/>
              <w:rPr>
                <w:rFonts w:ascii="Times New Roman" w:hAnsi="Times New Roman" w:cs="Times New Roman"/>
                <w:sz w:val="24"/>
                <w:szCs w:val="24"/>
              </w:rPr>
            </w:pPr>
          </w:p>
        </w:tc>
      </w:tr>
    </w:tbl>
    <w:p w:rsidR="00745481" w:rsidRPr="00A05871" w:rsidRDefault="00745481" w:rsidP="00745481">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745481" w:rsidRPr="00A05871" w:rsidTr="00FE02FB">
        <w:trPr>
          <w:trHeight w:val="1"/>
        </w:trPr>
        <w:tc>
          <w:tcPr>
            <w:tcW w:w="5554" w:type="dxa"/>
          </w:tcPr>
          <w:p w:rsidR="00745481" w:rsidRPr="00A05871" w:rsidRDefault="00745481" w:rsidP="00FE02FB">
            <w:pPr>
              <w:pStyle w:val="aff"/>
              <w:jc w:val="both"/>
              <w:rPr>
                <w:b/>
              </w:rPr>
            </w:pPr>
          </w:p>
          <w:p w:rsidR="00745481" w:rsidRPr="00A05871" w:rsidRDefault="00745481" w:rsidP="00FE02FB">
            <w:pPr>
              <w:pStyle w:val="aff"/>
              <w:jc w:val="both"/>
              <w:rPr>
                <w:b/>
              </w:rPr>
            </w:pPr>
          </w:p>
          <w:p w:rsidR="00745481" w:rsidRPr="00A05871" w:rsidRDefault="00745481" w:rsidP="00FE02FB">
            <w:pPr>
              <w:pStyle w:val="aff"/>
              <w:jc w:val="both"/>
              <w:rPr>
                <w:b/>
              </w:rPr>
            </w:pPr>
          </w:p>
          <w:p w:rsidR="00745481" w:rsidRPr="00A05871" w:rsidRDefault="00745481" w:rsidP="00FE02FB">
            <w:pPr>
              <w:pStyle w:val="aff"/>
              <w:jc w:val="both"/>
              <w:rPr>
                <w:b/>
              </w:rPr>
            </w:pPr>
            <w:r w:rsidRPr="00A05871">
              <w:rPr>
                <w:b/>
              </w:rPr>
              <w:t>Заказчик</w:t>
            </w:r>
          </w:p>
          <w:p w:rsidR="00745481" w:rsidRPr="00A05871" w:rsidRDefault="00745481" w:rsidP="00FE02FB">
            <w:pPr>
              <w:pStyle w:val="ConsPlusNormal"/>
              <w:widowControl/>
              <w:ind w:firstLine="0"/>
              <w:jc w:val="both"/>
              <w:rPr>
                <w:rFonts w:ascii="Times New Roman" w:hAnsi="Times New Roman" w:cs="Times New Roman"/>
                <w:sz w:val="24"/>
                <w:szCs w:val="24"/>
              </w:rPr>
            </w:pPr>
          </w:p>
        </w:tc>
        <w:tc>
          <w:tcPr>
            <w:tcW w:w="4937" w:type="dxa"/>
          </w:tcPr>
          <w:p w:rsidR="00745481" w:rsidRPr="00A05871" w:rsidRDefault="00745481" w:rsidP="00FE02FB">
            <w:pPr>
              <w:pStyle w:val="aff"/>
              <w:jc w:val="both"/>
              <w:rPr>
                <w:b/>
              </w:rPr>
            </w:pPr>
          </w:p>
          <w:p w:rsidR="00745481" w:rsidRPr="00A05871" w:rsidRDefault="00745481" w:rsidP="00FE02FB">
            <w:pPr>
              <w:pStyle w:val="aff"/>
              <w:jc w:val="both"/>
              <w:rPr>
                <w:b/>
              </w:rPr>
            </w:pPr>
          </w:p>
          <w:p w:rsidR="00745481" w:rsidRPr="00A05871" w:rsidRDefault="00745481" w:rsidP="00FE02FB">
            <w:pPr>
              <w:pStyle w:val="aff"/>
              <w:jc w:val="both"/>
              <w:rPr>
                <w:b/>
              </w:rPr>
            </w:pPr>
          </w:p>
          <w:p w:rsidR="00745481" w:rsidRPr="00A05871" w:rsidRDefault="00745481" w:rsidP="00FE02FB">
            <w:pPr>
              <w:pStyle w:val="aff"/>
              <w:jc w:val="both"/>
              <w:rPr>
                <w:b/>
              </w:rPr>
            </w:pPr>
            <w:r w:rsidRPr="00A05871">
              <w:rPr>
                <w:b/>
              </w:rPr>
              <w:t xml:space="preserve">Поставщик </w:t>
            </w:r>
          </w:p>
          <w:p w:rsidR="00745481" w:rsidRPr="00A05871" w:rsidRDefault="00745481" w:rsidP="00FE02FB">
            <w:pPr>
              <w:pStyle w:val="ConsPlusNormal"/>
              <w:widowControl/>
              <w:ind w:firstLine="0"/>
              <w:jc w:val="both"/>
              <w:rPr>
                <w:rFonts w:ascii="Times New Roman" w:hAnsi="Times New Roman" w:cs="Times New Roman"/>
                <w:sz w:val="24"/>
                <w:szCs w:val="24"/>
              </w:rPr>
            </w:pPr>
          </w:p>
        </w:tc>
      </w:tr>
    </w:tbl>
    <w:p w:rsidR="00745481" w:rsidRPr="00A05871" w:rsidRDefault="00745481" w:rsidP="00745481">
      <w:pPr>
        <w:pStyle w:val="ConsPlusNormal"/>
        <w:widowControl/>
        <w:ind w:firstLine="0"/>
        <w:jc w:val="both"/>
        <w:rPr>
          <w:rFonts w:ascii="Times New Roman" w:hAnsi="Times New Roman" w:cs="Times New Roman"/>
          <w:sz w:val="24"/>
          <w:szCs w:val="24"/>
        </w:rPr>
      </w:pPr>
    </w:p>
    <w:p w:rsidR="00A9372F" w:rsidRDefault="00A9372F" w:rsidP="00745481">
      <w:pPr>
        <w:shd w:val="clear" w:color="auto" w:fill="FFFFFF"/>
        <w:spacing w:after="0" w:line="240" w:lineRule="auto"/>
        <w:jc w:val="center"/>
      </w:pPr>
    </w:p>
    <w:sectPr w:rsidR="00A9372F" w:rsidSect="0074548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D7B" w:rsidRDefault="001D1D7B" w:rsidP="00A9372F">
      <w:pPr>
        <w:spacing w:after="0" w:line="240" w:lineRule="auto"/>
      </w:pPr>
      <w:r>
        <w:separator/>
      </w:r>
    </w:p>
  </w:endnote>
  <w:endnote w:type="continuationSeparator" w:id="0">
    <w:p w:rsidR="001D1D7B" w:rsidRDefault="001D1D7B" w:rsidP="00A9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D7B" w:rsidRDefault="001D1D7B" w:rsidP="00A9372F">
      <w:pPr>
        <w:spacing w:after="0" w:line="240" w:lineRule="auto"/>
      </w:pPr>
      <w:r>
        <w:separator/>
      </w:r>
    </w:p>
  </w:footnote>
  <w:footnote w:type="continuationSeparator" w:id="0">
    <w:p w:rsidR="001D1D7B" w:rsidRDefault="001D1D7B" w:rsidP="00A9372F">
      <w:pPr>
        <w:spacing w:after="0" w:line="240" w:lineRule="auto"/>
      </w:pPr>
      <w:r>
        <w:continuationSeparator/>
      </w:r>
    </w:p>
  </w:footnote>
  <w:footnote w:id="1">
    <w:p w:rsidR="001E093D" w:rsidRPr="007438C9" w:rsidRDefault="001E093D" w:rsidP="00745481">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1E093D" w:rsidRPr="007438C9" w:rsidRDefault="001E093D" w:rsidP="00745481">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1E093D" w:rsidRDefault="001E093D" w:rsidP="00745481">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1E093D" w:rsidRDefault="001E093D" w:rsidP="00745481">
      <w:pPr>
        <w:autoSpaceDE w:val="0"/>
        <w:autoSpaceDN w:val="0"/>
        <w:adjustRightInd w:val="0"/>
        <w:spacing w:line="240" w:lineRule="auto"/>
      </w:pPr>
    </w:p>
  </w:footnote>
  <w:footnote w:id="2">
    <w:p w:rsidR="001E093D" w:rsidRDefault="001E093D" w:rsidP="00E72BD8">
      <w:pPr>
        <w:autoSpaceDE w:val="0"/>
        <w:autoSpaceDN w:val="0"/>
        <w:adjustRightInd w:val="0"/>
        <w:spacing w:after="0" w:line="240" w:lineRule="auto"/>
        <w:rPr>
          <w:sz w:val="18"/>
          <w:szCs w:val="18"/>
        </w:rPr>
      </w:pPr>
    </w:p>
  </w:footnote>
  <w:footnote w:id="3">
    <w:p w:rsidR="001E093D" w:rsidRDefault="001E093D" w:rsidP="00040F3C">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E093D" w:rsidRDefault="001E093D" w:rsidP="00040F3C">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E093D" w:rsidRDefault="001E093D" w:rsidP="00040F3C">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1E093D" w:rsidRDefault="001E093D" w:rsidP="00040F3C">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E72BD8" w:rsidRDefault="00E72BD8" w:rsidP="00040F3C">
      <w:pPr>
        <w:spacing w:after="0" w:line="240" w:lineRule="auto"/>
        <w:rPr>
          <w:rFonts w:ascii="Times New Roman" w:hAnsi="Times New Roman" w:cs="Times New Roman"/>
          <w:sz w:val="24"/>
          <w:szCs w:val="24"/>
        </w:rPr>
      </w:pPr>
    </w:p>
    <w:p w:rsidR="00E72BD8" w:rsidRDefault="00E72BD8" w:rsidP="00040F3C">
      <w:pPr>
        <w:spacing w:after="0" w:line="240" w:lineRule="auto"/>
        <w:rPr>
          <w:rFonts w:ascii="Times New Roman" w:hAnsi="Times New Roman" w:cs="Times New Roman"/>
          <w:sz w:val="24"/>
          <w:szCs w:val="24"/>
        </w:rPr>
      </w:pPr>
    </w:p>
    <w:p w:rsidR="001E093D" w:rsidRPr="00A05871" w:rsidRDefault="001E093D"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E093D" w:rsidRDefault="001E093D" w:rsidP="00040F3C">
      <w:pPr>
        <w:autoSpaceDE w:val="0"/>
        <w:autoSpaceDN w:val="0"/>
        <w:adjustRightInd w:val="0"/>
        <w:spacing w:after="0" w:line="240" w:lineRule="auto"/>
        <w:rPr>
          <w:sz w:val="18"/>
          <w:szCs w:val="18"/>
        </w:rPr>
      </w:pPr>
    </w:p>
    <w:p w:rsidR="00E72BD8" w:rsidRDefault="00E72BD8" w:rsidP="00040F3C">
      <w:pPr>
        <w:autoSpaceDE w:val="0"/>
        <w:autoSpaceDN w:val="0"/>
        <w:adjustRightInd w:val="0"/>
        <w:spacing w:after="0" w:line="240" w:lineRule="auto"/>
        <w:rPr>
          <w:sz w:val="18"/>
          <w:szCs w:val="18"/>
        </w:rPr>
      </w:pPr>
    </w:p>
    <w:p w:rsidR="00E72BD8" w:rsidRDefault="00E72BD8" w:rsidP="00040F3C">
      <w:pPr>
        <w:autoSpaceDE w:val="0"/>
        <w:autoSpaceDN w:val="0"/>
        <w:adjustRightInd w:val="0"/>
        <w:spacing w:after="0" w:line="240" w:lineRule="auto"/>
        <w:rPr>
          <w:sz w:val="18"/>
          <w:szCs w:val="18"/>
        </w:rPr>
      </w:pPr>
    </w:p>
    <w:p w:rsidR="00E72BD8" w:rsidRDefault="00E72BD8" w:rsidP="00040F3C">
      <w:pPr>
        <w:autoSpaceDE w:val="0"/>
        <w:autoSpaceDN w:val="0"/>
        <w:adjustRightInd w:val="0"/>
        <w:spacing w:after="0" w:line="240" w:lineRule="auto"/>
        <w:rPr>
          <w:sz w:val="18"/>
          <w:szCs w:val="18"/>
        </w:rPr>
      </w:pPr>
    </w:p>
    <w:p w:rsidR="001E093D" w:rsidRDefault="001E093D" w:rsidP="00040F3C">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E093D" w:rsidRDefault="001E093D" w:rsidP="00040F3C">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E093D" w:rsidRPr="00040F3C" w:rsidRDefault="001E093D" w:rsidP="00040F3C">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5">
    <w:p w:rsidR="001E093D" w:rsidRDefault="001E093D" w:rsidP="00040F3C">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1E093D" w:rsidRDefault="001E093D" w:rsidP="00040F3C">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E093D" w:rsidRDefault="001E093D" w:rsidP="00040F3C">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E093D" w:rsidRDefault="001E093D" w:rsidP="00040F3C">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1E093D" w:rsidRPr="00A05871" w:rsidRDefault="001E093D" w:rsidP="00040F3C">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E093D" w:rsidRDefault="001E093D" w:rsidP="00040F3C">
      <w:pPr>
        <w:autoSpaceDE w:val="0"/>
        <w:autoSpaceDN w:val="0"/>
        <w:adjustRightInd w:val="0"/>
        <w:spacing w:after="0"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5E6336F1"/>
    <w:multiLevelType w:val="hybridMultilevel"/>
    <w:tmpl w:val="53BC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21">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
  </w:num>
  <w:num w:numId="4">
    <w:abstractNumId w:val="3"/>
  </w:num>
  <w:num w:numId="5">
    <w:abstractNumId w:val="2"/>
  </w:num>
  <w:num w:numId="6">
    <w:abstractNumId w:val="0"/>
  </w:num>
  <w:num w:numId="7">
    <w:abstractNumId w:val="2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8"/>
  </w:num>
  <w:num w:numId="14">
    <w:abstractNumId w:val="17"/>
  </w:num>
  <w:num w:numId="15">
    <w:abstractNumId w:val="7"/>
  </w:num>
  <w:num w:numId="16">
    <w:abstractNumId w:val="10"/>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1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2"/>
  </w:num>
  <w:num w:numId="22">
    <w:abstractNumId w:val="13"/>
  </w:num>
  <w:num w:numId="23">
    <w:abstractNumId w:val="2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9"/>
  </w:num>
  <w:num w:numId="28">
    <w:abstractNumId w:val="11"/>
  </w:num>
  <w:num w:numId="29">
    <w:abstractNumId w:val="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9372F"/>
    <w:rsid w:val="00030272"/>
    <w:rsid w:val="00040F3C"/>
    <w:rsid w:val="000857D2"/>
    <w:rsid w:val="0016359C"/>
    <w:rsid w:val="001B6BF8"/>
    <w:rsid w:val="001C383D"/>
    <w:rsid w:val="001D1D7B"/>
    <w:rsid w:val="001E093D"/>
    <w:rsid w:val="00292605"/>
    <w:rsid w:val="00293686"/>
    <w:rsid w:val="0029450A"/>
    <w:rsid w:val="00294722"/>
    <w:rsid w:val="00302F16"/>
    <w:rsid w:val="00316F8F"/>
    <w:rsid w:val="003354FF"/>
    <w:rsid w:val="003C0ECD"/>
    <w:rsid w:val="003D4A10"/>
    <w:rsid w:val="003D6120"/>
    <w:rsid w:val="00414A3C"/>
    <w:rsid w:val="0043298D"/>
    <w:rsid w:val="00471309"/>
    <w:rsid w:val="004902DD"/>
    <w:rsid w:val="004E5FD2"/>
    <w:rsid w:val="00515946"/>
    <w:rsid w:val="00532C00"/>
    <w:rsid w:val="00553EFB"/>
    <w:rsid w:val="00554810"/>
    <w:rsid w:val="00584C7D"/>
    <w:rsid w:val="00593906"/>
    <w:rsid w:val="005F12D4"/>
    <w:rsid w:val="00624FA6"/>
    <w:rsid w:val="006C5723"/>
    <w:rsid w:val="006F48FD"/>
    <w:rsid w:val="00745481"/>
    <w:rsid w:val="008B0D40"/>
    <w:rsid w:val="008B4724"/>
    <w:rsid w:val="008D2213"/>
    <w:rsid w:val="008F20E5"/>
    <w:rsid w:val="008F5956"/>
    <w:rsid w:val="009965D9"/>
    <w:rsid w:val="009A6811"/>
    <w:rsid w:val="009E0C6B"/>
    <w:rsid w:val="00A4348F"/>
    <w:rsid w:val="00A9372F"/>
    <w:rsid w:val="00AC22ED"/>
    <w:rsid w:val="00AE2D89"/>
    <w:rsid w:val="00AF5151"/>
    <w:rsid w:val="00B2322B"/>
    <w:rsid w:val="00B26C28"/>
    <w:rsid w:val="00B30EFA"/>
    <w:rsid w:val="00B47390"/>
    <w:rsid w:val="00BF0DCE"/>
    <w:rsid w:val="00C103A1"/>
    <w:rsid w:val="00C34908"/>
    <w:rsid w:val="00C65C74"/>
    <w:rsid w:val="00CB3A14"/>
    <w:rsid w:val="00D601CC"/>
    <w:rsid w:val="00E45EDE"/>
    <w:rsid w:val="00E72BD8"/>
    <w:rsid w:val="00ED0B45"/>
    <w:rsid w:val="00F42709"/>
    <w:rsid w:val="00F444FC"/>
    <w:rsid w:val="00F55A05"/>
    <w:rsid w:val="00FC49CD"/>
    <w:rsid w:val="00FE0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FD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9372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A9372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A9372F"/>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A9372F"/>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9372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A9372F"/>
    <w:rPr>
      <w:rFonts w:ascii="Times New Roman" w:eastAsia="Times New Roman" w:hAnsi="Times New Roman" w:cs="Times New Roman"/>
      <w:b/>
      <w:bCs/>
      <w:sz w:val="30"/>
      <w:szCs w:val="30"/>
    </w:rPr>
  </w:style>
  <w:style w:type="character" w:customStyle="1" w:styleId="30">
    <w:name w:val="Заголовок 3 Знак"/>
    <w:basedOn w:val="a0"/>
    <w:link w:val="3"/>
    <w:rsid w:val="00A9372F"/>
    <w:rPr>
      <w:rFonts w:ascii="Arial" w:eastAsia="Times New Roman" w:hAnsi="Arial" w:cs="Arial"/>
      <w:b/>
      <w:bCs/>
      <w:sz w:val="24"/>
      <w:szCs w:val="24"/>
    </w:rPr>
  </w:style>
  <w:style w:type="character" w:customStyle="1" w:styleId="40">
    <w:name w:val="Заголовок 4 Знак"/>
    <w:basedOn w:val="a0"/>
    <w:link w:val="4"/>
    <w:rsid w:val="00A9372F"/>
    <w:rPr>
      <w:rFonts w:ascii="Arial" w:eastAsia="Times New Roman" w:hAnsi="Arial" w:cs="Arial"/>
      <w:sz w:val="24"/>
      <w:szCs w:val="24"/>
    </w:rPr>
  </w:style>
  <w:style w:type="paragraph" w:customStyle="1" w:styleId="ConsPlusNormal">
    <w:name w:val="ConsPlusNormal"/>
    <w:link w:val="ConsPlusNormal0"/>
    <w:rsid w:val="00A9372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9372F"/>
    <w:rPr>
      <w:rFonts w:ascii="Arial" w:eastAsia="Times New Roman" w:hAnsi="Arial" w:cs="Arial"/>
      <w:sz w:val="20"/>
      <w:szCs w:val="20"/>
    </w:rPr>
  </w:style>
  <w:style w:type="paragraph" w:styleId="11">
    <w:name w:val="toc 1"/>
    <w:basedOn w:val="a"/>
    <w:next w:val="a"/>
    <w:autoRedefine/>
    <w:rsid w:val="00A9372F"/>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A9372F"/>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A9372F"/>
    <w:rPr>
      <w:color w:val="0000FF"/>
      <w:u w:val="single"/>
    </w:rPr>
  </w:style>
  <w:style w:type="paragraph" w:customStyle="1" w:styleId="12">
    <w:name w:val="Стиль1"/>
    <w:basedOn w:val="a"/>
    <w:rsid w:val="00A9372F"/>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A9372F"/>
    <w:pPr>
      <w:keepNext/>
      <w:keepLines/>
      <w:widowControl w:val="0"/>
      <w:suppressLineNumbers/>
      <w:suppressAutoHyphens/>
    </w:pPr>
    <w:rPr>
      <w:b/>
      <w:szCs w:val="20"/>
    </w:rPr>
  </w:style>
  <w:style w:type="paragraph" w:styleId="23">
    <w:name w:val="List Number 2"/>
    <w:basedOn w:val="a"/>
    <w:rsid w:val="00A9372F"/>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A9372F"/>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A9372F"/>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A9372F"/>
    <w:rPr>
      <w:rFonts w:ascii="Times New Roman" w:eastAsia="Times New Roman" w:hAnsi="Times New Roman" w:cs="Times New Roman"/>
      <w:sz w:val="24"/>
      <w:szCs w:val="24"/>
    </w:rPr>
  </w:style>
  <w:style w:type="paragraph" w:customStyle="1" w:styleId="32">
    <w:name w:val="Стиль3"/>
    <w:basedOn w:val="24"/>
    <w:rsid w:val="00A9372F"/>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A9372F"/>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9372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A9372F"/>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A9372F"/>
    <w:rPr>
      <w:rFonts w:ascii="Times New Roman" w:eastAsia="Times New Roman" w:hAnsi="Times New Roman" w:cs="Times New Roman"/>
      <w:sz w:val="24"/>
      <w:szCs w:val="24"/>
    </w:rPr>
  </w:style>
  <w:style w:type="character" w:styleId="a6">
    <w:name w:val="page number"/>
    <w:basedOn w:val="a0"/>
    <w:rsid w:val="00A9372F"/>
  </w:style>
  <w:style w:type="paragraph" w:styleId="27">
    <w:name w:val="Body Text 2"/>
    <w:basedOn w:val="a"/>
    <w:link w:val="28"/>
    <w:rsid w:val="00A9372F"/>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A9372F"/>
    <w:rPr>
      <w:rFonts w:ascii="Times New Roman" w:eastAsia="Times New Roman" w:hAnsi="Times New Roman" w:cs="Times New Roman"/>
      <w:sz w:val="24"/>
      <w:szCs w:val="24"/>
    </w:rPr>
  </w:style>
  <w:style w:type="paragraph" w:styleId="34">
    <w:name w:val="Body Text 3"/>
    <w:basedOn w:val="a"/>
    <w:link w:val="35"/>
    <w:rsid w:val="00A9372F"/>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A9372F"/>
    <w:rPr>
      <w:rFonts w:ascii="Times New Roman" w:eastAsia="Times New Roman" w:hAnsi="Times New Roman" w:cs="Times New Roman"/>
      <w:sz w:val="16"/>
      <w:szCs w:val="16"/>
    </w:rPr>
  </w:style>
  <w:style w:type="paragraph" w:customStyle="1" w:styleId="ConsNormal">
    <w:name w:val="ConsNormal"/>
    <w:rsid w:val="00A9372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A9372F"/>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A9372F"/>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A9372F"/>
    <w:rPr>
      <w:rFonts w:ascii="Times New Roman" w:eastAsia="Times New Roman" w:hAnsi="Times New Roman" w:cs="Times New Roman"/>
      <w:sz w:val="24"/>
      <w:szCs w:val="24"/>
    </w:rPr>
  </w:style>
  <w:style w:type="paragraph" w:styleId="a9">
    <w:name w:val="Normal (Web)"/>
    <w:basedOn w:val="a"/>
    <w:uiPriority w:val="99"/>
    <w:rsid w:val="00A93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A9372F"/>
    <w:rPr>
      <w:rFonts w:ascii="Times New Roman" w:eastAsia="Times New Roman" w:hAnsi="Times New Roman" w:cs="Times New Roman"/>
      <w:sz w:val="20"/>
      <w:szCs w:val="20"/>
    </w:rPr>
  </w:style>
  <w:style w:type="paragraph" w:styleId="ab">
    <w:name w:val="annotation text"/>
    <w:basedOn w:val="a"/>
    <w:link w:val="aa"/>
    <w:uiPriority w:val="99"/>
    <w:semiHidden/>
    <w:rsid w:val="00A9372F"/>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A9372F"/>
    <w:rPr>
      <w:sz w:val="20"/>
      <w:szCs w:val="20"/>
    </w:rPr>
  </w:style>
  <w:style w:type="character" w:customStyle="1" w:styleId="ac">
    <w:name w:val="Тема примечания Знак"/>
    <w:basedOn w:val="aa"/>
    <w:link w:val="ad"/>
    <w:semiHidden/>
    <w:rsid w:val="00A9372F"/>
    <w:rPr>
      <w:rFonts w:ascii="Times New Roman" w:eastAsia="Times New Roman" w:hAnsi="Times New Roman" w:cs="Times New Roman"/>
      <w:b/>
      <w:bCs/>
      <w:sz w:val="20"/>
      <w:szCs w:val="20"/>
    </w:rPr>
  </w:style>
  <w:style w:type="paragraph" w:styleId="ad">
    <w:name w:val="annotation subject"/>
    <w:basedOn w:val="ab"/>
    <w:next w:val="ab"/>
    <w:link w:val="ac"/>
    <w:semiHidden/>
    <w:rsid w:val="00A9372F"/>
    <w:rPr>
      <w:b/>
      <w:bCs/>
    </w:rPr>
  </w:style>
  <w:style w:type="character" w:customStyle="1" w:styleId="14">
    <w:name w:val="Тема примечания Знак1"/>
    <w:basedOn w:val="13"/>
    <w:uiPriority w:val="99"/>
    <w:semiHidden/>
    <w:rsid w:val="00A9372F"/>
    <w:rPr>
      <w:b/>
      <w:bCs/>
      <w:sz w:val="20"/>
      <w:szCs w:val="20"/>
    </w:rPr>
  </w:style>
  <w:style w:type="character" w:customStyle="1" w:styleId="ae">
    <w:name w:val="Текст выноски Знак"/>
    <w:basedOn w:val="a0"/>
    <w:link w:val="af"/>
    <w:semiHidden/>
    <w:rsid w:val="00A9372F"/>
    <w:rPr>
      <w:rFonts w:ascii="Tahoma" w:eastAsia="Times New Roman" w:hAnsi="Tahoma" w:cs="Tahoma"/>
      <w:sz w:val="16"/>
      <w:szCs w:val="16"/>
    </w:rPr>
  </w:style>
  <w:style w:type="paragraph" w:styleId="af">
    <w:name w:val="Balloon Text"/>
    <w:basedOn w:val="a"/>
    <w:link w:val="ae"/>
    <w:semiHidden/>
    <w:rsid w:val="00A9372F"/>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A9372F"/>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A9372F"/>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A9372F"/>
    <w:rPr>
      <w:rFonts w:ascii="Times New Roman" w:eastAsia="Times New Roman" w:hAnsi="Times New Roman" w:cs="Times New Roman"/>
      <w:sz w:val="20"/>
      <w:szCs w:val="20"/>
    </w:rPr>
  </w:style>
  <w:style w:type="character" w:styleId="af2">
    <w:name w:val="footnote reference"/>
    <w:uiPriority w:val="99"/>
    <w:unhideWhenUsed/>
    <w:rsid w:val="00A9372F"/>
    <w:rPr>
      <w:vertAlign w:val="superscript"/>
    </w:rPr>
  </w:style>
  <w:style w:type="paragraph" w:styleId="af3">
    <w:name w:val="endnote text"/>
    <w:basedOn w:val="a"/>
    <w:link w:val="af4"/>
    <w:rsid w:val="00A9372F"/>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A9372F"/>
    <w:rPr>
      <w:rFonts w:ascii="Times New Roman" w:eastAsia="Times New Roman" w:hAnsi="Times New Roman" w:cs="Times New Roman"/>
      <w:sz w:val="20"/>
      <w:szCs w:val="20"/>
    </w:rPr>
  </w:style>
  <w:style w:type="character" w:styleId="af5">
    <w:name w:val="endnote reference"/>
    <w:rsid w:val="00A9372F"/>
    <w:rPr>
      <w:vertAlign w:val="superscript"/>
    </w:rPr>
  </w:style>
  <w:style w:type="paragraph" w:styleId="af6">
    <w:name w:val="List Paragraph"/>
    <w:basedOn w:val="a"/>
    <w:uiPriority w:val="99"/>
    <w:qFormat/>
    <w:rsid w:val="00A9372F"/>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A9372F"/>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A9372F"/>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A9372F"/>
    <w:rPr>
      <w:rFonts w:ascii="Times New Roman" w:eastAsia="Times New Roman" w:hAnsi="Times New Roman" w:cs="Times New Roman"/>
      <w:sz w:val="24"/>
      <w:szCs w:val="24"/>
    </w:rPr>
  </w:style>
  <w:style w:type="paragraph" w:styleId="af9">
    <w:name w:val="List Bullet"/>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A9372F"/>
    <w:rPr>
      <w:rFonts w:ascii="Courier New" w:hAnsi="Courier New" w:cs="Courier New"/>
    </w:rPr>
  </w:style>
  <w:style w:type="character" w:styleId="afb">
    <w:name w:val="FollowedHyperlink"/>
    <w:rsid w:val="00A9372F"/>
    <w:rPr>
      <w:color w:val="800080"/>
      <w:u w:val="single"/>
    </w:rPr>
  </w:style>
  <w:style w:type="paragraph" w:customStyle="1" w:styleId="afc">
    <w:name w:val="Обычный + по ширине"/>
    <w:basedOn w:val="a"/>
    <w:uiPriority w:val="99"/>
    <w:rsid w:val="00A9372F"/>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A9372F"/>
    <w:rPr>
      <w:rFonts w:ascii="Times New Roman" w:eastAsia="Times New Roman" w:hAnsi="Times New Roman" w:cs="Times New Roman"/>
      <w:sz w:val="24"/>
      <w:szCs w:val="24"/>
    </w:rPr>
  </w:style>
  <w:style w:type="paragraph" w:styleId="41">
    <w:name w:val="List Number 4"/>
    <w:basedOn w:val="a"/>
    <w:rsid w:val="00A9372F"/>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A9372F"/>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A9372F"/>
  </w:style>
  <w:style w:type="character" w:customStyle="1" w:styleId="iceouttxt6">
    <w:name w:val="iceouttxt6"/>
    <w:basedOn w:val="a0"/>
    <w:rsid w:val="004902DD"/>
    <w:rPr>
      <w:rFonts w:ascii="Arial" w:hAnsi="Arial" w:cs="Arial" w:hint="default"/>
      <w:color w:val="666666"/>
      <w:sz w:val="15"/>
      <w:szCs w:val="15"/>
    </w:rPr>
  </w:style>
  <w:style w:type="character" w:styleId="aff0">
    <w:name w:val="annotation reference"/>
    <w:basedOn w:val="a0"/>
    <w:uiPriority w:val="99"/>
    <w:semiHidden/>
    <w:unhideWhenUsed/>
    <w:rsid w:val="00C103A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ugorsk.ru/upload/iblock/c07/postavka-ot-18.10.2017.docx"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70A1C-2E85-4B38-AE30-948C8E0E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38</Pages>
  <Words>14311</Words>
  <Characters>81576</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23</cp:revision>
  <cp:lastPrinted>2018-02-02T05:51:00Z</cp:lastPrinted>
  <dcterms:created xsi:type="dcterms:W3CDTF">2017-06-09T06:16:00Z</dcterms:created>
  <dcterms:modified xsi:type="dcterms:W3CDTF">2018-02-12T07:25:00Z</dcterms:modified>
</cp:coreProperties>
</file>